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15794" w14:textId="7F3C4D5C" w:rsidR="000B0C77" w:rsidRDefault="003A20C9" w:rsidP="00E957B2">
      <w:pPr>
        <w:pStyle w:val="Titre1"/>
        <w:spacing w:before="0"/>
        <w:jc w:val="center"/>
        <w:rPr>
          <w:rFonts w:ascii="Arial" w:hAnsi="Arial" w:cs="Arial"/>
          <w:color w:val="auto"/>
          <w:szCs w:val="36"/>
        </w:rP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770C3D3" wp14:editId="7EAF364C">
                <wp:simplePos x="0" y="0"/>
                <wp:positionH relativeFrom="margin">
                  <wp:align>right</wp:align>
                </wp:positionH>
                <wp:positionV relativeFrom="paragraph">
                  <wp:posOffset>-680720</wp:posOffset>
                </wp:positionV>
                <wp:extent cx="5620049" cy="1448273"/>
                <wp:effectExtent l="0" t="0" r="0" b="0"/>
                <wp:wrapNone/>
                <wp:docPr id="7442" name="Group 7442"/>
                <wp:cNvGraphicFramePr/>
                <a:graphic xmlns:a="http://schemas.openxmlformats.org/drawingml/2006/main">
                  <a:graphicData uri="http://schemas.microsoft.com/office/word/2010/wordprocessingGroup">
                    <wpg:wgp>
                      <wpg:cNvGrpSpPr/>
                      <wpg:grpSpPr>
                        <a:xfrm>
                          <a:off x="0" y="0"/>
                          <a:ext cx="5620049" cy="1448273"/>
                          <a:chOff x="160969" y="0"/>
                          <a:chExt cx="6430966" cy="1657474"/>
                        </a:xfrm>
                      </wpg:grpSpPr>
                      <wps:wsp>
                        <wps:cNvPr id="6" name="Rectangle 6"/>
                        <wps:cNvSpPr/>
                        <wps:spPr>
                          <a:xfrm>
                            <a:off x="3194050" y="101932"/>
                            <a:ext cx="46741" cy="187581"/>
                          </a:xfrm>
                          <a:prstGeom prst="rect">
                            <a:avLst/>
                          </a:prstGeom>
                          <a:ln>
                            <a:noFill/>
                          </a:ln>
                        </wps:spPr>
                        <wps:txbx>
                          <w:txbxContent>
                            <w:p w14:paraId="2E427B07" w14:textId="77777777" w:rsidR="003A20C9" w:rsidRDefault="003A20C9" w:rsidP="003A20C9">
                              <w:pPr>
                                <w:spacing w:after="160" w:line="259" w:lineRule="auto"/>
                              </w:pPr>
                              <w:r>
                                <w:t xml:space="preserve"> </w:t>
                              </w:r>
                            </w:p>
                          </w:txbxContent>
                        </wps:txbx>
                        <wps:bodyPr horzOverflow="overflow" vert="horz" lIns="0" tIns="0" rIns="0" bIns="0" rtlCol="0">
                          <a:noAutofit/>
                        </wps:bodyPr>
                      </wps:wsp>
                      <wps:wsp>
                        <wps:cNvPr id="7" name="Rectangle 7"/>
                        <wps:cNvSpPr/>
                        <wps:spPr>
                          <a:xfrm>
                            <a:off x="313360" y="246959"/>
                            <a:ext cx="42059" cy="186236"/>
                          </a:xfrm>
                          <a:prstGeom prst="rect">
                            <a:avLst/>
                          </a:prstGeom>
                          <a:ln>
                            <a:noFill/>
                          </a:ln>
                        </wps:spPr>
                        <wps:txbx>
                          <w:txbxContent>
                            <w:p w14:paraId="2AEBE6AC" w14:textId="77777777" w:rsidR="003A20C9" w:rsidRDefault="003A20C9" w:rsidP="003A20C9">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5" name="Picture 15"/>
                          <pic:cNvPicPr/>
                        </pic:nvPicPr>
                        <pic:blipFill>
                          <a:blip r:embed="rId9"/>
                          <a:stretch>
                            <a:fillRect/>
                          </a:stretch>
                        </pic:blipFill>
                        <pic:spPr>
                          <a:xfrm>
                            <a:off x="4923155" y="266700"/>
                            <a:ext cx="1668780" cy="692150"/>
                          </a:xfrm>
                          <a:prstGeom prst="rect">
                            <a:avLst/>
                          </a:prstGeom>
                        </pic:spPr>
                      </pic:pic>
                      <pic:pic xmlns:pic="http://schemas.openxmlformats.org/drawingml/2006/picture">
                        <pic:nvPicPr>
                          <pic:cNvPr id="17" name="Picture 17"/>
                          <pic:cNvPicPr/>
                        </pic:nvPicPr>
                        <pic:blipFill>
                          <a:blip r:embed="rId10" cstate="print">
                            <a:extLst>
                              <a:ext uri="{28A0092B-C50C-407E-A947-70E740481C1C}">
                                <a14:useLocalDpi xmlns:a14="http://schemas.microsoft.com/office/drawing/2010/main" val="0"/>
                              </a:ext>
                            </a:extLst>
                          </a:blip>
                          <a:stretch>
                            <a:fillRect/>
                          </a:stretch>
                        </pic:blipFill>
                        <pic:spPr>
                          <a:xfrm>
                            <a:off x="160969" y="220948"/>
                            <a:ext cx="1369625" cy="1283912"/>
                          </a:xfrm>
                          <a:prstGeom prst="rect">
                            <a:avLst/>
                          </a:prstGeom>
                        </pic:spPr>
                      </pic:pic>
                      <pic:pic xmlns:pic="http://schemas.openxmlformats.org/drawingml/2006/picture">
                        <pic:nvPicPr>
                          <pic:cNvPr id="19" name="Picture 19"/>
                          <pic:cNvPicPr/>
                        </pic:nvPicPr>
                        <pic:blipFill>
                          <a:blip r:embed="rId11"/>
                          <a:stretch>
                            <a:fillRect/>
                          </a:stretch>
                        </pic:blipFill>
                        <pic:spPr>
                          <a:xfrm>
                            <a:off x="2492375" y="0"/>
                            <a:ext cx="1403985" cy="1393190"/>
                          </a:xfrm>
                          <a:prstGeom prst="rect">
                            <a:avLst/>
                          </a:prstGeom>
                        </pic:spPr>
                      </pic:pic>
                      <wps:wsp>
                        <wps:cNvPr id="20" name="Rectangle 20"/>
                        <wps:cNvSpPr/>
                        <wps:spPr>
                          <a:xfrm>
                            <a:off x="3194050" y="750237"/>
                            <a:ext cx="65888" cy="264422"/>
                          </a:xfrm>
                          <a:prstGeom prst="rect">
                            <a:avLst/>
                          </a:prstGeom>
                          <a:ln>
                            <a:noFill/>
                          </a:ln>
                        </wps:spPr>
                        <wps:txbx>
                          <w:txbxContent>
                            <w:p w14:paraId="27D60F9F" w14:textId="77777777" w:rsidR="003A20C9" w:rsidRDefault="003A20C9" w:rsidP="003A20C9">
                              <w:pPr>
                                <w:spacing w:after="160" w:line="259" w:lineRule="auto"/>
                              </w:pPr>
                              <w:r>
                                <w:rPr>
                                  <w:rFonts w:ascii="Arial" w:eastAsia="Arial" w:hAnsi="Arial" w:cs="Arial"/>
                                  <w:b/>
                                  <w:sz w:val="28"/>
                                </w:rPr>
                                <w:t xml:space="preserve"> </w:t>
                              </w:r>
                            </w:p>
                          </w:txbxContent>
                        </wps:txbx>
                        <wps:bodyPr horzOverflow="overflow" vert="horz" lIns="0" tIns="0" rIns="0" bIns="0" rtlCol="0">
                          <a:noAutofit/>
                        </wps:bodyPr>
                      </wps:wsp>
                      <wps:wsp>
                        <wps:cNvPr id="21" name="Rectangle 21"/>
                        <wps:cNvSpPr/>
                        <wps:spPr>
                          <a:xfrm>
                            <a:off x="3194050" y="955977"/>
                            <a:ext cx="65888" cy="264422"/>
                          </a:xfrm>
                          <a:prstGeom prst="rect">
                            <a:avLst/>
                          </a:prstGeom>
                          <a:ln>
                            <a:noFill/>
                          </a:ln>
                        </wps:spPr>
                        <wps:txbx>
                          <w:txbxContent>
                            <w:p w14:paraId="68DF55E9" w14:textId="77777777" w:rsidR="003A20C9" w:rsidRDefault="003A20C9" w:rsidP="003A20C9">
                              <w:pPr>
                                <w:spacing w:after="160" w:line="259" w:lineRule="auto"/>
                              </w:pPr>
                              <w:r>
                                <w:rPr>
                                  <w:rFonts w:ascii="Arial" w:eastAsia="Arial" w:hAnsi="Arial" w:cs="Arial"/>
                                  <w:b/>
                                  <w:sz w:val="28"/>
                                </w:rPr>
                                <w:t xml:space="preserve"> </w:t>
                              </w:r>
                            </w:p>
                          </w:txbxContent>
                        </wps:txbx>
                        <wps:bodyPr horzOverflow="overflow" vert="horz" lIns="0" tIns="0" rIns="0" bIns="0" rtlCol="0">
                          <a:noAutofit/>
                        </wps:bodyPr>
                      </wps:wsp>
                      <wps:wsp>
                        <wps:cNvPr id="22" name="Rectangle 22"/>
                        <wps:cNvSpPr/>
                        <wps:spPr>
                          <a:xfrm>
                            <a:off x="3194050" y="1167050"/>
                            <a:ext cx="122202" cy="490424"/>
                          </a:xfrm>
                          <a:prstGeom prst="rect">
                            <a:avLst/>
                          </a:prstGeom>
                          <a:ln>
                            <a:noFill/>
                          </a:ln>
                        </wps:spPr>
                        <wps:txbx>
                          <w:txbxContent>
                            <w:p w14:paraId="39AEB50F" w14:textId="77777777" w:rsidR="003A20C9" w:rsidRDefault="003A20C9" w:rsidP="003A20C9">
                              <w:pPr>
                                <w:spacing w:after="160" w:line="259" w:lineRule="auto"/>
                              </w:pPr>
                              <w:r>
                                <w:rPr>
                                  <w:rFonts w:ascii="Arial" w:eastAsia="Arial" w:hAnsi="Arial" w:cs="Arial"/>
                                  <w:b/>
                                  <w:sz w:val="5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7442" o:spid="_x0000_s1026" style="position:absolute;left:0;text-align:left;margin-left:391.3pt;margin-top:-53.6pt;width:442.5pt;height:114.05pt;z-index:-251658240;mso-position-horizontal:right;mso-position-horizontal-relative:margin" coordorigin="1609" coordsize="64309,16574"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">
                <v:rect id="Rectangle 6" o:spid="_x0000_s1027" style="position:absolute;left:31940;top:1019;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2E427B07" w14:textId="77777777" w:rsidR="003A20C9" w:rsidRDefault="003A20C9" w:rsidP="003A20C9">
                        <w:pPr>
                          <w:spacing w:after="160" w:line="259" w:lineRule="auto"/>
                        </w:pPr>
                        <w:r>
                          <w:t xml:space="preserve"> </w:t>
                        </w:r>
                      </w:p>
                    </w:txbxContent>
                  </v:textbox>
                </v:rect>
                <v:rect id="Rectangle 7" o:spid="_x0000_s1028" style="position:absolute;left:3133;top:2469;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2AEBE6AC" w14:textId="77777777" w:rsidR="003A20C9" w:rsidRDefault="003A20C9" w:rsidP="003A20C9">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49231;top:2667;width:16688;height:6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LVyS8AAAA2wAAAA8AAABkcnMvZG93bnJldi54bWxET0sKwjAQ3QveIYzgTlMFRatRpCC48n+A&#10;sRnbYjMpTdTq6Y0guJvH+8582ZhSPKh2hWUFg34Egji1uuBMwfm07k1AOI+ssbRMCl7kYLlot+YY&#10;a/vkAz2OPhMhhF2MCnLvq1hKl+Zk0PVtRRy4q60N+gDrTOoanyHclHIYRWNpsODQkGNFSU7p7Xg3&#10;Cvz28E6a8WU/5T1Hu8EkuVtbKNXtNKsZCE+N/4t/7o0O80fw/SUcIBc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zy1ckvAAAANsAAAAPAAAAAAAAAAAAAAAAAJ8CAABkcnMv&#10;ZG93bnJldi54bWxQSwUGAAAAAAQABAD3AAAAiAMAAAAA&#10;">
                  <v:imagedata r:id="rId12" o:title=""/>
                </v:shape>
                <v:shape id="Picture 17" o:spid="_x0000_s1030" type="#_x0000_t75" style="position:absolute;left:1609;top:2209;width:13696;height:12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VUqjDAAAA2wAAAA8AAABkcnMvZG93bnJldi54bWxET0uLwjAQvgv+hzCCF1nT9eBK1yii6+Oy&#10;Bx8LexyasS02k9Kktf33RhC8zcf3nPmyNYVoqHK5ZQWf4wgEcWJ1zqmCy3n7MQPhPLLGwjIp6MjB&#10;ctHvzTHW9s5Hak4+FSGEXYwKMu/LWEqXZGTQjW1JHLirrQz6AKtU6grvIdwUchJFU2kw59CQYUnr&#10;jJLbqTYKNsn/z/bQ7esmvfxO193faLef1UoNB+3qG4Sn1r/FL/dBh/lf8PwlHC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5VSqMMAAADbAAAADwAAAAAAAAAAAAAAAACf&#10;AgAAZHJzL2Rvd25yZXYueG1sUEsFBgAAAAAEAAQA9wAAAI8DAAAAAA==&#10;">
                  <v:imagedata r:id="rId13" o:title=""/>
                </v:shape>
                <v:shape id="Picture 19" o:spid="_x0000_s1031" type="#_x0000_t75" style="position:absolute;left:24923;width:14040;height:13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JeIDDAAAA2wAAAA8AAABkcnMvZG93bnJldi54bWxET9tqAjEQfS/4D2EEX0rNqlDtahQvCFIf&#10;vLQfMGzG3cXNZEniuu3Xm0LBtzmc68wWralEQ86XlhUM+gkI4szqknMF31/btwkIH5A1VpZJwQ95&#10;WMw7LzNMtb3ziZpzyEUMYZ+igiKEOpXSZwUZ9H1bE0fuYp3BEKHLpXZ4j+GmksMkeZcGS44NBda0&#10;Lii7nm9Ggd3o8fjyW532r8fVweWjpv3Eg1K9brucggjUhqf4373Tcf4H/P0SD5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l4gMMAAADbAAAADwAAAAAAAAAAAAAAAACf&#10;AgAAZHJzL2Rvd25yZXYueG1sUEsFBgAAAAAEAAQA9wAAAI8DAAAAAA==&#10;">
                  <v:imagedata r:id="rId14" o:title=""/>
                </v:shape>
                <v:rect id="Rectangle 20" o:spid="_x0000_s1032" style="position:absolute;left:31940;top:7502;width:659;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27D60F9F" w14:textId="77777777" w:rsidR="003A20C9" w:rsidRDefault="003A20C9" w:rsidP="003A20C9">
                        <w:pPr>
                          <w:spacing w:after="160" w:line="259" w:lineRule="auto"/>
                        </w:pPr>
                        <w:r>
                          <w:rPr>
                            <w:rFonts w:ascii="Arial" w:eastAsia="Arial" w:hAnsi="Arial" w:cs="Arial"/>
                            <w:b/>
                            <w:sz w:val="28"/>
                          </w:rPr>
                          <w:t xml:space="preserve"> </w:t>
                        </w:r>
                      </w:p>
                    </w:txbxContent>
                  </v:textbox>
                </v:rect>
                <v:rect id="Rectangle 21" o:spid="_x0000_s1033" style="position:absolute;left:31940;top:9559;width:659;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14:paraId="68DF55E9" w14:textId="77777777" w:rsidR="003A20C9" w:rsidRDefault="003A20C9" w:rsidP="003A20C9">
                        <w:pPr>
                          <w:spacing w:after="160" w:line="259" w:lineRule="auto"/>
                        </w:pPr>
                        <w:r>
                          <w:rPr>
                            <w:rFonts w:ascii="Arial" w:eastAsia="Arial" w:hAnsi="Arial" w:cs="Arial"/>
                            <w:b/>
                            <w:sz w:val="28"/>
                          </w:rPr>
                          <w:t xml:space="preserve"> </w:t>
                        </w:r>
                      </w:p>
                    </w:txbxContent>
                  </v:textbox>
                </v:rect>
                <v:rect id="Rectangle 22" o:spid="_x0000_s1034" style="position:absolute;left:31940;top:11670;width:1222;height:4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14:paraId="39AEB50F" w14:textId="77777777" w:rsidR="003A20C9" w:rsidRDefault="003A20C9" w:rsidP="003A20C9">
                        <w:pPr>
                          <w:spacing w:after="160" w:line="259" w:lineRule="auto"/>
                        </w:pPr>
                        <w:r>
                          <w:rPr>
                            <w:rFonts w:ascii="Arial" w:eastAsia="Arial" w:hAnsi="Arial" w:cs="Arial"/>
                            <w:b/>
                            <w:sz w:val="52"/>
                          </w:rPr>
                          <w:t xml:space="preserve"> </w:t>
                        </w:r>
                      </w:p>
                    </w:txbxContent>
                  </v:textbox>
                </v:rect>
                <w10:wrap anchorx="margin"/>
              </v:group>
            </w:pict>
          </mc:Fallback>
        </mc:AlternateContent>
      </w:r>
    </w:p>
    <w:p w14:paraId="25D3A1B6" w14:textId="77777777" w:rsidR="003735FA" w:rsidRDefault="003735FA" w:rsidP="00E957B2">
      <w:pPr>
        <w:pStyle w:val="Titre1"/>
        <w:spacing w:before="0"/>
        <w:jc w:val="center"/>
        <w:rPr>
          <w:rFonts w:ascii="Arial" w:hAnsi="Arial" w:cs="Arial"/>
          <w:color w:val="auto"/>
          <w:sz w:val="24"/>
          <w:szCs w:val="36"/>
        </w:rPr>
      </w:pPr>
    </w:p>
    <w:p w14:paraId="7A3A9924" w14:textId="77777777" w:rsidR="003735FA" w:rsidRDefault="003735FA" w:rsidP="00E957B2">
      <w:pPr>
        <w:pStyle w:val="Titre1"/>
        <w:spacing w:before="0"/>
        <w:jc w:val="center"/>
        <w:rPr>
          <w:rFonts w:ascii="Arial" w:hAnsi="Arial" w:cs="Arial"/>
          <w:color w:val="auto"/>
          <w:sz w:val="24"/>
          <w:szCs w:val="36"/>
        </w:rPr>
      </w:pPr>
    </w:p>
    <w:p w14:paraId="0F595B49" w14:textId="77777777" w:rsidR="003735FA" w:rsidRDefault="003735FA" w:rsidP="00E957B2">
      <w:pPr>
        <w:pStyle w:val="Titre1"/>
        <w:spacing w:before="0"/>
        <w:jc w:val="center"/>
        <w:rPr>
          <w:rFonts w:ascii="Arial" w:hAnsi="Arial" w:cs="Arial"/>
          <w:color w:val="auto"/>
          <w:sz w:val="24"/>
          <w:szCs w:val="36"/>
        </w:rPr>
      </w:pPr>
    </w:p>
    <w:p w14:paraId="5C552F7E" w14:textId="4B70C98F" w:rsidR="00C7647C" w:rsidRPr="001C02AA" w:rsidRDefault="001C02AA" w:rsidP="00804A9C">
      <w:pPr>
        <w:pStyle w:val="Titre1"/>
        <w:spacing w:before="0"/>
        <w:jc w:val="center"/>
        <w:rPr>
          <w:rFonts w:ascii="Arial" w:hAnsi="Arial" w:cs="Arial"/>
          <w:color w:val="auto"/>
          <w:sz w:val="44"/>
          <w:szCs w:val="44"/>
          <w:lang w:val="en-US"/>
        </w:rPr>
      </w:pPr>
      <w:r w:rsidRPr="001C02AA">
        <w:rPr>
          <w:rFonts w:ascii="Arial" w:hAnsi="Arial" w:cs="Arial"/>
          <w:color w:val="auto"/>
          <w:sz w:val="44"/>
          <w:szCs w:val="44"/>
          <w:lang w:val="en-US"/>
        </w:rPr>
        <w:t>NOTICE OF RACE</w:t>
      </w:r>
    </w:p>
    <w:p w14:paraId="21B9CF6A" w14:textId="77777777" w:rsidR="00A65874" w:rsidRPr="00745090" w:rsidRDefault="00A65874" w:rsidP="00A65874">
      <w:pPr>
        <w:rPr>
          <w:lang w:val="en-US"/>
        </w:rPr>
      </w:pPr>
    </w:p>
    <w:p w14:paraId="067BD407" w14:textId="7738026B" w:rsidR="004D491E" w:rsidRPr="00E7062E" w:rsidRDefault="004D491E" w:rsidP="004D491E">
      <w:pPr>
        <w:suppressAutoHyphens/>
        <w:jc w:val="center"/>
        <w:rPr>
          <w:rFonts w:ascii="Arial" w:eastAsia="Arial" w:hAnsi="Arial" w:cs="Arial"/>
          <w:b/>
          <w:bCs/>
          <w:iCs/>
          <w:sz w:val="40"/>
          <w:szCs w:val="40"/>
          <w:lang w:val="en-US" w:eastAsia="zh-CN" w:bidi="hi-IN"/>
        </w:rPr>
      </w:pPr>
      <w:r w:rsidRPr="00E7062E">
        <w:rPr>
          <w:rFonts w:ascii="Arial" w:eastAsia="Arial" w:hAnsi="Arial" w:cs="Arial"/>
          <w:b/>
          <w:bCs/>
          <w:iCs/>
          <w:sz w:val="40"/>
          <w:szCs w:val="40"/>
          <w:lang w:val="en-US" w:eastAsia="zh-CN" w:bidi="hi-IN"/>
        </w:rPr>
        <w:t xml:space="preserve">French Championship </w:t>
      </w:r>
    </w:p>
    <w:p w14:paraId="777D1656" w14:textId="6EAF32C1" w:rsidR="004D491E" w:rsidRPr="00E7062E" w:rsidRDefault="004D491E" w:rsidP="004D491E">
      <w:pPr>
        <w:suppressAutoHyphens/>
        <w:jc w:val="center"/>
        <w:rPr>
          <w:rFonts w:ascii="Arial" w:eastAsia="Arial" w:hAnsi="Arial" w:cs="Arial"/>
          <w:b/>
          <w:bCs/>
          <w:iCs/>
          <w:sz w:val="40"/>
          <w:szCs w:val="40"/>
          <w:lang w:val="en-US" w:eastAsia="zh-CN" w:bidi="hi-IN"/>
        </w:rPr>
      </w:pPr>
      <w:r w:rsidRPr="00E7062E">
        <w:rPr>
          <w:rFonts w:ascii="Arial" w:eastAsia="Arial" w:hAnsi="Arial" w:cs="Arial"/>
          <w:b/>
          <w:bCs/>
          <w:iCs/>
          <w:sz w:val="40"/>
          <w:szCs w:val="40"/>
          <w:lang w:val="en-US" w:eastAsia="zh-CN" w:bidi="hi-IN"/>
        </w:rPr>
        <w:t>Radio sailing Marblehead class</w:t>
      </w:r>
    </w:p>
    <w:p w14:paraId="514ACB26" w14:textId="1BD028E8" w:rsidR="00AC267A" w:rsidRPr="00336410" w:rsidRDefault="00AC267A" w:rsidP="00AC267A">
      <w:pPr>
        <w:widowControl w:val="0"/>
        <w:tabs>
          <w:tab w:val="left" w:pos="9356"/>
        </w:tabs>
        <w:suppressAutoHyphens/>
        <w:ind w:left="567" w:right="-6"/>
        <w:jc w:val="center"/>
        <w:rPr>
          <w:rFonts w:ascii="Arial" w:eastAsia="Arial" w:hAnsi="Arial" w:cs="Arial"/>
          <w:b/>
          <w:iCs/>
          <w:sz w:val="22"/>
          <w:szCs w:val="22"/>
          <w:lang w:val="en-US" w:eastAsia="zh-CN" w:bidi="hi-IN"/>
        </w:rPr>
      </w:pPr>
      <w:r w:rsidRPr="00336410">
        <w:rPr>
          <w:rFonts w:ascii="Arial" w:eastAsia="Arial" w:hAnsi="Arial" w:cs="Arial"/>
          <w:b/>
          <w:iCs/>
          <w:sz w:val="22"/>
          <w:szCs w:val="22"/>
          <w:lang w:val="en-US" w:eastAsia="zh-CN" w:bidi="hi-IN"/>
        </w:rPr>
        <w:t xml:space="preserve">Organizing </w:t>
      </w:r>
      <w:r w:rsidR="00147EC2" w:rsidRPr="00336410">
        <w:rPr>
          <w:rFonts w:ascii="Arial" w:eastAsia="Arial" w:hAnsi="Arial" w:cs="Arial"/>
          <w:b/>
          <w:iCs/>
          <w:sz w:val="22"/>
          <w:szCs w:val="22"/>
          <w:lang w:val="en-US" w:eastAsia="zh-CN" w:bidi="hi-IN"/>
        </w:rPr>
        <w:t>Authority: U.N.V.M Pierrelatte</w:t>
      </w:r>
    </w:p>
    <w:p w14:paraId="3D605AFB" w14:textId="197718F8" w:rsidR="00AC267A" w:rsidRPr="00336410" w:rsidRDefault="00AC267A" w:rsidP="00AC267A">
      <w:pPr>
        <w:widowControl w:val="0"/>
        <w:tabs>
          <w:tab w:val="left" w:pos="9356"/>
        </w:tabs>
        <w:suppressAutoHyphens/>
        <w:ind w:left="567" w:right="-6"/>
        <w:jc w:val="center"/>
        <w:rPr>
          <w:rFonts w:ascii="Arial" w:eastAsia="Arial" w:hAnsi="Arial" w:cs="Arial"/>
          <w:b/>
          <w:iCs/>
          <w:sz w:val="22"/>
          <w:szCs w:val="22"/>
          <w:lang w:val="en-US" w:eastAsia="zh-CN" w:bidi="hi-IN"/>
        </w:rPr>
      </w:pPr>
      <w:r w:rsidRPr="00336410">
        <w:rPr>
          <w:rFonts w:ascii="Arial" w:eastAsia="Arial" w:hAnsi="Arial" w:cs="Arial"/>
          <w:b/>
          <w:iCs/>
          <w:sz w:val="22"/>
          <w:szCs w:val="22"/>
          <w:lang w:val="en-US" w:eastAsia="zh-CN" w:bidi="hi-IN"/>
        </w:rPr>
        <w:t>Grade</w:t>
      </w:r>
      <w:r w:rsidR="00263BAC" w:rsidRPr="00336410">
        <w:rPr>
          <w:rFonts w:ascii="Arial" w:eastAsia="Arial" w:hAnsi="Arial" w:cs="Arial"/>
          <w:b/>
          <w:iCs/>
          <w:sz w:val="22"/>
          <w:szCs w:val="22"/>
          <w:lang w:val="en-US" w:eastAsia="zh-CN" w:bidi="hi-IN"/>
        </w:rPr>
        <w:t xml:space="preserve"> </w:t>
      </w:r>
      <w:r w:rsidR="004D491E">
        <w:rPr>
          <w:rFonts w:ascii="Arial" w:eastAsia="Arial" w:hAnsi="Arial" w:cs="Arial"/>
          <w:b/>
          <w:iCs/>
          <w:sz w:val="22"/>
          <w:szCs w:val="22"/>
          <w:lang w:val="en-US" w:eastAsia="zh-CN" w:bidi="hi-IN"/>
        </w:rPr>
        <w:t>3</w:t>
      </w:r>
      <w:r w:rsidR="00147EC2" w:rsidRPr="00336410">
        <w:rPr>
          <w:rFonts w:ascii="Arial" w:eastAsia="Arial" w:hAnsi="Arial" w:cs="Arial"/>
          <w:b/>
          <w:iCs/>
          <w:sz w:val="22"/>
          <w:szCs w:val="22"/>
          <w:lang w:val="en-US" w:eastAsia="zh-CN" w:bidi="hi-IN"/>
        </w:rPr>
        <w:t xml:space="preserve"> – </w:t>
      </w:r>
      <w:r w:rsidR="004D491E">
        <w:rPr>
          <w:rFonts w:ascii="Arial" w:eastAsia="Arial" w:hAnsi="Arial" w:cs="Arial"/>
          <w:b/>
          <w:iCs/>
          <w:sz w:val="22"/>
          <w:szCs w:val="22"/>
          <w:lang w:val="en-US" w:eastAsia="zh-CN" w:bidi="hi-IN"/>
        </w:rPr>
        <w:t>9 to 12 May 2026</w:t>
      </w:r>
    </w:p>
    <w:p w14:paraId="6B906D91" w14:textId="7917BCEA" w:rsidR="00147EC2" w:rsidRDefault="00147EC2" w:rsidP="00AC267A">
      <w:pPr>
        <w:widowControl w:val="0"/>
        <w:tabs>
          <w:tab w:val="left" w:pos="9356"/>
        </w:tabs>
        <w:suppressAutoHyphens/>
        <w:ind w:left="567" w:right="-6"/>
        <w:jc w:val="center"/>
        <w:rPr>
          <w:rFonts w:ascii="Arial" w:eastAsia="Arial" w:hAnsi="Arial" w:cs="Arial"/>
          <w:b/>
          <w:iCs/>
          <w:sz w:val="22"/>
          <w:szCs w:val="22"/>
          <w:lang w:val="en-US" w:eastAsia="zh-CN" w:bidi="hi-IN"/>
        </w:rPr>
      </w:pPr>
      <w:r w:rsidRPr="00336410">
        <w:rPr>
          <w:rFonts w:ascii="Arial" w:eastAsia="Arial" w:hAnsi="Arial" w:cs="Arial"/>
          <w:b/>
          <w:iCs/>
          <w:sz w:val="22"/>
          <w:szCs w:val="22"/>
          <w:lang w:val="en-US" w:eastAsia="zh-CN" w:bidi="hi-IN"/>
        </w:rPr>
        <w:t>Pignedorée Lake (Pierrelatte)</w:t>
      </w:r>
    </w:p>
    <w:p w14:paraId="774E1216" w14:textId="77777777" w:rsidR="002B78CB" w:rsidRDefault="002B78CB" w:rsidP="00AC267A">
      <w:pPr>
        <w:widowControl w:val="0"/>
        <w:tabs>
          <w:tab w:val="left" w:pos="9356"/>
        </w:tabs>
        <w:suppressAutoHyphens/>
        <w:ind w:left="567" w:right="-6"/>
        <w:jc w:val="center"/>
        <w:rPr>
          <w:rFonts w:ascii="Arial" w:eastAsia="Arial" w:hAnsi="Arial" w:cs="Arial"/>
          <w:b/>
          <w:iCs/>
          <w:sz w:val="22"/>
          <w:szCs w:val="22"/>
          <w:lang w:val="en-US" w:eastAsia="zh-CN" w:bidi="hi-IN"/>
        </w:rPr>
      </w:pPr>
    </w:p>
    <w:p w14:paraId="23852660" w14:textId="77777777" w:rsidR="002B78CB" w:rsidRPr="00AC267A" w:rsidRDefault="002B78CB" w:rsidP="002B78CB">
      <w:pPr>
        <w:jc w:val="both"/>
        <w:rPr>
          <w:rFonts w:ascii="Arial" w:hAnsi="Arial" w:cs="Arial"/>
          <w:i/>
          <w:color w:val="FF0000"/>
          <w:lang w:val="en-GB"/>
        </w:rPr>
      </w:pPr>
      <w:r w:rsidRPr="00AC267A">
        <w:rPr>
          <w:rFonts w:ascii="Arial" w:hAnsi="Arial" w:cs="Arial"/>
          <w:lang w:val="en-GB"/>
        </w:rPr>
        <w:t xml:space="preserve">The notation [NP] in a </w:t>
      </w:r>
      <w:r w:rsidRPr="00AC267A">
        <w:rPr>
          <w:rFonts w:ascii="Arial" w:hAnsi="Arial" w:cs="Arial"/>
          <w:i/>
          <w:lang w:val="en-GB"/>
        </w:rPr>
        <w:t xml:space="preserve">rule </w:t>
      </w:r>
      <w:r w:rsidRPr="00AC267A">
        <w:rPr>
          <w:rFonts w:ascii="Arial" w:hAnsi="Arial" w:cs="Arial"/>
          <w:lang w:val="en-GB"/>
        </w:rPr>
        <w:t xml:space="preserve">means that a boat cannot protest (No protest) against another boat when infringing this </w:t>
      </w:r>
      <w:r w:rsidRPr="00AC267A">
        <w:rPr>
          <w:rFonts w:ascii="Arial" w:hAnsi="Arial" w:cs="Arial"/>
          <w:i/>
          <w:lang w:val="en-GB"/>
        </w:rPr>
        <w:t xml:space="preserve">rule. </w:t>
      </w:r>
      <w:r w:rsidRPr="00AC267A">
        <w:rPr>
          <w:rFonts w:ascii="Arial" w:hAnsi="Arial" w:cs="Arial"/>
          <w:lang w:val="en-GB"/>
        </w:rPr>
        <w:t>This changes RRS 60</w:t>
      </w:r>
      <w:r>
        <w:rPr>
          <w:rFonts w:ascii="Arial" w:hAnsi="Arial" w:cs="Arial"/>
          <w:lang w:val="en-GB"/>
        </w:rPr>
        <w:t>.1</w:t>
      </w:r>
      <w:r w:rsidRPr="00AC267A">
        <w:rPr>
          <w:rFonts w:ascii="Arial" w:hAnsi="Arial" w:cs="Arial"/>
          <w:lang w:val="en-GB"/>
        </w:rPr>
        <w:t xml:space="preserve"> </w:t>
      </w:r>
    </w:p>
    <w:p w14:paraId="461DEBD8" w14:textId="77777777" w:rsidR="002B78CB" w:rsidRPr="00AC267A" w:rsidRDefault="002B78CB" w:rsidP="002B78CB">
      <w:pPr>
        <w:jc w:val="both"/>
        <w:rPr>
          <w:rFonts w:ascii="Arial" w:hAnsi="Arial" w:cs="Arial"/>
          <w:i/>
          <w:lang w:val="en-GB"/>
        </w:rPr>
      </w:pPr>
      <w:r w:rsidRPr="00AC267A">
        <w:rPr>
          <w:rFonts w:ascii="Arial" w:hAnsi="Arial" w:cs="Arial"/>
          <w:lang w:val="en-GB"/>
        </w:rPr>
        <w:t xml:space="preserve">The notation [DP] in a </w:t>
      </w:r>
      <w:r w:rsidRPr="00AC267A">
        <w:rPr>
          <w:rFonts w:ascii="Arial" w:hAnsi="Arial" w:cs="Arial"/>
          <w:i/>
          <w:lang w:val="en-GB"/>
        </w:rPr>
        <w:t xml:space="preserve">rule </w:t>
      </w:r>
      <w:r w:rsidRPr="00AC267A">
        <w:rPr>
          <w:rFonts w:ascii="Arial" w:hAnsi="Arial" w:cs="Arial"/>
          <w:lang w:val="en-GB"/>
        </w:rPr>
        <w:t xml:space="preserve">means that the penalty for a breach of that </w:t>
      </w:r>
      <w:r w:rsidRPr="00AC267A">
        <w:rPr>
          <w:rFonts w:ascii="Arial" w:hAnsi="Arial" w:cs="Arial"/>
          <w:i/>
          <w:lang w:val="en-GB"/>
        </w:rPr>
        <w:t>rule</w:t>
      </w:r>
      <w:r w:rsidRPr="00AC267A">
        <w:rPr>
          <w:rFonts w:ascii="Arial" w:hAnsi="Arial" w:cs="Arial"/>
          <w:lang w:val="en-GB"/>
        </w:rPr>
        <w:t xml:space="preserve"> may, at the discretion of the protest committee, be less than disqualification. </w:t>
      </w:r>
    </w:p>
    <w:p w14:paraId="17B5FB29" w14:textId="77777777" w:rsidR="002B78CB" w:rsidRPr="002B78CB" w:rsidRDefault="002B78CB" w:rsidP="002B78CB">
      <w:pPr>
        <w:widowControl w:val="0"/>
        <w:tabs>
          <w:tab w:val="left" w:pos="9356"/>
        </w:tabs>
        <w:suppressAutoHyphens/>
        <w:ind w:left="567" w:right="-6"/>
        <w:rPr>
          <w:rFonts w:ascii="Arial" w:eastAsia="Arial" w:hAnsi="Arial" w:cs="Arial"/>
          <w:b/>
          <w:i/>
          <w:color w:val="0000FF"/>
          <w:lang w:val="en-GB" w:eastAsia="zh-CN" w:bidi="hi-IN"/>
        </w:rPr>
      </w:pPr>
    </w:p>
    <w:p w14:paraId="348F1CE3" w14:textId="77777777" w:rsidR="00AC267A" w:rsidRDefault="00AC267A" w:rsidP="00AC267A">
      <w:pPr>
        <w:widowControl w:val="0"/>
        <w:tabs>
          <w:tab w:val="left" w:pos="9356"/>
        </w:tabs>
        <w:suppressAutoHyphens/>
        <w:ind w:left="567" w:right="-6"/>
        <w:jc w:val="center"/>
        <w:rPr>
          <w:rFonts w:ascii="Arial" w:eastAsia="Arial" w:hAnsi="Arial" w:cs="Arial"/>
          <w:b/>
          <w:i/>
          <w:color w:val="0000FF"/>
          <w:lang w:val="en-US" w:eastAsia="zh-CN" w:bidi="hi-IN"/>
        </w:rPr>
      </w:pPr>
    </w:p>
    <w:p w14:paraId="3DD5961F" w14:textId="0186AECA" w:rsidR="0004630E" w:rsidRPr="0004630E" w:rsidRDefault="0004630E" w:rsidP="0004630E">
      <w:pPr>
        <w:widowControl w:val="0"/>
        <w:tabs>
          <w:tab w:val="left" w:pos="9356"/>
        </w:tabs>
        <w:suppressAutoHyphens/>
        <w:ind w:right="-6"/>
        <w:rPr>
          <w:rFonts w:ascii="Arial" w:eastAsia="Arial" w:hAnsi="Arial" w:cs="Arial"/>
          <w:b/>
          <w:iCs/>
          <w:color w:val="0000FF"/>
          <w:sz w:val="24"/>
          <w:szCs w:val="24"/>
          <w:lang w:val="en-US" w:eastAsia="zh-CN" w:bidi="hi-IN"/>
        </w:rPr>
      </w:pPr>
      <w:r w:rsidRPr="0004630E">
        <w:rPr>
          <w:rFonts w:ascii="Arial" w:eastAsia="Arial" w:hAnsi="Arial" w:cs="Arial"/>
          <w:b/>
          <w:iCs/>
          <w:color w:val="0000FF"/>
          <w:sz w:val="24"/>
          <w:szCs w:val="24"/>
          <w:lang w:val="en-US" w:eastAsia="zh-CN" w:bidi="hi-IN"/>
        </w:rPr>
        <w:t xml:space="preserve">Dogs, </w:t>
      </w:r>
      <w:r w:rsidRPr="0019366D">
        <w:rPr>
          <w:rFonts w:ascii="Arial" w:eastAsia="Arial" w:hAnsi="Arial" w:cs="Arial"/>
          <w:b/>
          <w:iCs/>
          <w:color w:val="0000FF"/>
          <w:sz w:val="24"/>
          <w:szCs w:val="24"/>
          <w:lang w:val="en-US" w:eastAsia="zh-CN" w:bidi="hi-IN"/>
        </w:rPr>
        <w:t>motorhome</w:t>
      </w:r>
      <w:r w:rsidR="00E51486" w:rsidRPr="0019366D">
        <w:rPr>
          <w:rFonts w:ascii="Arial" w:eastAsia="Arial" w:hAnsi="Arial" w:cs="Arial"/>
          <w:b/>
          <w:iCs/>
          <w:color w:val="0000FF"/>
          <w:sz w:val="24"/>
          <w:szCs w:val="24"/>
          <w:lang w:val="en-US" w:eastAsia="zh-CN" w:bidi="hi-IN"/>
        </w:rPr>
        <w:t>s</w:t>
      </w:r>
      <w:r w:rsidRPr="0019366D">
        <w:rPr>
          <w:rFonts w:ascii="Arial" w:eastAsia="Arial" w:hAnsi="Arial" w:cs="Arial"/>
          <w:b/>
          <w:iCs/>
          <w:color w:val="0000FF"/>
          <w:sz w:val="24"/>
          <w:szCs w:val="24"/>
          <w:lang w:val="en-US" w:eastAsia="zh-CN" w:bidi="hi-IN"/>
        </w:rPr>
        <w:t xml:space="preserve"> and</w:t>
      </w:r>
      <w:r w:rsidRPr="0004630E">
        <w:rPr>
          <w:rFonts w:ascii="Arial" w:eastAsia="Arial" w:hAnsi="Arial" w:cs="Arial"/>
          <w:b/>
          <w:iCs/>
          <w:color w:val="0000FF"/>
          <w:sz w:val="24"/>
          <w:szCs w:val="24"/>
          <w:lang w:val="en-US" w:eastAsia="zh-CN" w:bidi="hi-IN"/>
        </w:rPr>
        <w:t xml:space="preserve"> all the vehicles are not allowed</w:t>
      </w:r>
      <w:r w:rsidR="00753D03">
        <w:rPr>
          <w:rFonts w:ascii="Arial" w:eastAsia="Arial" w:hAnsi="Arial" w:cs="Arial"/>
          <w:b/>
          <w:iCs/>
          <w:color w:val="0000FF"/>
          <w:sz w:val="24"/>
          <w:szCs w:val="24"/>
          <w:lang w:val="en-US" w:eastAsia="zh-CN" w:bidi="hi-IN"/>
        </w:rPr>
        <w:t xml:space="preserve"> in </w:t>
      </w:r>
      <w:r w:rsidR="00280F0C">
        <w:rPr>
          <w:rFonts w:ascii="Arial" w:eastAsia="Arial" w:hAnsi="Arial" w:cs="Arial"/>
          <w:b/>
          <w:iCs/>
          <w:color w:val="0000FF"/>
          <w:sz w:val="24"/>
          <w:szCs w:val="24"/>
          <w:lang w:val="en-US" w:eastAsia="zh-CN" w:bidi="hi-IN"/>
        </w:rPr>
        <w:t>the surrounding wall.</w:t>
      </w:r>
    </w:p>
    <w:p w14:paraId="60B7CC53" w14:textId="638D2BB4" w:rsidR="001C02AA" w:rsidRDefault="0004630E" w:rsidP="00F53368">
      <w:pPr>
        <w:widowControl w:val="0"/>
        <w:tabs>
          <w:tab w:val="left" w:pos="9356"/>
        </w:tabs>
        <w:suppressAutoHyphens/>
        <w:ind w:right="-6"/>
        <w:rPr>
          <w:rFonts w:ascii="Arial" w:hAnsi="Arial" w:cs="Arial"/>
          <w:lang w:val="en-GB"/>
        </w:rPr>
      </w:pPr>
      <w:r w:rsidRPr="0004630E">
        <w:rPr>
          <w:rFonts w:ascii="Arial" w:eastAsia="Arial" w:hAnsi="Arial" w:cs="Arial"/>
          <w:b/>
          <w:iCs/>
          <w:color w:val="0000FF"/>
          <w:sz w:val="24"/>
          <w:szCs w:val="24"/>
          <w:lang w:val="en-US" w:eastAsia="zh-CN" w:bidi="hi-IN"/>
        </w:rPr>
        <w:t xml:space="preserve">If, an exceptional authorization is given, the information will be posted on the website </w:t>
      </w:r>
      <w:r w:rsidR="00BA678A">
        <w:rPr>
          <w:rFonts w:ascii="Arial" w:eastAsia="Arial" w:hAnsi="Arial" w:cs="Arial"/>
          <w:b/>
          <w:iCs/>
          <w:color w:val="0000FF"/>
          <w:sz w:val="24"/>
          <w:szCs w:val="24"/>
          <w:lang w:val="en-US" w:eastAsia="zh-CN" w:bidi="hi-IN"/>
        </w:rPr>
        <w:t>(</w:t>
      </w:r>
      <w:hyperlink r:id="rId15" w:history="1">
        <w:r w:rsidR="0019366D" w:rsidRPr="00BA678A">
          <w:rPr>
            <w:rStyle w:val="Lienhypertexte"/>
            <w:rFonts w:ascii="Arial" w:eastAsia="Arial" w:hAnsi="Arial" w:cs="Arial"/>
            <w:b/>
            <w:iCs/>
            <w:sz w:val="24"/>
            <w:szCs w:val="24"/>
            <w:lang w:val="en-US" w:eastAsia="zh-CN" w:bidi="hi-IN"/>
          </w:rPr>
          <w:t>vrc-pierrelatte.com</w:t>
        </w:r>
      </w:hyperlink>
      <w:r w:rsidR="0019366D">
        <w:rPr>
          <w:rFonts w:ascii="Arial" w:eastAsia="Arial" w:hAnsi="Arial" w:cs="Arial"/>
          <w:b/>
          <w:iCs/>
          <w:color w:val="0000FF"/>
          <w:sz w:val="24"/>
          <w:szCs w:val="24"/>
          <w:lang w:val="en-US" w:eastAsia="zh-CN" w:bidi="hi-IN"/>
        </w:rPr>
        <w:t>)</w:t>
      </w:r>
      <w:r w:rsidRPr="0004630E">
        <w:rPr>
          <w:rFonts w:ascii="Arial" w:eastAsia="Arial" w:hAnsi="Arial" w:cs="Arial"/>
          <w:b/>
          <w:iCs/>
          <w:color w:val="0000FF"/>
          <w:sz w:val="24"/>
          <w:szCs w:val="24"/>
          <w:lang w:val="en-US" w:eastAsia="zh-CN" w:bidi="hi-IN"/>
        </w:rPr>
        <w:t>.</w:t>
      </w:r>
    </w:p>
    <w:p w14:paraId="23568F6B" w14:textId="77777777" w:rsidR="001C02AA" w:rsidRDefault="001C02AA" w:rsidP="001C02AA">
      <w:pPr>
        <w:jc w:val="both"/>
        <w:rPr>
          <w:rFonts w:ascii="Arial" w:hAnsi="Arial" w:cs="Arial"/>
          <w:lang w:val="en-GB"/>
        </w:rPr>
      </w:pPr>
    </w:p>
    <w:p w14:paraId="63184CFC" w14:textId="1AC5A74E" w:rsidR="00572197" w:rsidRDefault="00F74F51" w:rsidP="00AC267A">
      <w:pPr>
        <w:jc w:val="both"/>
        <w:rPr>
          <w:rFonts w:ascii="Roboto" w:hAnsi="Roboto"/>
          <w:color w:val="3C51B4"/>
          <w:sz w:val="21"/>
          <w:szCs w:val="21"/>
          <w:shd w:val="clear" w:color="auto" w:fill="F8F4F1"/>
          <w:lang w:val="en-US"/>
        </w:rPr>
      </w:pPr>
      <w:r w:rsidRPr="00F74F51">
        <w:rPr>
          <w:rFonts w:ascii="Roboto" w:hAnsi="Roboto"/>
          <w:color w:val="3C51B4"/>
          <w:sz w:val="21"/>
          <w:szCs w:val="21"/>
          <w:shd w:val="clear" w:color="auto" w:fill="F8F4F1"/>
          <w:lang w:val="en-US"/>
        </w:rPr>
        <w:t xml:space="preserve"> </w:t>
      </w:r>
    </w:p>
    <w:p w14:paraId="7735007F" w14:textId="490AE411" w:rsidR="00572197" w:rsidRDefault="00572197" w:rsidP="00AC267A">
      <w:pPr>
        <w:jc w:val="both"/>
        <w:rPr>
          <w:rFonts w:ascii="Roboto" w:hAnsi="Roboto"/>
          <w:sz w:val="21"/>
          <w:szCs w:val="21"/>
          <w:shd w:val="clear" w:color="auto" w:fill="F8F4F1"/>
          <w:lang w:val="en-US"/>
        </w:rPr>
      </w:pPr>
      <w:r w:rsidRPr="00572197">
        <w:rPr>
          <w:rFonts w:ascii="Roboto" w:hAnsi="Roboto"/>
          <w:sz w:val="21"/>
          <w:szCs w:val="21"/>
          <w:shd w:val="clear" w:color="auto" w:fill="F8F4F1"/>
          <w:lang w:val="en-US"/>
        </w:rPr>
        <w:t>Prevention of violence and incivility</w:t>
      </w:r>
    </w:p>
    <w:p w14:paraId="66295CC8" w14:textId="216853DE" w:rsidR="00BB7B5C" w:rsidRDefault="00BB7B5C" w:rsidP="00AC267A">
      <w:pPr>
        <w:jc w:val="both"/>
        <w:rPr>
          <w:rFonts w:ascii="Roboto" w:hAnsi="Roboto"/>
          <w:sz w:val="21"/>
          <w:szCs w:val="21"/>
          <w:shd w:val="clear" w:color="auto" w:fill="F8F4F1"/>
          <w:lang w:val="en-US"/>
        </w:rPr>
      </w:pPr>
      <w:r>
        <w:rPr>
          <w:rFonts w:ascii="Roboto" w:hAnsi="Roboto"/>
          <w:sz w:val="21"/>
          <w:szCs w:val="21"/>
          <w:shd w:val="clear" w:color="auto" w:fill="F8F4F1"/>
          <w:lang w:val="en-US"/>
        </w:rPr>
        <w:t>FFVoile reminds that sporting event</w:t>
      </w:r>
      <w:r w:rsidR="00714AF1">
        <w:rPr>
          <w:rFonts w:ascii="Roboto" w:hAnsi="Roboto"/>
          <w:sz w:val="21"/>
          <w:szCs w:val="21"/>
          <w:shd w:val="clear" w:color="auto" w:fill="F8F4F1"/>
          <w:lang w:val="en-US"/>
        </w:rPr>
        <w:t xml:space="preserve">s are above all a space for exchange and sharing, open and accessible </w:t>
      </w:r>
      <w:r w:rsidR="00877685">
        <w:rPr>
          <w:rFonts w:ascii="Roboto" w:hAnsi="Roboto"/>
          <w:sz w:val="21"/>
          <w:szCs w:val="21"/>
          <w:shd w:val="clear" w:color="auto" w:fill="F8F4F1"/>
          <w:lang w:val="en-US"/>
        </w:rPr>
        <w:t xml:space="preserve">to everyone. </w:t>
      </w:r>
    </w:p>
    <w:p w14:paraId="7C20B0A5" w14:textId="46688C91" w:rsidR="00877685" w:rsidRDefault="00877685" w:rsidP="00AC267A">
      <w:pPr>
        <w:jc w:val="both"/>
        <w:rPr>
          <w:rFonts w:ascii="Roboto" w:hAnsi="Roboto"/>
          <w:sz w:val="21"/>
          <w:szCs w:val="21"/>
          <w:shd w:val="clear" w:color="auto" w:fill="F8F4F1"/>
          <w:lang w:val="en-US"/>
        </w:rPr>
      </w:pPr>
      <w:r>
        <w:rPr>
          <w:rFonts w:ascii="Roboto" w:hAnsi="Roboto"/>
          <w:sz w:val="21"/>
          <w:szCs w:val="21"/>
          <w:shd w:val="clear" w:color="auto" w:fill="F8F4F1"/>
          <w:lang w:val="en-US"/>
        </w:rPr>
        <w:t xml:space="preserve">As such, competitors </w:t>
      </w:r>
      <w:r w:rsidR="00BC5D79">
        <w:rPr>
          <w:rFonts w:ascii="Roboto" w:hAnsi="Roboto"/>
          <w:sz w:val="21"/>
          <w:szCs w:val="21"/>
          <w:shd w:val="clear" w:color="auto" w:fill="F8F4F1"/>
          <w:lang w:val="en-US"/>
        </w:rPr>
        <w:t xml:space="preserve">and their companions are asked to behave in all </w:t>
      </w:r>
      <w:r w:rsidR="009622C4">
        <w:rPr>
          <w:rFonts w:ascii="Roboto" w:hAnsi="Roboto"/>
          <w:sz w:val="21"/>
          <w:szCs w:val="21"/>
          <w:shd w:val="clear" w:color="auto" w:fill="F8F4F1"/>
          <w:lang w:val="en-US"/>
        </w:rPr>
        <w:t>circumstances</w:t>
      </w:r>
      <w:r w:rsidR="00BC5D79">
        <w:rPr>
          <w:rFonts w:ascii="Roboto" w:hAnsi="Roboto"/>
          <w:sz w:val="21"/>
          <w:szCs w:val="21"/>
          <w:shd w:val="clear" w:color="auto" w:fill="F8F4F1"/>
          <w:lang w:val="en-US"/>
        </w:rPr>
        <w:t>, on land</w:t>
      </w:r>
      <w:r w:rsidR="00C33CFE">
        <w:rPr>
          <w:rFonts w:ascii="Roboto" w:hAnsi="Roboto"/>
          <w:sz w:val="21"/>
          <w:szCs w:val="21"/>
          <w:shd w:val="clear" w:color="auto" w:fill="F8F4F1"/>
          <w:lang w:val="en-US"/>
        </w:rPr>
        <w:t xml:space="preserve"> as </w:t>
      </w:r>
      <w:r w:rsidR="0025652D">
        <w:rPr>
          <w:rFonts w:ascii="Roboto" w:hAnsi="Roboto"/>
          <w:sz w:val="21"/>
          <w:szCs w:val="21"/>
          <w:shd w:val="clear" w:color="auto" w:fill="F8F4F1"/>
          <w:lang w:val="en-US"/>
        </w:rPr>
        <w:t>well on the water</w:t>
      </w:r>
      <w:r w:rsidR="006D3114">
        <w:rPr>
          <w:rFonts w:ascii="Roboto" w:hAnsi="Roboto"/>
          <w:sz w:val="21"/>
          <w:szCs w:val="21"/>
          <w:shd w:val="clear" w:color="auto" w:fill="F8F4F1"/>
          <w:lang w:val="en-US"/>
        </w:rPr>
        <w:t>, in a courteous and respectful manner regard</w:t>
      </w:r>
      <w:r w:rsidR="00956CD1">
        <w:rPr>
          <w:rFonts w:ascii="Roboto" w:hAnsi="Roboto"/>
          <w:sz w:val="21"/>
          <w:szCs w:val="21"/>
          <w:shd w:val="clear" w:color="auto" w:fill="F8F4F1"/>
          <w:lang w:val="en-US"/>
        </w:rPr>
        <w:t>less of the origin, gender or sexual orientation of others participants.</w:t>
      </w:r>
    </w:p>
    <w:p w14:paraId="4A1ABEAE" w14:textId="77777777" w:rsidR="00B97E07" w:rsidRDefault="00B97E07" w:rsidP="00AC267A">
      <w:pPr>
        <w:jc w:val="both"/>
        <w:rPr>
          <w:rFonts w:ascii="Roboto" w:hAnsi="Roboto"/>
          <w:sz w:val="21"/>
          <w:szCs w:val="21"/>
          <w:shd w:val="clear" w:color="auto" w:fill="F8F4F1"/>
          <w:lang w:val="en-US"/>
        </w:rPr>
      </w:pPr>
    </w:p>
    <w:p w14:paraId="715DAC18" w14:textId="15EB157F" w:rsidR="00B97E07" w:rsidRPr="00572197" w:rsidRDefault="00972CCD" w:rsidP="00AC267A">
      <w:pPr>
        <w:jc w:val="both"/>
        <w:rPr>
          <w:rFonts w:ascii="Arial" w:hAnsi="Arial" w:cs="Arial"/>
          <w:lang w:val="en-GB"/>
        </w:rPr>
      </w:pPr>
      <w:r>
        <w:rPr>
          <w:rFonts w:ascii="Roboto" w:hAnsi="Roboto"/>
          <w:sz w:val="21"/>
          <w:szCs w:val="21"/>
          <w:shd w:val="clear" w:color="auto" w:fill="F8F4F1"/>
          <w:lang w:val="en-US"/>
        </w:rPr>
        <w:t>Following the aggression against Ukraine, the FFVoile</w:t>
      </w:r>
      <w:r w:rsidR="007A0907">
        <w:rPr>
          <w:rFonts w:ascii="Roboto" w:hAnsi="Roboto"/>
          <w:sz w:val="21"/>
          <w:szCs w:val="21"/>
          <w:shd w:val="clear" w:color="auto" w:fill="F8F4F1"/>
          <w:lang w:val="en-US"/>
        </w:rPr>
        <w:t xml:space="preserve"> decided on March 2, 202</w:t>
      </w:r>
      <w:r w:rsidR="00990733">
        <w:rPr>
          <w:rFonts w:ascii="Roboto" w:hAnsi="Roboto"/>
          <w:sz w:val="21"/>
          <w:szCs w:val="21"/>
          <w:shd w:val="clear" w:color="auto" w:fill="F8F4F1"/>
          <w:lang w:val="en-US"/>
        </w:rPr>
        <w:t xml:space="preserve">2, not to allow the participation of Russian </w:t>
      </w:r>
      <w:r w:rsidR="003D3D5F">
        <w:rPr>
          <w:rFonts w:ascii="Roboto" w:hAnsi="Roboto"/>
          <w:sz w:val="21"/>
          <w:szCs w:val="21"/>
          <w:shd w:val="clear" w:color="auto" w:fill="F8F4F1"/>
          <w:lang w:val="en-US"/>
        </w:rPr>
        <w:t>and Belarusian competitors in competitions t</w:t>
      </w:r>
      <w:r w:rsidR="00083D74">
        <w:rPr>
          <w:rFonts w:ascii="Roboto" w:hAnsi="Roboto"/>
          <w:sz w:val="21"/>
          <w:szCs w:val="21"/>
          <w:shd w:val="clear" w:color="auto" w:fill="F8F4F1"/>
          <w:lang w:val="en-US"/>
        </w:rPr>
        <w:t>hroughout the French territory.</w:t>
      </w:r>
    </w:p>
    <w:p w14:paraId="3BDA2774" w14:textId="77777777" w:rsidR="007A2A55" w:rsidRPr="00745090" w:rsidRDefault="007A2A55" w:rsidP="00804A9C">
      <w:pPr>
        <w:jc w:val="both"/>
        <w:rPr>
          <w:rFonts w:ascii="Arial" w:hAnsi="Arial" w:cs="Arial"/>
          <w:lang w:val="en-US"/>
        </w:rPr>
      </w:pPr>
    </w:p>
    <w:p w14:paraId="3E1B247B" w14:textId="77777777" w:rsidR="00AC267A" w:rsidRPr="00AC267A" w:rsidRDefault="00AC267A" w:rsidP="00AC267A">
      <w:pPr>
        <w:widowControl w:val="0"/>
        <w:numPr>
          <w:ilvl w:val="0"/>
          <w:numId w:val="29"/>
        </w:numPr>
        <w:suppressAutoHyphens/>
        <w:ind w:left="0" w:firstLine="0"/>
        <w:jc w:val="both"/>
        <w:rPr>
          <w:rFonts w:ascii="Arial" w:hAnsi="Arial" w:cs="Arial"/>
          <w:b/>
          <w:bCs/>
          <w:iCs/>
          <w:lang w:val="en-GB"/>
        </w:rPr>
      </w:pPr>
      <w:r w:rsidRPr="00AC267A">
        <w:rPr>
          <w:rFonts w:ascii="Arial" w:hAnsi="Arial" w:cs="Arial"/>
          <w:b/>
          <w:bCs/>
          <w:iCs/>
          <w:lang w:val="en-GB"/>
        </w:rPr>
        <w:t>RULES</w:t>
      </w:r>
    </w:p>
    <w:p w14:paraId="3253637E" w14:textId="77777777" w:rsidR="00AC267A" w:rsidRPr="00AC267A" w:rsidRDefault="00AC267A" w:rsidP="00AC267A">
      <w:pPr>
        <w:ind w:firstLine="708"/>
        <w:jc w:val="both"/>
        <w:rPr>
          <w:rFonts w:ascii="Arial" w:hAnsi="Arial" w:cs="Arial"/>
          <w:bCs/>
          <w:iCs/>
          <w:lang w:val="en-GB"/>
        </w:rPr>
      </w:pPr>
      <w:r w:rsidRPr="00AC267A">
        <w:rPr>
          <w:rFonts w:ascii="Arial" w:hAnsi="Arial" w:cs="Arial"/>
          <w:bCs/>
          <w:iCs/>
          <w:lang w:val="en-GB"/>
        </w:rPr>
        <w:t>The Regatta is governed by:</w:t>
      </w:r>
    </w:p>
    <w:p w14:paraId="441CA653" w14:textId="1FDB4F9A" w:rsidR="00AC267A" w:rsidRPr="00AC267A" w:rsidRDefault="00AC267A" w:rsidP="00AC267A">
      <w:pPr>
        <w:jc w:val="both"/>
        <w:rPr>
          <w:rFonts w:ascii="Arial" w:hAnsi="Arial" w:cs="Arial"/>
          <w:bCs/>
          <w:iCs/>
          <w:lang w:val="en-GB"/>
        </w:rPr>
      </w:pPr>
      <w:r w:rsidRPr="00AC267A">
        <w:rPr>
          <w:rFonts w:ascii="Arial" w:hAnsi="Arial" w:cs="Arial"/>
          <w:bCs/>
          <w:iCs/>
          <w:lang w:val="en-GB"/>
        </w:rPr>
        <w:t>1.1</w:t>
      </w:r>
      <w:r w:rsidRPr="00AC267A">
        <w:rPr>
          <w:rFonts w:ascii="Arial" w:hAnsi="Arial" w:cs="Arial"/>
          <w:bCs/>
          <w:iCs/>
          <w:lang w:val="en-GB"/>
        </w:rPr>
        <w:tab/>
        <w:t xml:space="preserve">the rules as defined in </w:t>
      </w:r>
      <w:r w:rsidRPr="00AC267A">
        <w:rPr>
          <w:rFonts w:ascii="Arial" w:hAnsi="Arial" w:cs="Arial"/>
          <w:bCs/>
          <w:i/>
          <w:iCs/>
          <w:lang w:val="en-GB"/>
        </w:rPr>
        <w:t>The Racing Rules of Sailing,</w:t>
      </w:r>
      <w:r>
        <w:rPr>
          <w:rFonts w:ascii="Arial" w:hAnsi="Arial" w:cs="Arial"/>
          <w:bCs/>
          <w:i/>
          <w:iCs/>
          <w:lang w:val="en-GB"/>
        </w:rPr>
        <w:t xml:space="preserve"> </w:t>
      </w:r>
      <w:r>
        <w:rPr>
          <w:rFonts w:ascii="Arial" w:hAnsi="Arial" w:cs="Arial"/>
          <w:bCs/>
          <w:iCs/>
          <w:lang w:val="en-GB"/>
        </w:rPr>
        <w:t>including appendix E</w:t>
      </w:r>
    </w:p>
    <w:p w14:paraId="1A2597EB" w14:textId="21FFD03D" w:rsidR="00AC267A" w:rsidRPr="00AC267A" w:rsidRDefault="00AC267A" w:rsidP="00AC267A">
      <w:pPr>
        <w:ind w:left="709" w:hanging="709"/>
        <w:jc w:val="both"/>
        <w:rPr>
          <w:rFonts w:ascii="Arial" w:hAnsi="Arial" w:cs="Arial"/>
          <w:bCs/>
          <w:i/>
          <w:iCs/>
          <w:lang w:val="en-GB"/>
        </w:rPr>
      </w:pPr>
      <w:r w:rsidRPr="00AC267A">
        <w:rPr>
          <w:rFonts w:ascii="Arial" w:hAnsi="Arial" w:cs="Arial"/>
          <w:bCs/>
          <w:iCs/>
          <w:lang w:val="en-GB"/>
        </w:rPr>
        <w:t>1.2</w:t>
      </w:r>
      <w:r w:rsidRPr="00AC267A">
        <w:rPr>
          <w:rFonts w:ascii="Arial" w:hAnsi="Arial" w:cs="Arial"/>
          <w:bCs/>
          <w:iCs/>
          <w:lang w:val="en-GB"/>
        </w:rPr>
        <w:tab/>
        <w:t xml:space="preserve">National prescriptions, translated for non-French speaking competitors, in joined appendix named “prescriptions”. </w:t>
      </w:r>
    </w:p>
    <w:p w14:paraId="2F41DD13" w14:textId="3B8982E3" w:rsidR="00AC267A" w:rsidRDefault="00AC267A" w:rsidP="00AC267A">
      <w:pPr>
        <w:jc w:val="both"/>
        <w:rPr>
          <w:rFonts w:ascii="Arial" w:hAnsi="Arial" w:cs="Arial"/>
          <w:bCs/>
          <w:iCs/>
          <w:lang w:val="en-GB"/>
        </w:rPr>
      </w:pPr>
      <w:r w:rsidRPr="00AC267A">
        <w:rPr>
          <w:rFonts w:ascii="Arial" w:hAnsi="Arial" w:cs="Arial"/>
          <w:bCs/>
          <w:iCs/>
          <w:lang w:val="en-GB"/>
        </w:rPr>
        <w:t>1.3</w:t>
      </w:r>
      <w:r w:rsidRPr="00AC267A">
        <w:rPr>
          <w:rFonts w:ascii="Arial" w:hAnsi="Arial" w:cs="Arial"/>
          <w:bCs/>
          <w:iCs/>
          <w:lang w:val="en-GB"/>
        </w:rPr>
        <w:tab/>
        <w:t>FFVoile regulations</w:t>
      </w:r>
    </w:p>
    <w:p w14:paraId="256F244B" w14:textId="69950167" w:rsidR="00AC267A" w:rsidRDefault="00AC267A" w:rsidP="00AC267A">
      <w:pPr>
        <w:jc w:val="both"/>
        <w:rPr>
          <w:rFonts w:ascii="Arial" w:hAnsi="Arial" w:cs="Arial"/>
          <w:bCs/>
          <w:iCs/>
          <w:lang w:val="en-GB"/>
        </w:rPr>
      </w:pPr>
      <w:r>
        <w:rPr>
          <w:rFonts w:ascii="Arial" w:hAnsi="Arial" w:cs="Arial"/>
          <w:bCs/>
          <w:iCs/>
          <w:lang w:val="en-GB"/>
        </w:rPr>
        <w:t>1.4</w:t>
      </w:r>
      <w:r>
        <w:rPr>
          <w:rFonts w:ascii="Arial" w:hAnsi="Arial" w:cs="Arial"/>
          <w:bCs/>
          <w:iCs/>
          <w:lang w:val="en-GB"/>
        </w:rPr>
        <w:tab/>
        <w:t>Heat Management System</w:t>
      </w:r>
      <w:r w:rsidR="00F82A41">
        <w:rPr>
          <w:rFonts w:ascii="Arial" w:hAnsi="Arial" w:cs="Arial"/>
          <w:bCs/>
          <w:iCs/>
          <w:lang w:val="en-GB"/>
        </w:rPr>
        <w:t xml:space="preserve"> 20</w:t>
      </w:r>
      <w:r w:rsidR="00D21192">
        <w:rPr>
          <w:rFonts w:ascii="Arial" w:hAnsi="Arial" w:cs="Arial"/>
          <w:bCs/>
          <w:iCs/>
          <w:lang w:val="en-GB"/>
        </w:rPr>
        <w:t>22-V2</w:t>
      </w:r>
    </w:p>
    <w:p w14:paraId="00FC1B93" w14:textId="0C973532" w:rsidR="00AC267A" w:rsidRDefault="00AC267A" w:rsidP="00AC267A">
      <w:pPr>
        <w:jc w:val="both"/>
        <w:rPr>
          <w:rFonts w:ascii="Arial" w:hAnsi="Arial" w:cs="Arial"/>
          <w:bCs/>
          <w:iCs/>
          <w:lang w:val="en-GB"/>
        </w:rPr>
      </w:pPr>
      <w:r>
        <w:rPr>
          <w:rFonts w:ascii="Arial" w:hAnsi="Arial" w:cs="Arial"/>
          <w:bCs/>
          <w:iCs/>
          <w:lang w:val="en-GB"/>
        </w:rPr>
        <w:t>1.5</w:t>
      </w:r>
      <w:r>
        <w:rPr>
          <w:rFonts w:ascii="Arial" w:hAnsi="Arial" w:cs="Arial"/>
          <w:bCs/>
          <w:iCs/>
          <w:lang w:val="en-GB"/>
        </w:rPr>
        <w:tab/>
        <w:t xml:space="preserve">If needed, </w:t>
      </w:r>
      <w:r w:rsidR="00774176">
        <w:rPr>
          <w:rFonts w:ascii="Arial" w:hAnsi="Arial" w:cs="Arial"/>
          <w:bCs/>
          <w:iCs/>
          <w:lang w:val="en-GB"/>
        </w:rPr>
        <w:t>test rules 2021</w:t>
      </w:r>
      <w:r w:rsidR="0071532E">
        <w:rPr>
          <w:rFonts w:ascii="Arial" w:hAnsi="Arial" w:cs="Arial"/>
          <w:bCs/>
          <w:iCs/>
          <w:lang w:val="en-GB"/>
        </w:rPr>
        <w:t>-01</w:t>
      </w:r>
      <w:r w:rsidR="0004630E">
        <w:rPr>
          <w:rFonts w:ascii="Arial" w:hAnsi="Arial" w:cs="Arial"/>
          <w:bCs/>
          <w:iCs/>
          <w:lang w:val="en-GB"/>
        </w:rPr>
        <w:t>.</w:t>
      </w:r>
    </w:p>
    <w:p w14:paraId="13A10C60" w14:textId="79CF3356" w:rsidR="00AC267A" w:rsidRPr="00AC267A" w:rsidRDefault="00AC267A" w:rsidP="00AC267A">
      <w:pPr>
        <w:jc w:val="both"/>
        <w:rPr>
          <w:rFonts w:ascii="Arial" w:hAnsi="Arial" w:cs="Arial"/>
          <w:bCs/>
          <w:iCs/>
          <w:lang w:val="en-GB"/>
        </w:rPr>
      </w:pPr>
      <w:r>
        <w:rPr>
          <w:rFonts w:ascii="Arial" w:hAnsi="Arial" w:cs="Arial"/>
          <w:bCs/>
          <w:iCs/>
          <w:lang w:val="en-GB"/>
        </w:rPr>
        <w:t>1.6</w:t>
      </w:r>
      <w:r>
        <w:rPr>
          <w:rFonts w:ascii="Arial" w:hAnsi="Arial" w:cs="Arial"/>
          <w:bCs/>
          <w:iCs/>
          <w:lang w:val="en-GB"/>
        </w:rPr>
        <w:tab/>
        <w:t>If needed, SYR</w:t>
      </w:r>
      <w:r w:rsidR="007E4430">
        <w:rPr>
          <w:rFonts w:ascii="Arial" w:hAnsi="Arial" w:cs="Arial"/>
          <w:bCs/>
          <w:iCs/>
          <w:lang w:val="en-GB"/>
        </w:rPr>
        <w:t>PH</w:t>
      </w:r>
    </w:p>
    <w:p w14:paraId="45169FAB" w14:textId="77777777" w:rsidR="00263BAC" w:rsidRDefault="00AC267A" w:rsidP="00263BAC">
      <w:pPr>
        <w:ind w:left="709" w:hanging="709"/>
        <w:jc w:val="both"/>
        <w:rPr>
          <w:rFonts w:ascii="Arial" w:hAnsi="Arial" w:cs="Arial"/>
          <w:iCs/>
          <w:lang w:val="en-GB"/>
        </w:rPr>
      </w:pPr>
      <w:r w:rsidRPr="00AC267A">
        <w:rPr>
          <w:rFonts w:ascii="Arial" w:hAnsi="Arial" w:cs="Arial"/>
          <w:bCs/>
          <w:iCs/>
          <w:lang w:val="en-GB"/>
        </w:rPr>
        <w:t>1.</w:t>
      </w:r>
      <w:r w:rsidR="000D5315">
        <w:rPr>
          <w:rFonts w:ascii="Arial" w:hAnsi="Arial" w:cs="Arial"/>
          <w:bCs/>
          <w:iCs/>
          <w:lang w:val="en-GB"/>
        </w:rPr>
        <w:t>7</w:t>
      </w:r>
      <w:r w:rsidRPr="00AC267A">
        <w:rPr>
          <w:rFonts w:ascii="Arial" w:hAnsi="Arial" w:cs="Arial"/>
          <w:b/>
          <w:bCs/>
          <w:iCs/>
          <w:lang w:val="en-GB"/>
        </w:rPr>
        <w:tab/>
      </w:r>
      <w:r w:rsidR="00263BAC">
        <w:rPr>
          <w:rFonts w:ascii="Arial" w:hAnsi="Arial" w:cs="Arial"/>
          <w:iCs/>
          <w:lang w:val="en-GB"/>
        </w:rPr>
        <w:t>For the RRS E3.9, disable concurrent can inform the OA of their venue. OA makes all she can do to answer them.</w:t>
      </w:r>
    </w:p>
    <w:p w14:paraId="62B5535B" w14:textId="0C73559C" w:rsidR="00AC267A" w:rsidRPr="00AC267A" w:rsidRDefault="00263BAC" w:rsidP="00AC267A">
      <w:pPr>
        <w:ind w:left="709" w:hanging="709"/>
        <w:jc w:val="both"/>
        <w:rPr>
          <w:rFonts w:ascii="Arial" w:hAnsi="Arial" w:cs="Arial"/>
          <w:bCs/>
          <w:i/>
          <w:iCs/>
          <w:color w:val="FF0000"/>
          <w:lang w:val="en-GB"/>
        </w:rPr>
      </w:pPr>
      <w:r>
        <w:rPr>
          <w:rFonts w:ascii="Arial" w:hAnsi="Arial" w:cs="Arial"/>
          <w:iCs/>
          <w:lang w:val="en-GB"/>
        </w:rPr>
        <w:tab/>
        <w:t>For the people having problems of hearing, RRS 6</w:t>
      </w:r>
      <w:r w:rsidR="0019366D">
        <w:rPr>
          <w:rFonts w:ascii="Arial" w:hAnsi="Arial" w:cs="Arial"/>
          <w:iCs/>
          <w:lang w:val="en-GB"/>
        </w:rPr>
        <w:t>0.2(a)(1)</w:t>
      </w:r>
      <w:r>
        <w:rPr>
          <w:rFonts w:ascii="Arial" w:hAnsi="Arial" w:cs="Arial"/>
          <w:iCs/>
          <w:lang w:val="en-GB"/>
        </w:rPr>
        <w:t xml:space="preserve"> will be adjust.</w:t>
      </w:r>
      <w:r w:rsidR="00AC267A" w:rsidRPr="00AC267A">
        <w:rPr>
          <w:rFonts w:ascii="Arial" w:hAnsi="Arial" w:cs="Arial"/>
          <w:bCs/>
          <w:i/>
          <w:iCs/>
          <w:lang w:val="en-GB"/>
        </w:rPr>
        <w:t xml:space="preserve"> </w:t>
      </w:r>
    </w:p>
    <w:p w14:paraId="20E153BC" w14:textId="0D4A6218" w:rsidR="00B07C5A" w:rsidRPr="00745090" w:rsidRDefault="00623CB9" w:rsidP="00A914F9">
      <w:pPr>
        <w:ind w:left="705" w:hanging="705"/>
        <w:jc w:val="both"/>
        <w:rPr>
          <w:rFonts w:ascii="Arial" w:hAnsi="Arial" w:cs="Arial"/>
          <w:lang w:val="en-US"/>
        </w:rPr>
      </w:pPr>
      <w:r w:rsidRPr="00745090">
        <w:rPr>
          <w:rFonts w:ascii="Arial" w:hAnsi="Arial" w:cs="Arial"/>
          <w:lang w:val="en-US"/>
        </w:rPr>
        <w:t>1.</w:t>
      </w:r>
      <w:r w:rsidR="000D5315" w:rsidRPr="00745090">
        <w:rPr>
          <w:rFonts w:ascii="Arial" w:hAnsi="Arial" w:cs="Arial"/>
          <w:lang w:val="en-US"/>
        </w:rPr>
        <w:t>8</w:t>
      </w:r>
      <w:r w:rsidR="00A839EF" w:rsidRPr="00745090">
        <w:rPr>
          <w:rFonts w:ascii="Arial" w:hAnsi="Arial" w:cs="Arial"/>
          <w:lang w:val="en-US"/>
        </w:rPr>
        <w:tab/>
      </w:r>
      <w:r w:rsidR="003B67F6" w:rsidRPr="00745090">
        <w:rPr>
          <w:rFonts w:ascii="Arial" w:hAnsi="Arial" w:cs="Arial"/>
          <w:lang w:val="en-US"/>
        </w:rPr>
        <w:t xml:space="preserve">Rules </w:t>
      </w:r>
      <w:r w:rsidR="00E33D07" w:rsidRPr="00745090">
        <w:rPr>
          <w:rFonts w:ascii="Arial" w:hAnsi="Arial" w:cs="Arial"/>
          <w:lang w:val="en-US"/>
        </w:rPr>
        <w:t>modified:</w:t>
      </w:r>
    </w:p>
    <w:p w14:paraId="7F56117C" w14:textId="2620DD4C" w:rsidR="00B07C5A" w:rsidRDefault="00B07C5A" w:rsidP="00A914F9">
      <w:pPr>
        <w:ind w:left="705" w:hanging="705"/>
        <w:jc w:val="both"/>
        <w:rPr>
          <w:rFonts w:ascii="Arial" w:hAnsi="Arial" w:cs="Arial"/>
          <w:lang w:val="en-US"/>
        </w:rPr>
      </w:pPr>
      <w:r w:rsidRPr="00745090">
        <w:rPr>
          <w:rFonts w:ascii="Arial" w:hAnsi="Arial" w:cs="Arial"/>
          <w:lang w:val="en-US"/>
        </w:rPr>
        <w:tab/>
      </w:r>
      <w:r w:rsidR="003B67F6" w:rsidRPr="00745090">
        <w:rPr>
          <w:rFonts w:ascii="Arial" w:hAnsi="Arial" w:cs="Arial"/>
          <w:lang w:val="en-US"/>
        </w:rPr>
        <w:t>RRS</w:t>
      </w:r>
      <w:r w:rsidR="00A839EF" w:rsidRPr="00745090">
        <w:rPr>
          <w:rFonts w:ascii="Arial" w:hAnsi="Arial" w:cs="Arial"/>
          <w:lang w:val="en-US"/>
        </w:rPr>
        <w:t xml:space="preserve"> E2.1(</w:t>
      </w:r>
      <w:r w:rsidR="003211E9" w:rsidRPr="00745090">
        <w:rPr>
          <w:rFonts w:ascii="Arial" w:hAnsi="Arial" w:cs="Arial"/>
          <w:lang w:val="en-US"/>
        </w:rPr>
        <w:t>c</w:t>
      </w:r>
      <w:r w:rsidR="00A839EF" w:rsidRPr="00745090">
        <w:rPr>
          <w:rFonts w:ascii="Arial" w:hAnsi="Arial" w:cs="Arial"/>
          <w:lang w:val="en-US"/>
        </w:rPr>
        <w:t xml:space="preserve">) </w:t>
      </w:r>
      <w:r w:rsidR="003B67F6" w:rsidRPr="00745090">
        <w:rPr>
          <w:rFonts w:ascii="Arial" w:hAnsi="Arial" w:cs="Arial"/>
          <w:lang w:val="en-US"/>
        </w:rPr>
        <w:t>is deleted</w:t>
      </w:r>
      <w:r w:rsidR="00A839EF" w:rsidRPr="00745090">
        <w:rPr>
          <w:rFonts w:ascii="Arial" w:hAnsi="Arial" w:cs="Arial"/>
          <w:lang w:val="en-US"/>
        </w:rPr>
        <w:t xml:space="preserve"> </w:t>
      </w:r>
      <w:r w:rsidR="000D5315" w:rsidRPr="00745090">
        <w:rPr>
          <w:rFonts w:ascii="Arial" w:hAnsi="Arial" w:cs="Arial"/>
          <w:lang w:val="en-US"/>
        </w:rPr>
        <w:t xml:space="preserve">for announces in </w:t>
      </w:r>
      <w:r w:rsidR="00774176" w:rsidRPr="00745090">
        <w:rPr>
          <w:rFonts w:ascii="Arial" w:hAnsi="Arial" w:cs="Arial"/>
          <w:lang w:val="en-US"/>
        </w:rPr>
        <w:t>French</w:t>
      </w:r>
      <w:r w:rsidR="000D5315" w:rsidRPr="00745090">
        <w:rPr>
          <w:rFonts w:ascii="Arial" w:hAnsi="Arial" w:cs="Arial"/>
          <w:lang w:val="en-US"/>
        </w:rPr>
        <w:t>.</w:t>
      </w:r>
    </w:p>
    <w:p w14:paraId="2EB73D18" w14:textId="46AF8A2D" w:rsidR="00263BAC" w:rsidRDefault="00263BAC" w:rsidP="00A914F9">
      <w:pPr>
        <w:ind w:left="705" w:hanging="705"/>
        <w:jc w:val="both"/>
        <w:rPr>
          <w:rFonts w:ascii="Arial" w:hAnsi="Arial" w:cs="Arial"/>
          <w:lang w:val="en-US"/>
        </w:rPr>
      </w:pPr>
    </w:p>
    <w:p w14:paraId="5754ACA0" w14:textId="09380F27" w:rsidR="00263BAC" w:rsidRPr="00745090" w:rsidRDefault="0071532E" w:rsidP="0071532E">
      <w:pPr>
        <w:ind w:left="705" w:hanging="705"/>
        <w:jc w:val="both"/>
        <w:rPr>
          <w:rFonts w:ascii="Arial" w:hAnsi="Arial" w:cs="Arial"/>
          <w:lang w:val="en-US"/>
        </w:rPr>
      </w:pPr>
      <w:r w:rsidRPr="0071532E">
        <w:rPr>
          <w:rFonts w:ascii="Arial" w:hAnsi="Arial" w:cs="Arial"/>
          <w:lang w:val="en-US"/>
        </w:rPr>
        <w:t xml:space="preserve">1.9 </w:t>
      </w:r>
      <w:r>
        <w:rPr>
          <w:rFonts w:ascii="Arial" w:hAnsi="Arial" w:cs="Arial"/>
          <w:lang w:val="en-US"/>
        </w:rPr>
        <w:t xml:space="preserve">       </w:t>
      </w:r>
      <w:r w:rsidR="00263BAC" w:rsidRPr="0071532E">
        <w:rPr>
          <w:rFonts w:ascii="Arial" w:hAnsi="Arial" w:cs="Arial"/>
          <w:lang w:val="en-US"/>
        </w:rPr>
        <w:t xml:space="preserve">When this notice of race is translated, the French text will take precedence. </w:t>
      </w:r>
    </w:p>
    <w:p w14:paraId="21B4624A" w14:textId="77777777" w:rsidR="00735A5B" w:rsidRPr="00745090" w:rsidRDefault="00735A5B" w:rsidP="00A914F9">
      <w:pPr>
        <w:ind w:left="705" w:hanging="705"/>
        <w:jc w:val="both"/>
        <w:rPr>
          <w:rFonts w:ascii="Arial" w:hAnsi="Arial" w:cs="Arial"/>
          <w:lang w:val="en-US"/>
        </w:rPr>
      </w:pPr>
    </w:p>
    <w:p w14:paraId="7171D0B3" w14:textId="77777777" w:rsidR="003B67F6" w:rsidRPr="003B67F6" w:rsidRDefault="003B67F6" w:rsidP="003B67F6">
      <w:pPr>
        <w:jc w:val="both"/>
        <w:rPr>
          <w:rFonts w:ascii="Arial" w:hAnsi="Arial" w:cs="Arial"/>
          <w:b/>
          <w:lang w:val="en-GB"/>
        </w:rPr>
      </w:pPr>
      <w:r w:rsidRPr="003B67F6">
        <w:rPr>
          <w:rFonts w:ascii="Arial" w:hAnsi="Arial" w:cs="Arial"/>
          <w:b/>
          <w:lang w:val="en-GB"/>
        </w:rPr>
        <w:t xml:space="preserve">2. </w:t>
      </w:r>
      <w:r w:rsidRPr="003B67F6">
        <w:rPr>
          <w:rFonts w:ascii="Arial" w:hAnsi="Arial" w:cs="Arial"/>
          <w:b/>
          <w:lang w:val="en-GB"/>
        </w:rPr>
        <w:tab/>
        <w:t>SAILING INSTRUCTIONS (SIs)</w:t>
      </w:r>
    </w:p>
    <w:p w14:paraId="06E1A3FF" w14:textId="0D53A0F0" w:rsidR="003B67F6" w:rsidRPr="00BA678A" w:rsidRDefault="003B67F6" w:rsidP="003B67F6">
      <w:pPr>
        <w:widowControl w:val="0"/>
        <w:tabs>
          <w:tab w:val="left" w:pos="709"/>
        </w:tabs>
        <w:suppressAutoHyphens/>
        <w:rPr>
          <w:rFonts w:ascii="Arial" w:eastAsia="Arial" w:hAnsi="Arial" w:cs="Arial"/>
          <w:b/>
          <w:bCs/>
          <w:lang w:val="en-US" w:eastAsia="zh-CN" w:bidi="hi-IN"/>
        </w:rPr>
      </w:pPr>
      <w:r w:rsidRPr="003B67F6">
        <w:rPr>
          <w:rFonts w:ascii="Arial" w:eastAsia="Arial" w:hAnsi="Arial" w:cs="Arial"/>
          <w:b/>
          <w:lang w:val="en-US" w:eastAsia="zh-CN" w:bidi="hi-IN"/>
        </w:rPr>
        <w:tab/>
      </w:r>
      <w:r w:rsidRPr="003B67F6">
        <w:rPr>
          <w:rFonts w:ascii="Arial" w:eastAsia="Arial" w:hAnsi="Arial" w:cs="Arial"/>
          <w:lang w:val="en-US" w:eastAsia="zh-CN" w:bidi="hi-IN"/>
        </w:rPr>
        <w:t>The SI</w:t>
      </w:r>
      <w:r w:rsidR="00F25A52">
        <w:rPr>
          <w:rFonts w:ascii="Arial" w:eastAsia="Arial" w:hAnsi="Arial" w:cs="Arial"/>
          <w:lang w:val="en-US" w:eastAsia="zh-CN" w:bidi="hi-IN"/>
        </w:rPr>
        <w:t>’</w:t>
      </w:r>
      <w:r w:rsidRPr="003B67F6">
        <w:rPr>
          <w:rFonts w:ascii="Arial" w:eastAsia="Arial" w:hAnsi="Arial" w:cs="Arial"/>
          <w:lang w:val="en-US" w:eastAsia="zh-CN" w:bidi="hi-IN"/>
        </w:rPr>
        <w:t xml:space="preserve">s will be available in digital version at following web </w:t>
      </w:r>
      <w:r w:rsidR="00721484" w:rsidRPr="003B67F6">
        <w:rPr>
          <w:rFonts w:ascii="Arial" w:eastAsia="Arial" w:hAnsi="Arial" w:cs="Arial"/>
          <w:lang w:val="en-US" w:eastAsia="zh-CN" w:bidi="hi-IN"/>
        </w:rPr>
        <w:t>address:</w:t>
      </w:r>
      <w:r w:rsidR="000D5315">
        <w:rPr>
          <w:rFonts w:ascii="Arial" w:eastAsia="Arial" w:hAnsi="Arial" w:cs="Arial"/>
          <w:lang w:val="en-US" w:eastAsia="zh-CN" w:bidi="hi-IN"/>
        </w:rPr>
        <w:t xml:space="preserve"> </w:t>
      </w:r>
      <w:hyperlink r:id="rId16" w:history="1">
        <w:r w:rsidR="000D5315" w:rsidRPr="00BA678A">
          <w:rPr>
            <w:rStyle w:val="Lienhypertexte"/>
            <w:rFonts w:ascii="Arial" w:eastAsia="Arial" w:hAnsi="Arial" w:cs="Arial"/>
            <w:bCs/>
            <w:color w:val="auto"/>
            <w:lang w:val="en-US" w:eastAsia="zh-CN" w:bidi="hi-IN"/>
          </w:rPr>
          <w:t>vrc-pierrelatte.com</w:t>
        </w:r>
      </w:hyperlink>
    </w:p>
    <w:p w14:paraId="04AB3432" w14:textId="77777777" w:rsidR="003211E9" w:rsidRPr="00745090" w:rsidRDefault="003211E9" w:rsidP="0093703F">
      <w:pPr>
        <w:jc w:val="both"/>
        <w:rPr>
          <w:rFonts w:ascii="Arial" w:hAnsi="Arial" w:cs="Arial"/>
          <w:lang w:val="en-US"/>
        </w:rPr>
      </w:pPr>
    </w:p>
    <w:p w14:paraId="36FE1843" w14:textId="77777777" w:rsidR="003211E9" w:rsidRPr="00745090" w:rsidRDefault="003211E9" w:rsidP="003211E9">
      <w:pPr>
        <w:jc w:val="both"/>
        <w:rPr>
          <w:rFonts w:ascii="Arial" w:hAnsi="Arial" w:cs="Arial"/>
          <w:b/>
          <w:szCs w:val="24"/>
          <w:lang w:val="en-US"/>
        </w:rPr>
      </w:pPr>
      <w:r w:rsidRPr="00745090">
        <w:rPr>
          <w:rFonts w:ascii="Arial" w:hAnsi="Arial" w:cs="Arial"/>
          <w:b/>
          <w:szCs w:val="24"/>
          <w:lang w:val="en-US"/>
        </w:rPr>
        <w:t>3</w:t>
      </w:r>
      <w:r w:rsidRPr="00745090">
        <w:rPr>
          <w:rFonts w:ascii="Arial" w:hAnsi="Arial" w:cs="Arial"/>
          <w:b/>
          <w:szCs w:val="24"/>
          <w:lang w:val="en-US"/>
        </w:rPr>
        <w:tab/>
        <w:t>COMMUNICATION</w:t>
      </w:r>
    </w:p>
    <w:p w14:paraId="0EF66782" w14:textId="3D48078D" w:rsidR="003211E9" w:rsidRPr="001C02AA" w:rsidRDefault="003211E9" w:rsidP="003B67F6">
      <w:pPr>
        <w:ind w:left="720" w:hanging="720"/>
        <w:jc w:val="both"/>
        <w:rPr>
          <w:rFonts w:ascii="Arial" w:eastAsia="Arial" w:hAnsi="Arial" w:cs="Arial"/>
          <w:b/>
          <w:bCs/>
          <w:color w:val="0070C0"/>
          <w:lang w:val="en-US" w:eastAsia="zh-CN" w:bidi="hi-IN"/>
        </w:rPr>
      </w:pPr>
      <w:r w:rsidRPr="00745090">
        <w:rPr>
          <w:rFonts w:ascii="Arial" w:hAnsi="Arial" w:cs="Arial"/>
          <w:i/>
          <w:color w:val="FF0000"/>
          <w:lang w:val="en-US"/>
        </w:rPr>
        <w:tab/>
      </w:r>
      <w:r w:rsidR="003B67F6" w:rsidRPr="00745090">
        <w:rPr>
          <w:rFonts w:ascii="Arial" w:hAnsi="Arial" w:cs="Arial"/>
          <w:color w:val="3C4043"/>
          <w:lang w:val="en-US"/>
        </w:rPr>
        <w:t xml:space="preserve">The online notice board can be found at following web </w:t>
      </w:r>
      <w:r w:rsidR="001C02AA" w:rsidRPr="00745090">
        <w:rPr>
          <w:rFonts w:ascii="Arial" w:hAnsi="Arial" w:cs="Arial"/>
          <w:color w:val="3C4043"/>
          <w:lang w:val="en-US"/>
        </w:rPr>
        <w:t>addres</w:t>
      </w:r>
      <w:r w:rsidR="001C02AA" w:rsidRPr="00B7326A">
        <w:rPr>
          <w:rFonts w:ascii="Arial" w:hAnsi="Arial" w:cs="Arial"/>
          <w:color w:val="3C4043"/>
          <w:lang w:val="en-US"/>
        </w:rPr>
        <w:t>s:</w:t>
      </w:r>
      <w:r w:rsidR="000D5315" w:rsidRPr="00B7326A">
        <w:rPr>
          <w:rFonts w:ascii="Arial" w:hAnsi="Arial" w:cs="Arial"/>
          <w:color w:val="3C4043"/>
          <w:lang w:val="en-US"/>
        </w:rPr>
        <w:t xml:space="preserve"> </w:t>
      </w:r>
      <w:hyperlink r:id="rId17" w:history="1">
        <w:r w:rsidR="000D5315" w:rsidRPr="00BA678A">
          <w:rPr>
            <w:rStyle w:val="Lienhypertexte"/>
            <w:rFonts w:ascii="Arial" w:eastAsia="Arial" w:hAnsi="Arial" w:cs="Arial"/>
            <w:bCs/>
            <w:lang w:val="en-US" w:eastAsia="zh-CN" w:bidi="hi-IN"/>
          </w:rPr>
          <w:t>vrc-pierrelatte.com</w:t>
        </w:r>
      </w:hyperlink>
    </w:p>
    <w:p w14:paraId="6997AD19" w14:textId="77777777" w:rsidR="003B67F6" w:rsidRPr="00745090" w:rsidRDefault="003B67F6" w:rsidP="003B67F6">
      <w:pPr>
        <w:ind w:left="720" w:hanging="720"/>
        <w:jc w:val="both"/>
        <w:rPr>
          <w:rFonts w:ascii="Arial" w:hAnsi="Arial" w:cs="Arial"/>
          <w:b/>
          <w:bCs/>
          <w:lang w:val="en-US"/>
        </w:rPr>
      </w:pPr>
    </w:p>
    <w:p w14:paraId="7F44D7C6" w14:textId="5AC1A2B4" w:rsidR="00F82A41" w:rsidRDefault="00544B08" w:rsidP="00D00AD8">
      <w:pPr>
        <w:keepNext/>
        <w:keepLines/>
        <w:widowControl w:val="0"/>
        <w:suppressAutoHyphens/>
        <w:jc w:val="both"/>
        <w:rPr>
          <w:rFonts w:ascii="Arial" w:hAnsi="Arial" w:cs="Arial"/>
          <w:b/>
          <w:lang w:val="en-US" w:eastAsia="zh-CN" w:bidi="hi-IN"/>
        </w:rPr>
      </w:pPr>
      <w:r w:rsidRPr="00745090">
        <w:rPr>
          <w:rFonts w:ascii="Arial" w:eastAsia="Arial" w:hAnsi="Arial" w:cs="Arial"/>
          <w:b/>
          <w:lang w:val="en-US" w:eastAsia="zh-CN" w:bidi="hi-IN"/>
        </w:rPr>
        <w:t>4</w:t>
      </w:r>
      <w:r w:rsidRPr="00745090">
        <w:rPr>
          <w:rFonts w:ascii="Arial" w:hAnsi="Arial" w:cs="Arial"/>
          <w:b/>
          <w:lang w:val="en-US" w:eastAsia="zh-CN" w:bidi="hi-IN"/>
        </w:rPr>
        <w:tab/>
        <w:t>ELIGIBILITY AND ENTRY</w:t>
      </w:r>
      <w:r w:rsidR="00F82A41">
        <w:rPr>
          <w:rFonts w:ascii="Arial" w:hAnsi="Arial" w:cs="Arial"/>
          <w:b/>
          <w:lang w:val="en-US" w:eastAsia="zh-CN" w:bidi="hi-IN"/>
        </w:rPr>
        <w:tab/>
      </w:r>
    </w:p>
    <w:p w14:paraId="4CB8FBD2" w14:textId="22016D6D" w:rsidR="00774176" w:rsidRDefault="00F82A41" w:rsidP="00956CD1">
      <w:pPr>
        <w:ind w:left="705" w:hanging="705"/>
        <w:jc w:val="both"/>
        <w:rPr>
          <w:rFonts w:ascii="Arial" w:hAnsi="Arial" w:cs="Arial"/>
          <w:lang w:val="en-US"/>
        </w:rPr>
      </w:pPr>
      <w:r>
        <w:rPr>
          <w:rFonts w:ascii="Arial" w:hAnsi="Arial" w:cs="Arial"/>
          <w:b/>
          <w:lang w:val="en-US" w:eastAsia="zh-CN" w:bidi="hi-IN"/>
        </w:rPr>
        <w:t xml:space="preserve">             </w:t>
      </w:r>
      <w:r w:rsidRPr="00F82A41">
        <w:rPr>
          <w:rFonts w:ascii="Arial" w:hAnsi="Arial" w:cs="Arial"/>
          <w:b/>
          <w:bCs/>
          <w:sz w:val="24"/>
          <w:szCs w:val="24"/>
          <w:lang w:val="en-US"/>
        </w:rPr>
        <w:t xml:space="preserve">Exclusion of Russian and Belarusian competitors. </w:t>
      </w:r>
      <w:r>
        <w:rPr>
          <w:rFonts w:ascii="Arial" w:hAnsi="Arial" w:cs="Arial"/>
          <w:lang w:val="en-US"/>
        </w:rPr>
        <w:t xml:space="preserve">   </w:t>
      </w:r>
    </w:p>
    <w:p w14:paraId="347440F6" w14:textId="49431DF5" w:rsidR="00F82A41" w:rsidRPr="00F82A41" w:rsidRDefault="001C02AA" w:rsidP="004D491E">
      <w:pPr>
        <w:keepNext/>
        <w:keepLines/>
        <w:widowControl w:val="0"/>
        <w:suppressAutoHyphens/>
        <w:ind w:left="705" w:firstLine="15"/>
        <w:jc w:val="both"/>
        <w:rPr>
          <w:rFonts w:ascii="Arial" w:hAnsi="Arial" w:cs="Arial"/>
          <w:lang w:val="en-US"/>
        </w:rPr>
      </w:pPr>
      <w:r>
        <w:rPr>
          <w:rFonts w:ascii="Arial" w:hAnsi="Arial" w:cs="Arial"/>
          <w:b/>
          <w:lang w:val="en-US" w:eastAsia="zh-CN" w:bidi="hi-IN"/>
        </w:rPr>
        <w:t xml:space="preserve">According RRS 76.1, OA will refuse or cancel the inscription of any competitor </w:t>
      </w:r>
      <w:r w:rsidR="00E33D07">
        <w:rPr>
          <w:rFonts w:ascii="Arial" w:hAnsi="Arial" w:cs="Arial"/>
          <w:b/>
          <w:lang w:val="en-US" w:eastAsia="zh-CN" w:bidi="hi-IN"/>
        </w:rPr>
        <w:t>from Russian</w:t>
      </w:r>
      <w:r>
        <w:rPr>
          <w:rFonts w:ascii="Arial" w:hAnsi="Arial" w:cs="Arial"/>
          <w:b/>
          <w:lang w:val="en-US" w:eastAsia="zh-CN" w:bidi="hi-IN"/>
        </w:rPr>
        <w:t xml:space="preserve"> or Belarussian and the participation of any boat which the owner is Russian or Belarusian.</w:t>
      </w:r>
      <w:r w:rsidR="00F82A41">
        <w:rPr>
          <w:rFonts w:ascii="Arial" w:hAnsi="Arial" w:cs="Arial"/>
          <w:lang w:val="en-US"/>
        </w:rPr>
        <w:t xml:space="preserve">            </w:t>
      </w:r>
    </w:p>
    <w:p w14:paraId="16846AA3" w14:textId="3BB2F273" w:rsidR="000D5315" w:rsidRPr="00745090" w:rsidRDefault="000D5315" w:rsidP="001C02AA">
      <w:pPr>
        <w:ind w:left="705" w:hanging="705"/>
        <w:jc w:val="both"/>
        <w:rPr>
          <w:rFonts w:ascii="Arial" w:hAnsi="Arial" w:cs="Arial"/>
          <w:b/>
          <w:sz w:val="24"/>
          <w:szCs w:val="24"/>
          <w:lang w:val="en-US" w:eastAsia="zh-CN" w:bidi="hi-IN"/>
        </w:rPr>
      </w:pPr>
      <w:r w:rsidRPr="00745090">
        <w:rPr>
          <w:rFonts w:ascii="Arial" w:hAnsi="Arial" w:cs="Arial"/>
          <w:b/>
          <w:lang w:val="en-US" w:eastAsia="zh-CN" w:bidi="hi-IN"/>
        </w:rPr>
        <w:tab/>
      </w:r>
    </w:p>
    <w:p w14:paraId="089B0E2B" w14:textId="73466D72" w:rsidR="00566F3D" w:rsidRPr="00745090" w:rsidRDefault="00566F3D" w:rsidP="00CB1ADC">
      <w:pPr>
        <w:ind w:left="705" w:hanging="705"/>
        <w:jc w:val="both"/>
        <w:rPr>
          <w:rFonts w:ascii="Arial" w:hAnsi="Arial" w:cs="Arial"/>
          <w:lang w:val="en-US"/>
        </w:rPr>
      </w:pPr>
      <w:r w:rsidRPr="00745090">
        <w:rPr>
          <w:rFonts w:ascii="Arial" w:hAnsi="Arial" w:cs="Arial"/>
          <w:lang w:val="en-US"/>
        </w:rPr>
        <w:t>4.1</w:t>
      </w:r>
      <w:r w:rsidRPr="00745090">
        <w:rPr>
          <w:rFonts w:ascii="Arial" w:hAnsi="Arial" w:cs="Arial"/>
          <w:lang w:val="en-US"/>
        </w:rPr>
        <w:tab/>
        <w:t xml:space="preserve">The regatta is open to all boats from the </w:t>
      </w:r>
      <w:r w:rsidR="004D491E">
        <w:rPr>
          <w:rFonts w:ascii="Arial" w:hAnsi="Arial" w:cs="Arial"/>
          <w:lang w:val="en-US"/>
        </w:rPr>
        <w:t>Marblehead</w:t>
      </w:r>
      <w:r w:rsidR="00D470A8">
        <w:rPr>
          <w:rFonts w:ascii="Arial" w:hAnsi="Arial" w:cs="Arial"/>
          <w:lang w:val="en-US"/>
        </w:rPr>
        <w:t xml:space="preserve"> </w:t>
      </w:r>
      <w:r w:rsidRPr="005B4DB0">
        <w:rPr>
          <w:rFonts w:ascii="Arial" w:hAnsi="Arial" w:cs="Arial"/>
          <w:b/>
          <w:bCs/>
          <w:lang w:val="en-US"/>
        </w:rPr>
        <w:t>class</w:t>
      </w:r>
      <w:r w:rsidR="000D5315" w:rsidRPr="005B4DB0">
        <w:rPr>
          <w:rFonts w:ascii="Arial" w:hAnsi="Arial" w:cs="Arial"/>
          <w:b/>
          <w:bCs/>
          <w:lang w:val="en-US"/>
        </w:rPr>
        <w:t xml:space="preserve"> </w:t>
      </w:r>
      <w:r w:rsidR="00A12644" w:rsidRPr="00745090">
        <w:rPr>
          <w:rFonts w:ascii="Arial" w:hAnsi="Arial" w:cs="Arial"/>
          <w:b/>
          <w:bCs/>
          <w:lang w:val="en-US"/>
        </w:rPr>
        <w:t>with a maximum of 7</w:t>
      </w:r>
      <w:r w:rsidR="004D491E">
        <w:rPr>
          <w:rFonts w:ascii="Arial" w:hAnsi="Arial" w:cs="Arial"/>
          <w:b/>
          <w:bCs/>
          <w:lang w:val="en-US"/>
        </w:rPr>
        <w:t>8</w:t>
      </w:r>
      <w:r w:rsidR="00A12644" w:rsidRPr="00745090">
        <w:rPr>
          <w:rFonts w:ascii="Arial" w:hAnsi="Arial" w:cs="Arial"/>
          <w:b/>
          <w:bCs/>
          <w:lang w:val="en-US"/>
        </w:rPr>
        <w:t xml:space="preserve"> boats</w:t>
      </w:r>
    </w:p>
    <w:p w14:paraId="27D3F2CE" w14:textId="73884775" w:rsidR="003B5648" w:rsidRDefault="000D3048" w:rsidP="00CB1ADC">
      <w:pPr>
        <w:ind w:left="705" w:hanging="705"/>
        <w:jc w:val="both"/>
        <w:rPr>
          <w:rFonts w:ascii="Arial" w:hAnsi="Arial" w:cs="Arial"/>
          <w:lang w:val="en-US"/>
        </w:rPr>
      </w:pPr>
      <w:r w:rsidRPr="00745090">
        <w:rPr>
          <w:rFonts w:ascii="Arial" w:hAnsi="Arial" w:cs="Arial"/>
          <w:lang w:val="en-US"/>
        </w:rPr>
        <w:t>4</w:t>
      </w:r>
      <w:r w:rsidR="00030EBD" w:rsidRPr="00745090">
        <w:rPr>
          <w:rFonts w:ascii="Arial" w:hAnsi="Arial" w:cs="Arial"/>
          <w:lang w:val="en-US"/>
        </w:rPr>
        <w:t>.2</w:t>
      </w:r>
      <w:r w:rsidR="0093703F" w:rsidRPr="00745090">
        <w:rPr>
          <w:rFonts w:ascii="Arial" w:hAnsi="Arial" w:cs="Arial"/>
          <w:lang w:val="en-US"/>
        </w:rPr>
        <w:tab/>
      </w:r>
      <w:r w:rsidR="00566F3D" w:rsidRPr="00745090">
        <w:rPr>
          <w:rFonts w:ascii="Arial" w:hAnsi="Arial" w:cs="Arial"/>
          <w:lang w:val="en-US"/>
        </w:rPr>
        <w:t>Competitors eligible</w:t>
      </w:r>
      <w:r w:rsidRPr="00745090">
        <w:rPr>
          <w:rFonts w:ascii="Arial" w:hAnsi="Arial" w:cs="Arial"/>
          <w:lang w:val="en-US"/>
        </w:rPr>
        <w:t xml:space="preserve"> – m</w:t>
      </w:r>
      <w:r w:rsidR="006A4217" w:rsidRPr="00745090">
        <w:rPr>
          <w:rFonts w:ascii="Arial" w:hAnsi="Arial" w:cs="Arial"/>
          <w:lang w:val="en-US"/>
        </w:rPr>
        <w:t>embe</w:t>
      </w:r>
      <w:r w:rsidR="00566F3D" w:rsidRPr="00745090">
        <w:rPr>
          <w:rFonts w:ascii="Arial" w:hAnsi="Arial" w:cs="Arial"/>
          <w:lang w:val="en-US"/>
        </w:rPr>
        <w:t>rs of the corresponding class association</w:t>
      </w:r>
      <w:r w:rsidR="00F90EB9" w:rsidRPr="00745090">
        <w:rPr>
          <w:rFonts w:ascii="Arial" w:hAnsi="Arial" w:cs="Arial"/>
          <w:lang w:val="en-US"/>
        </w:rPr>
        <w:t xml:space="preserve"> </w:t>
      </w:r>
      <w:r w:rsidRPr="00745090">
        <w:rPr>
          <w:rFonts w:ascii="Arial" w:hAnsi="Arial" w:cs="Arial"/>
          <w:lang w:val="en-US"/>
        </w:rPr>
        <w:t xml:space="preserve">– </w:t>
      </w:r>
      <w:r w:rsidR="0004630E">
        <w:rPr>
          <w:rFonts w:ascii="Arial" w:hAnsi="Arial" w:cs="Arial"/>
          <w:lang w:val="en-US"/>
        </w:rPr>
        <w:t>shall</w:t>
      </w:r>
      <w:r w:rsidR="00566F3D" w:rsidRPr="00745090">
        <w:rPr>
          <w:rFonts w:ascii="Arial" w:hAnsi="Arial" w:cs="Arial"/>
          <w:lang w:val="en-US"/>
        </w:rPr>
        <w:t xml:space="preserve"> register by completing the entry form </w:t>
      </w:r>
      <w:r w:rsidR="00BA678A">
        <w:rPr>
          <w:rFonts w:ascii="Arial" w:hAnsi="Arial" w:cs="Arial"/>
          <w:lang w:val="en-US"/>
        </w:rPr>
        <w:t xml:space="preserve">using the follow </w:t>
      </w:r>
      <w:r w:rsidR="00176BFE">
        <w:rPr>
          <w:rFonts w:ascii="Arial" w:hAnsi="Arial" w:cs="Arial"/>
          <w:lang w:val="en-US"/>
        </w:rPr>
        <w:fldChar w:fldCharType="begin"/>
      </w:r>
      <w:r w:rsidR="00176BFE">
        <w:rPr>
          <w:rFonts w:ascii="Arial" w:hAnsi="Arial" w:cs="Arial"/>
          <w:lang w:val="en-US"/>
        </w:rPr>
        <w:instrText xml:space="preserve"> HYPERLINK "https://vrc-pierrelatte.com/championnat-de-france-classe-m-2026/" </w:instrText>
      </w:r>
      <w:r w:rsidR="00176BFE">
        <w:rPr>
          <w:rFonts w:ascii="Arial" w:hAnsi="Arial" w:cs="Arial"/>
          <w:lang w:val="en-US"/>
        </w:rPr>
      </w:r>
      <w:r w:rsidR="00176BFE">
        <w:rPr>
          <w:rFonts w:ascii="Arial" w:hAnsi="Arial" w:cs="Arial"/>
          <w:lang w:val="en-US"/>
        </w:rPr>
        <w:fldChar w:fldCharType="separate"/>
      </w:r>
      <w:r w:rsidR="00BA678A" w:rsidRPr="00176BFE">
        <w:rPr>
          <w:rStyle w:val="Lienhypertexte"/>
          <w:rFonts w:ascii="Arial" w:hAnsi="Arial" w:cs="Arial"/>
          <w:lang w:val="en-US"/>
        </w:rPr>
        <w:t>link</w:t>
      </w:r>
      <w:r w:rsidR="0004630E" w:rsidRPr="00176BFE">
        <w:rPr>
          <w:rStyle w:val="Lienhypertexte"/>
          <w:rFonts w:ascii="Arial" w:hAnsi="Arial" w:cs="Arial"/>
          <w:lang w:val="en-US"/>
        </w:rPr>
        <w:t>:</w:t>
      </w:r>
      <w:r w:rsidR="00176BFE">
        <w:rPr>
          <w:rFonts w:ascii="Arial" w:hAnsi="Arial" w:cs="Arial"/>
          <w:lang w:val="en-US"/>
        </w:rPr>
        <w:fldChar w:fldCharType="end"/>
      </w:r>
      <w:bookmarkStart w:id="0" w:name="_GoBack"/>
      <w:bookmarkEnd w:id="0"/>
      <w:r w:rsidR="00566F3D" w:rsidRPr="00745090">
        <w:rPr>
          <w:rFonts w:ascii="Arial" w:hAnsi="Arial" w:cs="Arial"/>
          <w:lang w:val="en-US"/>
        </w:rPr>
        <w:t xml:space="preserve"> </w:t>
      </w:r>
    </w:p>
    <w:p w14:paraId="1811943A" w14:textId="75702ED6" w:rsidR="003B5648" w:rsidRDefault="003B5648" w:rsidP="00CB1ADC">
      <w:pPr>
        <w:ind w:left="705" w:hanging="705"/>
        <w:jc w:val="both"/>
        <w:rPr>
          <w:rFonts w:ascii="Arial" w:hAnsi="Arial" w:cs="Arial"/>
          <w:lang w:val="en-US"/>
        </w:rPr>
      </w:pPr>
      <w:r>
        <w:rPr>
          <w:rFonts w:ascii="Arial" w:hAnsi="Arial" w:cs="Arial"/>
          <w:lang w:val="en-US"/>
        </w:rPr>
        <w:tab/>
      </w:r>
    </w:p>
    <w:p w14:paraId="25F8F8CC" w14:textId="6FA1D8BC" w:rsidR="00753D03" w:rsidRDefault="00B7326A" w:rsidP="00B7326A">
      <w:pPr>
        <w:tabs>
          <w:tab w:val="center" w:pos="2505"/>
        </w:tabs>
        <w:spacing w:line="259" w:lineRule="auto"/>
        <w:rPr>
          <w:rFonts w:ascii="Arial" w:hAnsi="Arial" w:cs="Arial"/>
          <w:lang w:val="en-US"/>
        </w:rPr>
      </w:pPr>
      <w:r w:rsidRPr="00B7326A">
        <w:rPr>
          <w:lang w:val="en-US"/>
        </w:rPr>
        <w:t xml:space="preserve">         </w:t>
      </w:r>
      <w:r>
        <w:rPr>
          <w:lang w:val="en-US"/>
        </w:rPr>
        <w:t xml:space="preserve">    </w:t>
      </w:r>
      <w:r w:rsidRPr="00B7326A">
        <w:rPr>
          <w:lang w:val="en-US"/>
        </w:rPr>
        <w:t xml:space="preserve"> </w:t>
      </w:r>
      <w:hyperlink r:id="rId18">
        <w:r w:rsidRPr="00B7326A">
          <w:rPr>
            <w:color w:val="0000FF"/>
            <w:u w:val="single" w:color="0000FF"/>
            <w:lang w:val="en-US"/>
          </w:rPr>
          <w:t xml:space="preserve">HelloAsso </w:t>
        </w:r>
        <w:proofErr w:type="spellStart"/>
        <w:r w:rsidRPr="00B7326A">
          <w:rPr>
            <w:color w:val="0000FF"/>
            <w:u w:val="single" w:color="0000FF"/>
            <w:lang w:val="en-US"/>
          </w:rPr>
          <w:t>Championnat</w:t>
        </w:r>
        <w:proofErr w:type="spellEnd"/>
        <w:r w:rsidRPr="00B7326A">
          <w:rPr>
            <w:color w:val="0000FF"/>
            <w:u w:val="single" w:color="0000FF"/>
            <w:lang w:val="en-US"/>
          </w:rPr>
          <w:t xml:space="preserve"> de France 2026</w:t>
        </w:r>
      </w:hyperlink>
      <w:hyperlink r:id="rId19">
        <w:r w:rsidRPr="00B7326A">
          <w:rPr>
            <w:color w:val="0000FF"/>
            <w:lang w:val="en-US"/>
          </w:rPr>
          <w:t xml:space="preserve"> </w:t>
        </w:r>
      </w:hyperlink>
      <w:r w:rsidR="00BA678A">
        <w:rPr>
          <w:rFonts w:ascii="Arial" w:hAnsi="Arial" w:cs="Arial"/>
          <w:lang w:val="en-US"/>
        </w:rPr>
        <w:t xml:space="preserve"> </w:t>
      </w:r>
      <w:r w:rsidR="00566F3D" w:rsidRPr="00B7326A">
        <w:rPr>
          <w:rFonts w:ascii="Arial" w:hAnsi="Arial" w:cs="Arial"/>
          <w:lang w:val="en-US"/>
        </w:rPr>
        <w:t>with required entry fees</w:t>
      </w:r>
      <w:r w:rsidR="005851CA">
        <w:rPr>
          <w:rFonts w:ascii="Arial" w:hAnsi="Arial" w:cs="Arial"/>
          <w:lang w:val="en-US"/>
        </w:rPr>
        <w:t>.</w:t>
      </w:r>
    </w:p>
    <w:p w14:paraId="66F0910C" w14:textId="77777777" w:rsidR="00BF0083" w:rsidRDefault="00753D03" w:rsidP="00CB1ADC">
      <w:pPr>
        <w:ind w:left="705" w:hanging="705"/>
        <w:jc w:val="both"/>
        <w:rPr>
          <w:rFonts w:ascii="Arial" w:hAnsi="Arial" w:cs="Arial"/>
          <w:lang w:val="en-US"/>
        </w:rPr>
      </w:pPr>
      <w:r>
        <w:rPr>
          <w:rFonts w:ascii="Arial" w:hAnsi="Arial" w:cs="Arial"/>
          <w:lang w:val="en-US"/>
        </w:rPr>
        <w:t>4.2(a):</w:t>
      </w:r>
      <w:r w:rsidR="00BF0083" w:rsidRPr="00BF0083">
        <w:rPr>
          <w:rFonts w:ascii="Arial" w:hAnsi="Arial" w:cs="Arial"/>
          <w:lang w:val="en-US"/>
        </w:rPr>
        <w:t xml:space="preserve"> Payment via bank transfer: </w:t>
      </w:r>
    </w:p>
    <w:p w14:paraId="199EA736" w14:textId="77777777" w:rsidR="00BF0083" w:rsidRPr="00BF0083" w:rsidRDefault="00BF0083" w:rsidP="00BF0083">
      <w:pPr>
        <w:ind w:left="705"/>
        <w:jc w:val="both"/>
        <w:rPr>
          <w:rFonts w:ascii="Arial" w:hAnsi="Arial" w:cs="Arial"/>
          <w:b/>
          <w:bCs/>
          <w:color w:val="222222"/>
          <w:shd w:val="clear" w:color="auto" w:fill="FFFFFF"/>
          <w:lang w:val="en-US"/>
        </w:rPr>
      </w:pPr>
      <w:r w:rsidRPr="00BF0083">
        <w:rPr>
          <w:rFonts w:ascii="Arial" w:hAnsi="Arial" w:cs="Arial"/>
          <w:lang w:val="en-US"/>
        </w:rPr>
        <w:t xml:space="preserve">Account name: Club </w:t>
      </w:r>
      <w:r>
        <w:rPr>
          <w:rFonts w:ascii="Arial" w:hAnsi="Arial" w:cs="Arial"/>
          <w:lang w:val="en-US"/>
        </w:rPr>
        <w:t>UNVMP</w:t>
      </w:r>
      <w:r w:rsidRPr="00BF0083">
        <w:rPr>
          <w:rFonts w:ascii="Arial" w:hAnsi="Arial" w:cs="Arial"/>
          <w:lang w:val="en-US"/>
        </w:rPr>
        <w:t xml:space="preserve"> IBAN:  </w:t>
      </w:r>
      <w:r w:rsidRPr="00BF0083">
        <w:rPr>
          <w:rFonts w:ascii="Arial" w:hAnsi="Arial" w:cs="Arial"/>
          <w:b/>
          <w:bCs/>
          <w:color w:val="222222"/>
          <w:shd w:val="clear" w:color="auto" w:fill="FFFFFF"/>
          <w:lang w:val="en-US"/>
        </w:rPr>
        <w:t>FR76 1680 7001 1831 5303 6019 662  </w:t>
      </w:r>
    </w:p>
    <w:p w14:paraId="23FF96E8" w14:textId="67CD244A" w:rsidR="00BF0083" w:rsidRDefault="00BF0083" w:rsidP="00BF0083">
      <w:pPr>
        <w:ind w:left="3537" w:hanging="705"/>
        <w:jc w:val="both"/>
        <w:rPr>
          <w:rFonts w:ascii="Arial" w:hAnsi="Arial" w:cs="Arial"/>
          <w:lang w:val="en-US"/>
        </w:rPr>
      </w:pPr>
      <w:r>
        <w:rPr>
          <w:rFonts w:ascii="Arial" w:hAnsi="Arial" w:cs="Arial"/>
          <w:b/>
          <w:bCs/>
          <w:color w:val="222222"/>
          <w:shd w:val="clear" w:color="auto" w:fill="FFFFFF"/>
          <w:lang w:val="en-US"/>
        </w:rPr>
        <w:t xml:space="preserve">         </w:t>
      </w:r>
      <w:r w:rsidRPr="00BF0083">
        <w:rPr>
          <w:rFonts w:ascii="Arial" w:hAnsi="Arial" w:cs="Arial"/>
          <w:lang w:val="en-US"/>
        </w:rPr>
        <w:t xml:space="preserve">BIC CODE: </w:t>
      </w:r>
      <w:r w:rsidRPr="009A7044">
        <w:rPr>
          <w:rFonts w:ascii="Arial" w:hAnsi="Arial" w:cs="Arial"/>
          <w:b/>
          <w:bCs/>
          <w:color w:val="222222"/>
          <w:shd w:val="clear" w:color="auto" w:fill="FFFFFF"/>
          <w:lang w:val="en-US"/>
        </w:rPr>
        <w:t>CCBPFRPPGRE</w:t>
      </w:r>
    </w:p>
    <w:p w14:paraId="1169B631" w14:textId="07A69730" w:rsidR="00566F3D" w:rsidRPr="001C02AA" w:rsidRDefault="001C02AA" w:rsidP="00BF0083">
      <w:pPr>
        <w:ind w:firstLine="705"/>
        <w:jc w:val="both"/>
        <w:rPr>
          <w:rFonts w:ascii="Arial" w:hAnsi="Arial" w:cs="Arial"/>
          <w:b/>
          <w:bCs/>
          <w:lang w:val="en-US"/>
        </w:rPr>
      </w:pPr>
      <w:r>
        <w:rPr>
          <w:rFonts w:ascii="Arial" w:hAnsi="Arial" w:cs="Arial"/>
          <w:b/>
          <w:bCs/>
          <w:lang w:val="en-US"/>
        </w:rPr>
        <w:t xml:space="preserve">before </w:t>
      </w:r>
      <w:r w:rsidR="00774176">
        <w:rPr>
          <w:rFonts w:ascii="Arial" w:hAnsi="Arial" w:cs="Arial"/>
          <w:b/>
          <w:bCs/>
          <w:lang w:val="en-US"/>
        </w:rPr>
        <w:t xml:space="preserve">30 </w:t>
      </w:r>
      <w:r w:rsidR="004D491E">
        <w:rPr>
          <w:rFonts w:ascii="Arial" w:hAnsi="Arial" w:cs="Arial"/>
          <w:b/>
          <w:bCs/>
          <w:lang w:val="en-US"/>
        </w:rPr>
        <w:t>April 2026</w:t>
      </w:r>
    </w:p>
    <w:p w14:paraId="7499E91F" w14:textId="2DB7998D" w:rsidR="00566F3D" w:rsidRPr="00566F3D" w:rsidRDefault="00566F3D" w:rsidP="00566F3D">
      <w:pPr>
        <w:keepLines/>
        <w:ind w:left="705" w:hanging="705"/>
        <w:jc w:val="both"/>
        <w:rPr>
          <w:rFonts w:ascii="Arial" w:hAnsi="Arial" w:cs="Arial"/>
          <w:lang w:val="en-GB"/>
        </w:rPr>
      </w:pPr>
      <w:r w:rsidRPr="00566F3D">
        <w:rPr>
          <w:rFonts w:ascii="Arial" w:hAnsi="Arial" w:cs="Arial"/>
          <w:lang w:val="en-GB"/>
        </w:rPr>
        <w:t>4.</w:t>
      </w:r>
      <w:r>
        <w:rPr>
          <w:rFonts w:ascii="Arial" w:hAnsi="Arial" w:cs="Arial"/>
          <w:lang w:val="en-GB"/>
        </w:rPr>
        <w:t>3</w:t>
      </w:r>
      <w:r w:rsidRPr="00566F3D">
        <w:rPr>
          <w:rFonts w:ascii="Arial" w:hAnsi="Arial" w:cs="Arial"/>
          <w:lang w:val="en-GB"/>
        </w:rPr>
        <w:tab/>
        <w:t>Required documents for registration:</w:t>
      </w:r>
    </w:p>
    <w:p w14:paraId="4F914931" w14:textId="1797E094" w:rsidR="00566F3D" w:rsidRPr="00566F3D" w:rsidRDefault="00566F3D" w:rsidP="00566F3D">
      <w:pPr>
        <w:keepLines/>
        <w:ind w:left="705" w:hanging="705"/>
        <w:jc w:val="both"/>
        <w:rPr>
          <w:rFonts w:ascii="Arial" w:hAnsi="Arial" w:cs="Arial"/>
          <w:bCs/>
          <w:iCs/>
          <w:lang w:val="en-GB"/>
        </w:rPr>
      </w:pPr>
      <w:r w:rsidRPr="00566F3D">
        <w:rPr>
          <w:rFonts w:ascii="Arial" w:hAnsi="Arial" w:cs="Arial"/>
          <w:lang w:val="en-GB"/>
        </w:rPr>
        <w:t>4.</w:t>
      </w:r>
      <w:r>
        <w:rPr>
          <w:rFonts w:ascii="Arial" w:hAnsi="Arial" w:cs="Arial"/>
          <w:lang w:val="en-GB"/>
        </w:rPr>
        <w:t>3</w:t>
      </w:r>
      <w:r w:rsidRPr="00566F3D">
        <w:rPr>
          <w:rFonts w:ascii="Arial" w:hAnsi="Arial" w:cs="Arial"/>
          <w:lang w:val="en-GB"/>
        </w:rPr>
        <w:t>.1</w:t>
      </w:r>
      <w:r w:rsidRPr="00566F3D">
        <w:rPr>
          <w:rFonts w:ascii="Arial" w:hAnsi="Arial" w:cs="Arial"/>
          <w:lang w:val="en-GB"/>
        </w:rPr>
        <w:tab/>
        <w:t>a) For each competitor ha</w:t>
      </w:r>
      <w:r w:rsidRPr="00566F3D">
        <w:rPr>
          <w:rFonts w:ascii="Arial" w:hAnsi="Arial" w:cs="Arial"/>
          <w:bCs/>
          <w:iCs/>
          <w:lang w:val="en-GB"/>
        </w:rPr>
        <w:t>ving a FFVoile Club licence:</w:t>
      </w:r>
    </w:p>
    <w:p w14:paraId="13B1AB41" w14:textId="77777777" w:rsidR="00566F3D" w:rsidRPr="00566F3D" w:rsidRDefault="00566F3D" w:rsidP="00566F3D">
      <w:pPr>
        <w:widowControl w:val="0"/>
        <w:numPr>
          <w:ilvl w:val="0"/>
          <w:numId w:val="30"/>
        </w:numPr>
        <w:suppressAutoHyphens/>
        <w:ind w:left="1134" w:hanging="425"/>
        <w:jc w:val="both"/>
        <w:rPr>
          <w:rFonts w:ascii="Arial" w:hAnsi="Arial" w:cs="Arial"/>
          <w:bCs/>
          <w:iCs/>
          <w:lang w:val="en-GB"/>
        </w:rPr>
      </w:pPr>
      <w:r w:rsidRPr="00566F3D">
        <w:rPr>
          <w:rFonts w:ascii="Arial" w:hAnsi="Arial" w:cs="Arial"/>
          <w:bCs/>
          <w:iCs/>
          <w:lang w:val="en-GB"/>
        </w:rPr>
        <w:t>the valid FFVoile club licence with “Competition” mention</w:t>
      </w:r>
    </w:p>
    <w:p w14:paraId="220396E9" w14:textId="77777777" w:rsidR="00566F3D" w:rsidRPr="00566F3D" w:rsidRDefault="00566F3D" w:rsidP="00566F3D">
      <w:pPr>
        <w:widowControl w:val="0"/>
        <w:numPr>
          <w:ilvl w:val="0"/>
          <w:numId w:val="30"/>
        </w:numPr>
        <w:suppressAutoHyphens/>
        <w:ind w:left="1134" w:hanging="425"/>
        <w:jc w:val="both"/>
        <w:rPr>
          <w:rFonts w:ascii="Arial" w:hAnsi="Arial" w:cs="Arial"/>
          <w:bCs/>
          <w:iCs/>
          <w:lang w:val="en-GB"/>
        </w:rPr>
      </w:pPr>
      <w:r w:rsidRPr="00566F3D">
        <w:rPr>
          <w:rFonts w:ascii="Arial" w:hAnsi="Arial" w:cs="Arial"/>
          <w:bCs/>
          <w:iCs/>
          <w:lang w:val="en-GB"/>
        </w:rPr>
        <w:t xml:space="preserve">or </w:t>
      </w:r>
    </w:p>
    <w:p w14:paraId="5DE07A7D" w14:textId="77777777" w:rsidR="00566F3D" w:rsidRPr="00566F3D" w:rsidRDefault="00566F3D" w:rsidP="00566F3D">
      <w:pPr>
        <w:widowControl w:val="0"/>
        <w:numPr>
          <w:ilvl w:val="0"/>
          <w:numId w:val="30"/>
        </w:numPr>
        <w:suppressAutoHyphens/>
        <w:ind w:left="1134" w:hanging="425"/>
        <w:jc w:val="both"/>
        <w:rPr>
          <w:rFonts w:ascii="Arial" w:hAnsi="Arial" w:cs="Arial"/>
          <w:bCs/>
          <w:iCs/>
          <w:lang w:val="en-GB"/>
        </w:rPr>
      </w:pPr>
      <w:r w:rsidRPr="00566F3D">
        <w:rPr>
          <w:rFonts w:ascii="Arial" w:hAnsi="Arial" w:cs="Arial"/>
          <w:bCs/>
          <w:iCs/>
          <w:lang w:val="en-GB"/>
        </w:rPr>
        <w:t>the valid FFVoile club licence with “Adhesion” or “Pratique” mention, accompanied with</w:t>
      </w:r>
    </w:p>
    <w:p w14:paraId="07C8072C" w14:textId="77777777" w:rsidR="00566F3D" w:rsidRPr="00566F3D" w:rsidRDefault="00566F3D" w:rsidP="00566F3D">
      <w:pPr>
        <w:widowControl w:val="0"/>
        <w:numPr>
          <w:ilvl w:val="1"/>
          <w:numId w:val="30"/>
        </w:numPr>
        <w:suppressAutoHyphens/>
        <w:jc w:val="both"/>
        <w:rPr>
          <w:rFonts w:ascii="Arial" w:hAnsi="Arial" w:cs="Arial"/>
          <w:bCs/>
          <w:iCs/>
          <w:lang w:val="en-GB"/>
        </w:rPr>
      </w:pPr>
      <w:r w:rsidRPr="00566F3D">
        <w:rPr>
          <w:rFonts w:ascii="Arial" w:hAnsi="Arial" w:cs="Arial"/>
          <w:bCs/>
          <w:iCs/>
          <w:lang w:val="en-GB"/>
        </w:rPr>
        <w:t>for minors, a testimonial of completion of a questionnaire related to the health condition of the minor competitor</w:t>
      </w:r>
    </w:p>
    <w:p w14:paraId="1FC7DCD5" w14:textId="77777777" w:rsidR="00566F3D" w:rsidRPr="00566F3D" w:rsidRDefault="00566F3D" w:rsidP="00566F3D">
      <w:pPr>
        <w:widowControl w:val="0"/>
        <w:numPr>
          <w:ilvl w:val="1"/>
          <w:numId w:val="30"/>
        </w:numPr>
        <w:suppressAutoHyphens/>
        <w:jc w:val="both"/>
        <w:rPr>
          <w:rFonts w:ascii="Arial" w:hAnsi="Arial" w:cs="Arial"/>
          <w:bCs/>
          <w:iCs/>
          <w:lang w:val="en-GB"/>
        </w:rPr>
      </w:pPr>
      <w:r w:rsidRPr="00566F3D">
        <w:rPr>
          <w:rFonts w:ascii="Arial" w:hAnsi="Arial" w:cs="Arial"/>
          <w:bCs/>
          <w:iCs/>
          <w:lang w:val="en-GB"/>
        </w:rPr>
        <w:t>for adults, a medical certificate dated less than one year, mentioning the absence of any medical objection to participate in sailing competition</w:t>
      </w:r>
    </w:p>
    <w:p w14:paraId="516F938C" w14:textId="77777777" w:rsidR="00566F3D" w:rsidRPr="00566F3D" w:rsidRDefault="00566F3D" w:rsidP="00566F3D">
      <w:pPr>
        <w:ind w:left="709"/>
        <w:jc w:val="both"/>
        <w:rPr>
          <w:rFonts w:ascii="Arial" w:hAnsi="Arial" w:cs="Arial"/>
          <w:bCs/>
          <w:iCs/>
          <w:lang w:val="en-GB"/>
        </w:rPr>
      </w:pPr>
      <w:r w:rsidRPr="00566F3D">
        <w:rPr>
          <w:rFonts w:ascii="Arial" w:hAnsi="Arial" w:cs="Arial"/>
          <w:bCs/>
          <w:iCs/>
          <w:lang w:val="en-GB"/>
        </w:rPr>
        <w:t xml:space="preserve">b) For each competitor without a FFVoile Club licence, whether foreign or French national living abroad shall present during registration: </w:t>
      </w:r>
    </w:p>
    <w:p w14:paraId="407C363B" w14:textId="77777777" w:rsidR="00566F3D" w:rsidRPr="00566F3D" w:rsidRDefault="00566F3D" w:rsidP="00566F3D">
      <w:pPr>
        <w:widowControl w:val="0"/>
        <w:numPr>
          <w:ilvl w:val="0"/>
          <w:numId w:val="31"/>
        </w:numPr>
        <w:suppressAutoHyphens/>
        <w:ind w:left="1134" w:hanging="425"/>
        <w:jc w:val="both"/>
        <w:rPr>
          <w:rFonts w:ascii="Arial" w:hAnsi="Arial" w:cs="Arial"/>
          <w:bCs/>
          <w:iCs/>
          <w:lang w:val="en-GB"/>
        </w:rPr>
      </w:pPr>
      <w:r w:rsidRPr="00566F3D">
        <w:rPr>
          <w:rFonts w:ascii="Arial" w:hAnsi="Arial" w:cs="Arial"/>
          <w:bCs/>
          <w:iCs/>
          <w:lang w:val="en-GB"/>
        </w:rPr>
        <w:t>a supporting document to justify membership to a World Sailing Member national authority.</w:t>
      </w:r>
    </w:p>
    <w:p w14:paraId="78393D23" w14:textId="77777777" w:rsidR="00566F3D" w:rsidRPr="00566F3D" w:rsidRDefault="00566F3D" w:rsidP="00566F3D">
      <w:pPr>
        <w:widowControl w:val="0"/>
        <w:numPr>
          <w:ilvl w:val="0"/>
          <w:numId w:val="31"/>
        </w:numPr>
        <w:suppressAutoHyphens/>
        <w:ind w:left="1134" w:hanging="425"/>
        <w:jc w:val="both"/>
        <w:rPr>
          <w:rFonts w:ascii="Arial" w:hAnsi="Arial" w:cs="Arial"/>
          <w:lang w:val="en-GB"/>
        </w:rPr>
      </w:pPr>
      <w:r w:rsidRPr="00566F3D">
        <w:rPr>
          <w:rFonts w:ascii="Arial" w:hAnsi="Arial" w:cs="Arial"/>
          <w:lang w:val="en-GB"/>
        </w:rPr>
        <w:t>a supporting document to justify a valid third-party liability insurance with a minimum cover of 2 million Euros.</w:t>
      </w:r>
    </w:p>
    <w:p w14:paraId="46EB6166" w14:textId="77777777" w:rsidR="00566F3D" w:rsidRPr="00566F3D" w:rsidRDefault="00566F3D" w:rsidP="00566F3D">
      <w:pPr>
        <w:widowControl w:val="0"/>
        <w:numPr>
          <w:ilvl w:val="1"/>
          <w:numId w:val="31"/>
        </w:numPr>
        <w:suppressAutoHyphens/>
        <w:ind w:left="1134" w:hanging="425"/>
        <w:jc w:val="both"/>
        <w:rPr>
          <w:rFonts w:ascii="Arial" w:hAnsi="Arial" w:cs="Arial"/>
          <w:bCs/>
          <w:iCs/>
          <w:lang w:val="en-GB"/>
        </w:rPr>
      </w:pPr>
      <w:r w:rsidRPr="00566F3D">
        <w:rPr>
          <w:rFonts w:ascii="Arial" w:hAnsi="Arial" w:cs="Arial"/>
          <w:bCs/>
          <w:iCs/>
          <w:lang w:val="en-GB"/>
        </w:rPr>
        <w:t>for minors, a testimonial of completion of a questionnaire related to the health condition of the minor competitor or, for adults, a medical certificate dated less than one year, mentioning the absence of any medical objection to participate in sailing competition</w:t>
      </w:r>
    </w:p>
    <w:p w14:paraId="4F045F4B" w14:textId="77777777" w:rsidR="00566F3D" w:rsidRPr="00566F3D" w:rsidRDefault="00566F3D" w:rsidP="00566F3D">
      <w:pPr>
        <w:ind w:left="709"/>
        <w:jc w:val="both"/>
        <w:rPr>
          <w:rFonts w:ascii="Arial" w:hAnsi="Arial" w:cs="Arial"/>
          <w:bCs/>
          <w:iCs/>
          <w:lang w:val="en-GB"/>
        </w:rPr>
      </w:pPr>
      <w:r w:rsidRPr="00566F3D">
        <w:rPr>
          <w:rFonts w:ascii="Arial" w:hAnsi="Arial" w:cs="Arial"/>
          <w:bCs/>
          <w:iCs/>
          <w:lang w:val="en-GB"/>
        </w:rPr>
        <w:t>c) a parental authorization for any minor competitor.</w:t>
      </w:r>
    </w:p>
    <w:p w14:paraId="410E1AEB" w14:textId="26D20D26" w:rsidR="00566F3D" w:rsidRPr="00566F3D" w:rsidRDefault="00566F3D" w:rsidP="00566F3D">
      <w:pPr>
        <w:shd w:val="clear" w:color="auto" w:fill="FFFFFF"/>
        <w:jc w:val="both"/>
        <w:rPr>
          <w:rFonts w:ascii="Arial" w:hAnsi="Arial" w:cs="Arial"/>
          <w:bCs/>
        </w:rPr>
      </w:pPr>
      <w:r w:rsidRPr="00566F3D">
        <w:rPr>
          <w:rFonts w:ascii="Arial" w:eastAsia="Arial" w:hAnsi="Arial" w:cs="Arial"/>
          <w:lang w:val="fr" w:eastAsia="zh-CN" w:bidi="hi-IN"/>
        </w:rPr>
        <w:t>4.</w:t>
      </w:r>
      <w:r w:rsidR="004C48F8">
        <w:rPr>
          <w:rFonts w:ascii="Arial" w:eastAsia="Arial" w:hAnsi="Arial" w:cs="Arial"/>
          <w:lang w:val="fr" w:eastAsia="zh-CN" w:bidi="hi-IN"/>
        </w:rPr>
        <w:t>4</w:t>
      </w:r>
      <w:r w:rsidRPr="00566F3D">
        <w:rPr>
          <w:rFonts w:ascii="Arial" w:eastAsia="Arial" w:hAnsi="Arial" w:cs="Arial"/>
          <w:b/>
          <w:lang w:val="fr" w:eastAsia="zh-CN" w:bidi="hi-IN"/>
        </w:rPr>
        <w:tab/>
      </w:r>
      <w:r w:rsidRPr="00566F3D">
        <w:rPr>
          <w:rFonts w:ascii="Arial" w:eastAsia="Arial" w:hAnsi="Arial" w:cs="Arial"/>
          <w:lang w:val="fr" w:eastAsia="zh-CN" w:bidi="hi-IN"/>
        </w:rPr>
        <w:t xml:space="preserve">For the </w:t>
      </w:r>
      <w:r w:rsidR="00E33D07" w:rsidRPr="00566F3D">
        <w:rPr>
          <w:rFonts w:ascii="Arial" w:eastAsia="Arial" w:hAnsi="Arial" w:cs="Arial"/>
          <w:lang w:val="fr" w:eastAsia="zh-CN" w:bidi="hi-IN"/>
        </w:rPr>
        <w:t>boat</w:t>
      </w:r>
      <w:r w:rsidR="00E33D07" w:rsidRPr="00566F3D">
        <w:rPr>
          <w:rFonts w:ascii="Arial" w:hAnsi="Arial" w:cs="Arial"/>
          <w:bCs/>
        </w:rPr>
        <w:t xml:space="preserve"> :</w:t>
      </w:r>
    </w:p>
    <w:p w14:paraId="552B84EF" w14:textId="5299E887" w:rsidR="00566F3D" w:rsidRDefault="00566F3D" w:rsidP="00566F3D">
      <w:pPr>
        <w:widowControl w:val="0"/>
        <w:numPr>
          <w:ilvl w:val="0"/>
          <w:numId w:val="31"/>
        </w:numPr>
        <w:suppressAutoHyphens/>
        <w:ind w:left="1134" w:hanging="425"/>
        <w:jc w:val="both"/>
        <w:rPr>
          <w:rFonts w:ascii="Arial" w:hAnsi="Arial" w:cs="Arial"/>
          <w:bCs/>
          <w:iCs/>
          <w:lang w:val="en-GB"/>
        </w:rPr>
      </w:pPr>
      <w:r w:rsidRPr="00566F3D">
        <w:rPr>
          <w:rFonts w:ascii="Arial" w:hAnsi="Arial" w:cs="Arial"/>
          <w:bCs/>
          <w:iCs/>
          <w:lang w:val="en-GB"/>
        </w:rPr>
        <w:t xml:space="preserve">the measurement form </w:t>
      </w:r>
      <w:r>
        <w:rPr>
          <w:rFonts w:ascii="Arial" w:hAnsi="Arial" w:cs="Arial"/>
          <w:bCs/>
          <w:iCs/>
          <w:lang w:val="en-GB"/>
        </w:rPr>
        <w:t>ratified by the national measurer</w:t>
      </w:r>
    </w:p>
    <w:p w14:paraId="425D195F" w14:textId="16EDFC84" w:rsidR="00336410" w:rsidRPr="005851CA" w:rsidRDefault="00336410" w:rsidP="005851CA">
      <w:pPr>
        <w:shd w:val="clear" w:color="auto" w:fill="FFFFFF"/>
        <w:jc w:val="both"/>
        <w:rPr>
          <w:rFonts w:ascii="Arial" w:eastAsia="Arial" w:hAnsi="Arial" w:cs="Arial"/>
          <w:lang w:val="en-US" w:eastAsia="zh-CN" w:bidi="hi-IN"/>
        </w:rPr>
      </w:pPr>
      <w:r w:rsidRPr="00E7062E">
        <w:rPr>
          <w:rFonts w:ascii="Arial" w:eastAsia="Arial" w:hAnsi="Arial" w:cs="Arial"/>
          <w:lang w:val="en-US" w:eastAsia="zh-CN" w:bidi="hi-IN"/>
        </w:rPr>
        <w:t>4</w:t>
      </w:r>
      <w:r w:rsidRPr="005851CA">
        <w:rPr>
          <w:rFonts w:ascii="Arial" w:eastAsia="Arial" w:hAnsi="Arial" w:cs="Arial"/>
          <w:lang w:val="en-US" w:eastAsia="zh-CN" w:bidi="hi-IN"/>
        </w:rPr>
        <w:t>.</w:t>
      </w:r>
      <w:r w:rsidR="004C48F8">
        <w:rPr>
          <w:rFonts w:ascii="Arial" w:eastAsia="Arial" w:hAnsi="Arial" w:cs="Arial"/>
          <w:lang w:val="en-US" w:eastAsia="zh-CN" w:bidi="hi-IN"/>
        </w:rPr>
        <w:t>5</w:t>
      </w:r>
      <w:r w:rsidRPr="005851CA">
        <w:rPr>
          <w:rFonts w:ascii="Arial" w:eastAsia="Arial" w:hAnsi="Arial" w:cs="Arial"/>
          <w:lang w:val="en-US" w:eastAsia="zh-CN" w:bidi="hi-IN"/>
        </w:rPr>
        <w:t xml:space="preserve">        In case of registration after </w:t>
      </w:r>
      <w:r w:rsidR="00620BAC" w:rsidRPr="005851CA">
        <w:rPr>
          <w:rFonts w:ascii="Arial" w:eastAsia="Arial" w:hAnsi="Arial" w:cs="Arial"/>
          <w:lang w:val="en-US" w:eastAsia="zh-CN" w:bidi="hi-IN"/>
        </w:rPr>
        <w:t>30</w:t>
      </w:r>
      <w:r w:rsidRPr="005851CA">
        <w:rPr>
          <w:rFonts w:ascii="Arial" w:eastAsia="Arial" w:hAnsi="Arial" w:cs="Arial"/>
          <w:lang w:val="en-US" w:eastAsia="zh-CN" w:bidi="hi-IN"/>
        </w:rPr>
        <w:t xml:space="preserve"> April 202</w:t>
      </w:r>
      <w:r w:rsidR="00620BAC" w:rsidRPr="005851CA">
        <w:rPr>
          <w:rFonts w:ascii="Arial" w:eastAsia="Arial" w:hAnsi="Arial" w:cs="Arial"/>
          <w:lang w:val="en-US" w:eastAsia="zh-CN" w:bidi="hi-IN"/>
        </w:rPr>
        <w:t>6</w:t>
      </w:r>
      <w:r w:rsidRPr="005851CA">
        <w:rPr>
          <w:rFonts w:ascii="Arial" w:eastAsia="Arial" w:hAnsi="Arial" w:cs="Arial"/>
          <w:lang w:val="en-US" w:eastAsia="zh-CN" w:bidi="hi-IN"/>
        </w:rPr>
        <w:t xml:space="preserve"> or no payment before </w:t>
      </w:r>
      <w:r w:rsidR="00620BAC" w:rsidRPr="005851CA">
        <w:rPr>
          <w:rFonts w:ascii="Arial" w:eastAsia="Arial" w:hAnsi="Arial" w:cs="Arial"/>
          <w:lang w:val="en-US" w:eastAsia="zh-CN" w:bidi="hi-IN"/>
        </w:rPr>
        <w:t>30</w:t>
      </w:r>
      <w:r w:rsidRPr="005851CA">
        <w:rPr>
          <w:rFonts w:ascii="Arial" w:eastAsia="Arial" w:hAnsi="Arial" w:cs="Arial"/>
          <w:lang w:val="en-US" w:eastAsia="zh-CN" w:bidi="hi-IN"/>
        </w:rPr>
        <w:t xml:space="preserve"> April</w:t>
      </w:r>
      <w:r w:rsidR="00620BAC" w:rsidRPr="005851CA">
        <w:rPr>
          <w:rFonts w:ascii="Arial" w:eastAsia="Arial" w:hAnsi="Arial" w:cs="Arial"/>
          <w:lang w:val="en-US" w:eastAsia="zh-CN" w:bidi="hi-IN"/>
        </w:rPr>
        <w:t xml:space="preserve"> 2026</w:t>
      </w:r>
      <w:r w:rsidRPr="005851CA">
        <w:rPr>
          <w:rFonts w:ascii="Arial" w:eastAsia="Arial" w:hAnsi="Arial" w:cs="Arial"/>
          <w:lang w:val="en-US" w:eastAsia="zh-CN" w:bidi="hi-IN"/>
        </w:rPr>
        <w:t xml:space="preserve">, organizer </w:t>
      </w:r>
      <w:r w:rsidR="00ED5AA9">
        <w:rPr>
          <w:rFonts w:ascii="Arial" w:eastAsia="Arial" w:hAnsi="Arial" w:cs="Arial"/>
          <w:lang w:val="en-US" w:eastAsia="zh-CN" w:bidi="hi-IN"/>
        </w:rPr>
        <w:t>may</w:t>
      </w:r>
      <w:r w:rsidR="00E33D07" w:rsidRPr="005851CA">
        <w:rPr>
          <w:rFonts w:ascii="Arial" w:eastAsia="Arial" w:hAnsi="Arial" w:cs="Arial"/>
          <w:lang w:val="en-US" w:eastAsia="zh-CN" w:bidi="hi-IN"/>
        </w:rPr>
        <w:t xml:space="preserve"> </w:t>
      </w:r>
      <w:r w:rsidR="005851CA" w:rsidRPr="005851CA">
        <w:rPr>
          <w:rFonts w:ascii="Arial" w:eastAsia="Arial" w:hAnsi="Arial" w:cs="Arial"/>
          <w:lang w:val="en-US" w:eastAsia="zh-CN" w:bidi="hi-IN"/>
        </w:rPr>
        <w:t xml:space="preserve">       </w:t>
      </w:r>
      <w:r w:rsidR="005851CA">
        <w:rPr>
          <w:rFonts w:ascii="Arial" w:eastAsia="Arial" w:hAnsi="Arial" w:cs="Arial"/>
          <w:lang w:val="en-US" w:eastAsia="zh-CN" w:bidi="hi-IN"/>
        </w:rPr>
        <w:t xml:space="preserve">   </w:t>
      </w:r>
      <w:r w:rsidR="00ED5AA9">
        <w:rPr>
          <w:rFonts w:ascii="Arial" w:eastAsia="Arial" w:hAnsi="Arial" w:cs="Arial"/>
          <w:lang w:val="en-US" w:eastAsia="zh-CN" w:bidi="hi-IN"/>
        </w:rPr>
        <w:t xml:space="preserve"> </w:t>
      </w:r>
      <w:r w:rsidR="00E33D07" w:rsidRPr="005851CA">
        <w:rPr>
          <w:rFonts w:ascii="Arial" w:eastAsia="Arial" w:hAnsi="Arial" w:cs="Arial"/>
          <w:lang w:val="en-US" w:eastAsia="zh-CN" w:bidi="hi-IN"/>
        </w:rPr>
        <w:t>refuse</w:t>
      </w:r>
      <w:r w:rsidRPr="005851CA">
        <w:rPr>
          <w:rFonts w:ascii="Arial" w:eastAsia="Arial" w:hAnsi="Arial" w:cs="Arial"/>
          <w:lang w:val="en-US" w:eastAsia="zh-CN" w:bidi="hi-IN"/>
        </w:rPr>
        <w:t xml:space="preserve"> the entry.</w:t>
      </w:r>
    </w:p>
    <w:p w14:paraId="1A235DB0" w14:textId="77777777" w:rsidR="00FE2C33" w:rsidRPr="005851CA" w:rsidRDefault="00FE2C33" w:rsidP="005851CA">
      <w:pPr>
        <w:shd w:val="clear" w:color="auto" w:fill="FFFFFF"/>
        <w:jc w:val="both"/>
        <w:rPr>
          <w:rFonts w:ascii="Arial" w:eastAsia="Arial" w:hAnsi="Arial" w:cs="Arial"/>
          <w:lang w:val="en-US" w:eastAsia="zh-CN" w:bidi="hi-IN"/>
        </w:rPr>
      </w:pPr>
    </w:p>
    <w:p w14:paraId="0FDD07DA" w14:textId="5A77396B" w:rsidR="006C3CF6" w:rsidRPr="00D7450E" w:rsidRDefault="000D3048" w:rsidP="006C3CF6">
      <w:pPr>
        <w:jc w:val="both"/>
        <w:rPr>
          <w:rFonts w:ascii="Arial" w:hAnsi="Arial" w:cs="Arial"/>
          <w:b/>
          <w:szCs w:val="24"/>
          <w:lang w:val="en-US"/>
        </w:rPr>
      </w:pPr>
      <w:r w:rsidRPr="00D7450E">
        <w:rPr>
          <w:rFonts w:ascii="Arial" w:hAnsi="Arial" w:cs="Arial"/>
          <w:b/>
          <w:szCs w:val="24"/>
          <w:lang w:val="en-US"/>
        </w:rPr>
        <w:t>5</w:t>
      </w:r>
      <w:r w:rsidR="00030EBD" w:rsidRPr="00D7450E">
        <w:rPr>
          <w:rFonts w:ascii="Arial" w:hAnsi="Arial" w:cs="Arial"/>
          <w:b/>
          <w:szCs w:val="24"/>
          <w:lang w:val="en-US"/>
        </w:rPr>
        <w:t>.</w:t>
      </w:r>
      <w:r w:rsidR="00D9485B" w:rsidRPr="00D7450E">
        <w:rPr>
          <w:rFonts w:ascii="Arial" w:hAnsi="Arial" w:cs="Arial"/>
          <w:b/>
          <w:szCs w:val="24"/>
          <w:lang w:val="en-US"/>
        </w:rPr>
        <w:tab/>
      </w:r>
      <w:r w:rsidR="00566F3D" w:rsidRPr="00D7450E">
        <w:rPr>
          <w:rFonts w:ascii="Arial" w:hAnsi="Arial" w:cs="Arial"/>
          <w:b/>
          <w:szCs w:val="24"/>
          <w:lang w:val="en-US"/>
        </w:rPr>
        <w:t>ENTRY FEES</w:t>
      </w:r>
    </w:p>
    <w:p w14:paraId="7096034B" w14:textId="102FA729" w:rsidR="002B176C" w:rsidRPr="00745090" w:rsidRDefault="006C3CF6" w:rsidP="006C3CF6">
      <w:pPr>
        <w:jc w:val="both"/>
        <w:rPr>
          <w:rFonts w:ascii="Arial" w:hAnsi="Arial" w:cs="Arial"/>
          <w:b/>
          <w:szCs w:val="24"/>
          <w:lang w:val="en-US"/>
        </w:rPr>
      </w:pPr>
      <w:r w:rsidRPr="00745090">
        <w:rPr>
          <w:rFonts w:ascii="Arial" w:hAnsi="Arial" w:cs="Arial"/>
          <w:szCs w:val="24"/>
          <w:lang w:val="en-US"/>
        </w:rPr>
        <w:t>5.1</w:t>
      </w:r>
      <w:r w:rsidRPr="00745090">
        <w:rPr>
          <w:rFonts w:ascii="Arial" w:hAnsi="Arial" w:cs="Arial"/>
          <w:b/>
          <w:szCs w:val="24"/>
          <w:lang w:val="en-US"/>
        </w:rPr>
        <w:tab/>
      </w:r>
      <w:r w:rsidR="00566F3D" w:rsidRPr="00745090">
        <w:rPr>
          <w:rFonts w:ascii="Arial" w:hAnsi="Arial" w:cs="Arial"/>
          <w:lang w:val="en-US"/>
        </w:rPr>
        <w:t>Entry fees are as follows</w:t>
      </w:r>
      <w:r w:rsidR="002B176C" w:rsidRPr="00745090">
        <w:rPr>
          <w:rFonts w:ascii="Arial" w:hAnsi="Arial" w:cs="Arial"/>
          <w:lang w:val="en-US"/>
        </w:rPr>
        <w:t>:</w:t>
      </w:r>
      <w:r w:rsidR="00032DE9" w:rsidRPr="00745090">
        <w:rPr>
          <w:rFonts w:ascii="Arial" w:hAnsi="Arial" w:cs="Arial"/>
          <w:lang w:val="en-US"/>
        </w:rPr>
        <w:t xml:space="preserve"> </w:t>
      </w:r>
      <w:r w:rsidR="00263BAC">
        <w:rPr>
          <w:rFonts w:ascii="Arial" w:hAnsi="Arial" w:cs="Arial"/>
          <w:lang w:val="en-US"/>
        </w:rPr>
        <w:t>6</w:t>
      </w:r>
      <w:r w:rsidR="004D491E">
        <w:rPr>
          <w:rFonts w:ascii="Arial" w:hAnsi="Arial" w:cs="Arial"/>
          <w:lang w:val="en-US"/>
        </w:rPr>
        <w:t>5</w:t>
      </w:r>
      <w:r w:rsidR="00273973" w:rsidRPr="00745090">
        <w:rPr>
          <w:rFonts w:ascii="Arial" w:hAnsi="Arial" w:cs="Arial"/>
          <w:lang w:val="en-US"/>
        </w:rPr>
        <w:t xml:space="preserve"> €</w:t>
      </w:r>
      <w:r w:rsidR="00032DE9" w:rsidRPr="00745090">
        <w:rPr>
          <w:rFonts w:ascii="Arial" w:hAnsi="Arial" w:cs="Arial"/>
          <w:highlight w:val="white"/>
          <w:lang w:val="en-US"/>
        </w:rPr>
        <w:t>.</w:t>
      </w:r>
    </w:p>
    <w:p w14:paraId="46093C8C" w14:textId="6C7E1795" w:rsidR="000D3048" w:rsidRDefault="006C3CF6" w:rsidP="00263BAC">
      <w:pPr>
        <w:widowControl w:val="0"/>
        <w:suppressAutoHyphens/>
        <w:ind w:left="709" w:hanging="709"/>
        <w:jc w:val="both"/>
        <w:rPr>
          <w:rFonts w:ascii="Arial" w:eastAsia="Arial" w:hAnsi="Arial" w:cs="Arial"/>
          <w:lang w:val="en-US" w:eastAsia="zh-CN" w:bidi="hi-IN"/>
        </w:rPr>
      </w:pPr>
      <w:r w:rsidRPr="00745090">
        <w:rPr>
          <w:rFonts w:ascii="Arial" w:eastAsia="Arial" w:hAnsi="Arial" w:cs="Arial"/>
          <w:lang w:val="en-US" w:eastAsia="zh-CN" w:bidi="hi-IN"/>
        </w:rPr>
        <w:t>5.2</w:t>
      </w:r>
      <w:r w:rsidRPr="00745090">
        <w:rPr>
          <w:rFonts w:ascii="Arial" w:hAnsi="Arial" w:cs="Arial"/>
          <w:b/>
          <w:lang w:val="en-US" w:eastAsia="zh-CN" w:bidi="hi-IN"/>
        </w:rPr>
        <w:tab/>
      </w:r>
      <w:r w:rsidR="00566F3D" w:rsidRPr="00745090">
        <w:rPr>
          <w:rFonts w:ascii="Arial" w:eastAsia="Arial" w:hAnsi="Arial" w:cs="Arial"/>
          <w:lang w:val="en-US" w:eastAsia="zh-CN" w:bidi="hi-IN"/>
        </w:rPr>
        <w:t xml:space="preserve">Other </w:t>
      </w:r>
      <w:r w:rsidR="00E33D07" w:rsidRPr="00745090">
        <w:rPr>
          <w:rFonts w:ascii="Arial" w:eastAsia="Arial" w:hAnsi="Arial" w:cs="Arial"/>
          <w:lang w:val="en-US" w:eastAsia="zh-CN" w:bidi="hi-IN"/>
        </w:rPr>
        <w:t>fee</w:t>
      </w:r>
      <w:r w:rsidR="00E33D07">
        <w:rPr>
          <w:rFonts w:ascii="Arial" w:eastAsia="Arial" w:hAnsi="Arial" w:cs="Arial"/>
          <w:lang w:val="en-US" w:eastAsia="zh-CN" w:bidi="hi-IN"/>
        </w:rPr>
        <w:t>s</w:t>
      </w:r>
      <w:r w:rsidR="00E33D07" w:rsidRPr="00745090">
        <w:rPr>
          <w:rFonts w:ascii="Arial" w:eastAsia="Arial" w:hAnsi="Arial" w:cs="Arial"/>
          <w:lang w:val="en-US" w:eastAsia="zh-CN" w:bidi="hi-IN"/>
        </w:rPr>
        <w:t>:</w:t>
      </w:r>
      <w:r w:rsidR="00273973" w:rsidRPr="00745090">
        <w:rPr>
          <w:rFonts w:ascii="Arial" w:eastAsia="Arial" w:hAnsi="Arial" w:cs="Arial"/>
          <w:lang w:val="en-US" w:eastAsia="zh-CN" w:bidi="hi-IN"/>
        </w:rPr>
        <w:t xml:space="preserve"> middays</w:t>
      </w:r>
      <w:r w:rsidR="00263BAC">
        <w:rPr>
          <w:rFonts w:ascii="Arial" w:eastAsia="Arial" w:hAnsi="Arial" w:cs="Arial"/>
          <w:lang w:val="en-US" w:eastAsia="zh-CN" w:bidi="hi-IN"/>
        </w:rPr>
        <w:t xml:space="preserve"> and evening</w:t>
      </w:r>
      <w:r w:rsidR="001C02AA">
        <w:rPr>
          <w:rFonts w:ascii="Arial" w:eastAsia="Arial" w:hAnsi="Arial" w:cs="Arial"/>
          <w:lang w:val="en-US" w:eastAsia="zh-CN" w:bidi="hi-IN"/>
        </w:rPr>
        <w:t xml:space="preserve"> </w:t>
      </w:r>
      <w:r w:rsidR="005A7CA4">
        <w:rPr>
          <w:rFonts w:ascii="Arial" w:eastAsia="Arial" w:hAnsi="Arial" w:cs="Arial"/>
          <w:lang w:val="en-US" w:eastAsia="zh-CN" w:bidi="hi-IN"/>
        </w:rPr>
        <w:t>meals:</w:t>
      </w:r>
      <w:r w:rsidR="001C02AA">
        <w:rPr>
          <w:rFonts w:ascii="Arial" w:eastAsia="Arial" w:hAnsi="Arial" w:cs="Arial"/>
          <w:lang w:val="en-US" w:eastAsia="zh-CN" w:bidi="hi-IN"/>
        </w:rPr>
        <w:t xml:space="preserve"> </w:t>
      </w:r>
      <w:r w:rsidR="00263BAC">
        <w:rPr>
          <w:rFonts w:ascii="Arial" w:eastAsia="Arial" w:hAnsi="Arial" w:cs="Arial"/>
          <w:lang w:val="en-US" w:eastAsia="zh-CN" w:bidi="hi-IN"/>
        </w:rPr>
        <w:t>see registration form</w:t>
      </w:r>
    </w:p>
    <w:p w14:paraId="5CCDB530" w14:textId="77777777" w:rsidR="00263BAC" w:rsidRPr="00745090" w:rsidRDefault="00263BAC" w:rsidP="00263BAC">
      <w:pPr>
        <w:widowControl w:val="0"/>
        <w:suppressAutoHyphens/>
        <w:ind w:left="709" w:hanging="709"/>
        <w:jc w:val="both"/>
        <w:rPr>
          <w:rFonts w:ascii="Arial" w:hAnsi="Arial" w:cs="Arial"/>
          <w:i/>
          <w:lang w:val="en-US"/>
        </w:rPr>
      </w:pPr>
    </w:p>
    <w:p w14:paraId="6B649AB4" w14:textId="04B8F8C4" w:rsidR="005758FA" w:rsidRPr="00745090" w:rsidRDefault="000D3048" w:rsidP="00804A9C">
      <w:pPr>
        <w:jc w:val="both"/>
        <w:rPr>
          <w:rFonts w:ascii="Arial" w:hAnsi="Arial" w:cs="Arial"/>
          <w:b/>
          <w:szCs w:val="24"/>
          <w:lang w:val="en-US"/>
        </w:rPr>
      </w:pPr>
      <w:r w:rsidRPr="00745090">
        <w:rPr>
          <w:rFonts w:ascii="Arial" w:hAnsi="Arial" w:cs="Arial"/>
          <w:b/>
          <w:szCs w:val="24"/>
          <w:lang w:val="en-US"/>
        </w:rPr>
        <w:t>6</w:t>
      </w:r>
      <w:r w:rsidR="00030EBD" w:rsidRPr="00745090">
        <w:rPr>
          <w:rFonts w:ascii="Arial" w:hAnsi="Arial" w:cs="Arial"/>
          <w:b/>
          <w:szCs w:val="24"/>
          <w:lang w:val="en-US"/>
        </w:rPr>
        <w:t>.</w:t>
      </w:r>
      <w:r w:rsidR="00030EBD" w:rsidRPr="00745090">
        <w:rPr>
          <w:rFonts w:ascii="Arial" w:hAnsi="Arial" w:cs="Arial"/>
          <w:b/>
          <w:szCs w:val="24"/>
          <w:lang w:val="en-US"/>
        </w:rPr>
        <w:tab/>
      </w:r>
      <w:r w:rsidR="00566F3D" w:rsidRPr="00745090">
        <w:rPr>
          <w:rFonts w:ascii="Arial" w:hAnsi="Arial" w:cs="Arial"/>
          <w:b/>
          <w:szCs w:val="24"/>
          <w:lang w:val="en-US"/>
        </w:rPr>
        <w:t>ALLOCATION OF THE FLEETS</w:t>
      </w:r>
    </w:p>
    <w:p w14:paraId="6106C950" w14:textId="36D3C42B" w:rsidR="005758FA" w:rsidRPr="00745090" w:rsidRDefault="00566F3D" w:rsidP="00030EBD">
      <w:pPr>
        <w:spacing w:line="240" w:lineRule="exact"/>
        <w:ind w:left="708"/>
        <w:jc w:val="both"/>
        <w:rPr>
          <w:rFonts w:ascii="Arial" w:hAnsi="Arial" w:cs="Arial"/>
          <w:lang w:val="en-US"/>
        </w:rPr>
      </w:pPr>
      <w:r w:rsidRPr="00745090">
        <w:rPr>
          <w:rFonts w:ascii="Arial" w:hAnsi="Arial" w:cs="Arial"/>
          <w:lang w:val="en-US"/>
        </w:rPr>
        <w:t xml:space="preserve">Allocation of the fleets for the first race will be posted at </w:t>
      </w:r>
      <w:r w:rsidR="00263BAC">
        <w:rPr>
          <w:rFonts w:ascii="Arial" w:hAnsi="Arial" w:cs="Arial"/>
          <w:lang w:val="en-US"/>
        </w:rPr>
        <w:t>1</w:t>
      </w:r>
      <w:r w:rsidR="005A7CA4">
        <w:rPr>
          <w:rFonts w:ascii="Arial" w:hAnsi="Arial" w:cs="Arial"/>
          <w:lang w:val="en-US"/>
        </w:rPr>
        <w:t>0</w:t>
      </w:r>
      <w:r w:rsidR="0019366D">
        <w:rPr>
          <w:rFonts w:ascii="Arial" w:hAnsi="Arial" w:cs="Arial"/>
          <w:lang w:val="en-US"/>
        </w:rPr>
        <w:t>:</w:t>
      </w:r>
      <w:r w:rsidR="004D491E">
        <w:rPr>
          <w:rFonts w:ascii="Arial" w:hAnsi="Arial" w:cs="Arial"/>
          <w:lang w:val="en-US"/>
        </w:rPr>
        <w:t>15</w:t>
      </w:r>
      <w:r w:rsidR="0019366D">
        <w:rPr>
          <w:rFonts w:ascii="Arial" w:hAnsi="Arial" w:cs="Arial"/>
          <w:lang w:val="en-US"/>
        </w:rPr>
        <w:t xml:space="preserve"> AM</w:t>
      </w:r>
      <w:r w:rsidR="00263BAC">
        <w:rPr>
          <w:rFonts w:ascii="Arial" w:hAnsi="Arial" w:cs="Arial"/>
          <w:lang w:val="en-US"/>
        </w:rPr>
        <w:t xml:space="preserve"> on </w:t>
      </w:r>
      <w:r w:rsidR="004D491E">
        <w:rPr>
          <w:rFonts w:ascii="Arial" w:hAnsi="Arial" w:cs="Arial"/>
          <w:lang w:val="en-US"/>
        </w:rPr>
        <w:t>9 May 2026</w:t>
      </w:r>
      <w:r w:rsidR="00264AD2">
        <w:rPr>
          <w:rFonts w:ascii="Arial" w:hAnsi="Arial" w:cs="Arial"/>
          <w:lang w:val="en-US"/>
        </w:rPr>
        <w:t>.</w:t>
      </w:r>
    </w:p>
    <w:p w14:paraId="472E1BAA" w14:textId="77777777" w:rsidR="00273973" w:rsidRPr="00745090" w:rsidRDefault="00273973" w:rsidP="00030EBD">
      <w:pPr>
        <w:spacing w:line="240" w:lineRule="exact"/>
        <w:ind w:left="708"/>
        <w:jc w:val="both"/>
        <w:rPr>
          <w:rFonts w:ascii="Arial" w:hAnsi="Arial" w:cs="Arial"/>
          <w:lang w:val="en-US"/>
        </w:rPr>
      </w:pPr>
    </w:p>
    <w:p w14:paraId="56ACB792" w14:textId="614E22A1" w:rsidR="00516227" w:rsidRPr="00516227" w:rsidRDefault="00516227" w:rsidP="00516227">
      <w:pPr>
        <w:jc w:val="both"/>
        <w:rPr>
          <w:rFonts w:ascii="Arial" w:hAnsi="Arial" w:cs="Arial"/>
          <w:b/>
          <w:bCs/>
          <w:iCs/>
          <w:lang w:val="en-GB"/>
        </w:rPr>
      </w:pPr>
      <w:r>
        <w:rPr>
          <w:rFonts w:ascii="Arial" w:hAnsi="Arial" w:cs="Arial"/>
          <w:b/>
          <w:bCs/>
          <w:iCs/>
          <w:lang w:val="en-GB"/>
        </w:rPr>
        <w:t>7</w:t>
      </w:r>
      <w:r w:rsidRPr="00516227">
        <w:rPr>
          <w:rFonts w:ascii="Arial" w:hAnsi="Arial" w:cs="Arial"/>
          <w:b/>
          <w:bCs/>
          <w:iCs/>
          <w:lang w:val="en-GB"/>
        </w:rPr>
        <w:t>.</w:t>
      </w:r>
      <w:r w:rsidRPr="00516227">
        <w:rPr>
          <w:rFonts w:ascii="Arial" w:hAnsi="Arial" w:cs="Arial"/>
          <w:b/>
          <w:bCs/>
          <w:iCs/>
          <w:lang w:val="en-GB"/>
        </w:rPr>
        <w:tab/>
        <w:t xml:space="preserve">ADVERTISING </w:t>
      </w:r>
    </w:p>
    <w:p w14:paraId="3B0B3A00" w14:textId="71E18B3C" w:rsidR="00516227" w:rsidRPr="00745090" w:rsidRDefault="00516227" w:rsidP="00516227">
      <w:pPr>
        <w:ind w:left="708" w:hanging="708"/>
        <w:jc w:val="both"/>
        <w:rPr>
          <w:rFonts w:ascii="Arial" w:hAnsi="Arial" w:cs="Arial"/>
          <w:bCs/>
          <w:iCs/>
          <w:lang w:val="en-US"/>
        </w:rPr>
      </w:pPr>
      <w:r w:rsidRPr="00516227">
        <w:rPr>
          <w:rFonts w:ascii="Arial" w:hAnsi="Arial" w:cs="Arial"/>
          <w:bCs/>
          <w:iCs/>
          <w:lang w:val="en-GB"/>
        </w:rPr>
        <w:tab/>
        <w:t>[DP] [NP] Boats ma</w:t>
      </w:r>
      <w:r w:rsidR="00AE3E9E">
        <w:rPr>
          <w:rFonts w:ascii="Arial" w:hAnsi="Arial" w:cs="Arial"/>
          <w:bCs/>
          <w:iCs/>
          <w:lang w:val="en-GB"/>
        </w:rPr>
        <w:t>y</w:t>
      </w:r>
      <w:r w:rsidRPr="00516227">
        <w:rPr>
          <w:rFonts w:ascii="Arial" w:hAnsi="Arial" w:cs="Arial"/>
          <w:bCs/>
          <w:iCs/>
          <w:lang w:val="en-GB"/>
        </w:rPr>
        <w:t xml:space="preserve"> be required to display the advertising chosen and supplied by the organizing authority. </w:t>
      </w:r>
    </w:p>
    <w:p w14:paraId="572F150E" w14:textId="77777777" w:rsidR="000D3048" w:rsidRPr="00745090" w:rsidRDefault="000D3048" w:rsidP="000D3048">
      <w:pPr>
        <w:jc w:val="both"/>
        <w:rPr>
          <w:rFonts w:ascii="Arial" w:hAnsi="Arial" w:cs="Arial"/>
          <w:b/>
          <w:lang w:val="en-US"/>
        </w:rPr>
      </w:pPr>
    </w:p>
    <w:p w14:paraId="44478D7B" w14:textId="50898818" w:rsidR="001A455F" w:rsidRPr="00745090" w:rsidRDefault="000D3048" w:rsidP="00404A06">
      <w:pPr>
        <w:jc w:val="both"/>
        <w:rPr>
          <w:rFonts w:ascii="Arial" w:hAnsi="Arial" w:cs="Arial"/>
          <w:b/>
          <w:szCs w:val="24"/>
          <w:lang w:val="en-US"/>
        </w:rPr>
      </w:pPr>
      <w:r w:rsidRPr="00745090">
        <w:rPr>
          <w:rFonts w:ascii="Arial" w:hAnsi="Arial" w:cs="Arial"/>
          <w:b/>
          <w:szCs w:val="24"/>
          <w:lang w:val="en-US"/>
        </w:rPr>
        <w:t>8</w:t>
      </w:r>
      <w:r w:rsidR="00030EBD" w:rsidRPr="00745090">
        <w:rPr>
          <w:rFonts w:ascii="Arial" w:hAnsi="Arial" w:cs="Arial"/>
          <w:b/>
          <w:szCs w:val="24"/>
          <w:lang w:val="en-US"/>
        </w:rPr>
        <w:t>.</w:t>
      </w:r>
      <w:r w:rsidR="00030EBD" w:rsidRPr="00745090">
        <w:rPr>
          <w:rFonts w:ascii="Arial" w:hAnsi="Arial" w:cs="Arial"/>
          <w:b/>
          <w:szCs w:val="24"/>
          <w:lang w:val="en-US"/>
        </w:rPr>
        <w:tab/>
      </w:r>
      <w:r w:rsidR="00516227" w:rsidRPr="00745090">
        <w:rPr>
          <w:rFonts w:ascii="Arial" w:hAnsi="Arial" w:cs="Arial"/>
          <w:b/>
          <w:szCs w:val="24"/>
          <w:lang w:val="en-US"/>
        </w:rPr>
        <w:t>SCHEDULE</w:t>
      </w:r>
    </w:p>
    <w:p w14:paraId="3D69185C" w14:textId="2A1CC182" w:rsidR="00A126DE" w:rsidRPr="00745090" w:rsidRDefault="000D3048" w:rsidP="00804A9C">
      <w:pPr>
        <w:jc w:val="both"/>
        <w:rPr>
          <w:rFonts w:ascii="Arial" w:hAnsi="Arial" w:cs="Arial"/>
          <w:lang w:val="en-US"/>
        </w:rPr>
      </w:pPr>
      <w:r w:rsidRPr="00745090">
        <w:rPr>
          <w:rFonts w:ascii="Arial" w:hAnsi="Arial" w:cs="Arial"/>
          <w:lang w:val="en-US"/>
        </w:rPr>
        <w:t>8</w:t>
      </w:r>
      <w:r w:rsidR="00A97C37" w:rsidRPr="00745090">
        <w:rPr>
          <w:rFonts w:ascii="Arial" w:hAnsi="Arial" w:cs="Arial"/>
          <w:lang w:val="en-US"/>
        </w:rPr>
        <w:t>.1</w:t>
      </w:r>
      <w:r w:rsidR="00A97C37" w:rsidRPr="00745090">
        <w:rPr>
          <w:rFonts w:ascii="Arial" w:hAnsi="Arial" w:cs="Arial"/>
          <w:lang w:val="en-US"/>
        </w:rPr>
        <w:tab/>
      </w:r>
      <w:r w:rsidR="00A130B2" w:rsidRPr="00745090">
        <w:rPr>
          <w:rFonts w:ascii="Arial" w:hAnsi="Arial" w:cs="Arial"/>
          <w:lang w:val="en-US"/>
        </w:rPr>
        <w:t xml:space="preserve">Entry </w:t>
      </w:r>
      <w:r w:rsidR="00992550" w:rsidRPr="00745090">
        <w:rPr>
          <w:rFonts w:ascii="Arial" w:hAnsi="Arial" w:cs="Arial"/>
          <w:lang w:val="en-US"/>
        </w:rPr>
        <w:t>confirmation</w:t>
      </w:r>
      <w:r w:rsidR="0018068A">
        <w:rPr>
          <w:rFonts w:ascii="Arial" w:hAnsi="Arial" w:cs="Arial"/>
          <w:lang w:val="en-US"/>
        </w:rPr>
        <w:t xml:space="preserve"> and identification of equipment used during the event</w:t>
      </w:r>
    </w:p>
    <w:p w14:paraId="125FA5EB" w14:textId="1CDB6E2B" w:rsidR="005F5723" w:rsidRDefault="00D9485B" w:rsidP="00D9485B">
      <w:pPr>
        <w:ind w:firstLine="426"/>
        <w:jc w:val="both"/>
        <w:rPr>
          <w:rFonts w:ascii="Arial" w:hAnsi="Arial" w:cs="Arial"/>
          <w:lang w:val="en-US"/>
        </w:rPr>
      </w:pPr>
      <w:r w:rsidRPr="00745090">
        <w:rPr>
          <w:rFonts w:ascii="Arial" w:hAnsi="Arial" w:cs="Arial"/>
          <w:lang w:val="en-US"/>
        </w:rPr>
        <w:tab/>
      </w:r>
      <w:bookmarkStart w:id="1" w:name="_Hlk124917508"/>
      <w:bookmarkStart w:id="2" w:name="_Hlk109489742"/>
      <w:r w:rsidR="004D491E">
        <w:rPr>
          <w:rFonts w:ascii="Arial" w:hAnsi="Arial" w:cs="Arial"/>
          <w:lang w:val="en-US"/>
        </w:rPr>
        <w:t>8 May 2026</w:t>
      </w:r>
      <w:r w:rsidR="00992550">
        <w:rPr>
          <w:rFonts w:ascii="Arial" w:hAnsi="Arial" w:cs="Arial"/>
          <w:lang w:val="en-US"/>
        </w:rPr>
        <w:t xml:space="preserve"> from </w:t>
      </w:r>
      <w:r w:rsidR="0019366D">
        <w:rPr>
          <w:rFonts w:ascii="Arial" w:hAnsi="Arial" w:cs="Arial"/>
          <w:lang w:val="en-US"/>
        </w:rPr>
        <w:t>10</w:t>
      </w:r>
      <w:r w:rsidR="005F5723">
        <w:rPr>
          <w:rFonts w:ascii="Arial" w:hAnsi="Arial" w:cs="Arial"/>
          <w:lang w:val="en-US"/>
        </w:rPr>
        <w:t xml:space="preserve">:00 </w:t>
      </w:r>
      <w:r w:rsidR="0019366D">
        <w:rPr>
          <w:rFonts w:ascii="Arial" w:hAnsi="Arial" w:cs="Arial"/>
          <w:lang w:val="en-US"/>
        </w:rPr>
        <w:t>A</w:t>
      </w:r>
      <w:r w:rsidR="005F5723">
        <w:rPr>
          <w:rFonts w:ascii="Arial" w:hAnsi="Arial" w:cs="Arial"/>
          <w:lang w:val="en-US"/>
        </w:rPr>
        <w:t>M to 6:30 PM</w:t>
      </w:r>
      <w:bookmarkEnd w:id="1"/>
    </w:p>
    <w:p w14:paraId="6A169A4B" w14:textId="045E34BD" w:rsidR="000D5BE4" w:rsidRDefault="005F5723" w:rsidP="00D9485B">
      <w:pPr>
        <w:ind w:firstLine="426"/>
        <w:jc w:val="both"/>
        <w:rPr>
          <w:rFonts w:ascii="Arial" w:hAnsi="Arial" w:cs="Arial"/>
          <w:lang w:val="en-US"/>
        </w:rPr>
      </w:pPr>
      <w:r>
        <w:rPr>
          <w:rFonts w:ascii="Arial" w:hAnsi="Arial" w:cs="Arial"/>
          <w:lang w:val="en-US"/>
        </w:rPr>
        <w:tab/>
      </w:r>
      <w:r w:rsidR="004D491E">
        <w:rPr>
          <w:rFonts w:ascii="Arial" w:hAnsi="Arial" w:cs="Arial"/>
          <w:lang w:val="en-US"/>
        </w:rPr>
        <w:t>9 May 2026</w:t>
      </w:r>
      <w:r>
        <w:rPr>
          <w:rFonts w:ascii="Arial" w:hAnsi="Arial" w:cs="Arial"/>
          <w:lang w:val="en-US"/>
        </w:rPr>
        <w:t xml:space="preserve"> from </w:t>
      </w:r>
      <w:r w:rsidR="0019366D">
        <w:rPr>
          <w:rFonts w:ascii="Arial" w:hAnsi="Arial" w:cs="Arial"/>
          <w:lang w:val="en-US"/>
        </w:rPr>
        <w:t>8</w:t>
      </w:r>
      <w:r>
        <w:rPr>
          <w:rFonts w:ascii="Arial" w:hAnsi="Arial" w:cs="Arial"/>
          <w:lang w:val="en-US"/>
        </w:rPr>
        <w:t>:</w:t>
      </w:r>
      <w:r w:rsidR="0019366D">
        <w:rPr>
          <w:rFonts w:ascii="Arial" w:hAnsi="Arial" w:cs="Arial"/>
          <w:lang w:val="en-US"/>
        </w:rPr>
        <w:t>0</w:t>
      </w:r>
      <w:r>
        <w:rPr>
          <w:rFonts w:ascii="Arial" w:hAnsi="Arial" w:cs="Arial"/>
          <w:lang w:val="en-US"/>
        </w:rPr>
        <w:t>0 AM to 1</w:t>
      </w:r>
      <w:r w:rsidR="004D491E">
        <w:rPr>
          <w:rFonts w:ascii="Arial" w:hAnsi="Arial" w:cs="Arial"/>
          <w:lang w:val="en-US"/>
        </w:rPr>
        <w:t>0</w:t>
      </w:r>
      <w:r>
        <w:rPr>
          <w:rFonts w:ascii="Arial" w:hAnsi="Arial" w:cs="Arial"/>
          <w:lang w:val="en-US"/>
        </w:rPr>
        <w:t>:00</w:t>
      </w:r>
      <w:r w:rsidR="0019366D">
        <w:rPr>
          <w:rFonts w:ascii="Arial" w:hAnsi="Arial" w:cs="Arial"/>
          <w:lang w:val="en-US"/>
        </w:rPr>
        <w:t xml:space="preserve"> AM</w:t>
      </w:r>
    </w:p>
    <w:p w14:paraId="7CC81D56" w14:textId="1C4EB48A" w:rsidR="007E0942" w:rsidRDefault="007E0942" w:rsidP="007E0942">
      <w:pPr>
        <w:jc w:val="both"/>
        <w:rPr>
          <w:rFonts w:ascii="Arial" w:hAnsi="Arial" w:cs="Arial"/>
          <w:lang w:val="en-US"/>
        </w:rPr>
      </w:pPr>
      <w:r>
        <w:rPr>
          <w:rFonts w:ascii="Arial" w:hAnsi="Arial" w:cs="Arial"/>
          <w:lang w:val="en-US"/>
        </w:rPr>
        <w:t xml:space="preserve">        </w:t>
      </w:r>
      <w:r w:rsidR="00D00AD8">
        <w:rPr>
          <w:rFonts w:ascii="Arial" w:hAnsi="Arial" w:cs="Arial"/>
          <w:lang w:val="en-US"/>
        </w:rPr>
        <w:t xml:space="preserve">    </w:t>
      </w:r>
      <w:r>
        <w:rPr>
          <w:rFonts w:ascii="Arial" w:hAnsi="Arial" w:cs="Arial"/>
          <w:lang w:val="en-US"/>
        </w:rPr>
        <w:t>10 May 2026: skippers’ dinner</w:t>
      </w:r>
    </w:p>
    <w:p w14:paraId="508C8503" w14:textId="69F679EC" w:rsidR="0018068A" w:rsidRDefault="007E0942" w:rsidP="00AB55A4">
      <w:pPr>
        <w:jc w:val="both"/>
        <w:rPr>
          <w:rFonts w:ascii="Arial" w:hAnsi="Arial" w:cs="Arial"/>
          <w:lang w:val="en-US"/>
        </w:rPr>
      </w:pPr>
      <w:r>
        <w:rPr>
          <w:rFonts w:ascii="Arial" w:hAnsi="Arial" w:cs="Arial"/>
          <w:lang w:val="en-US"/>
        </w:rPr>
        <w:t xml:space="preserve">         </w:t>
      </w:r>
      <w:r w:rsidR="00D00AD8">
        <w:rPr>
          <w:rFonts w:ascii="Arial" w:hAnsi="Arial" w:cs="Arial"/>
          <w:lang w:val="en-US"/>
        </w:rPr>
        <w:t xml:space="preserve">   </w:t>
      </w:r>
      <w:r>
        <w:rPr>
          <w:rFonts w:ascii="Arial" w:hAnsi="Arial" w:cs="Arial"/>
          <w:lang w:val="en-US"/>
        </w:rPr>
        <w:t>11 May 2026: General Assembly French Marblehead class after races of the day.</w:t>
      </w:r>
      <w:bookmarkEnd w:id="2"/>
    </w:p>
    <w:p w14:paraId="211FF622" w14:textId="77777777" w:rsidR="0018068A" w:rsidRDefault="0018068A" w:rsidP="00AB55A4">
      <w:pPr>
        <w:jc w:val="both"/>
        <w:rPr>
          <w:rFonts w:ascii="Arial" w:hAnsi="Arial" w:cs="Arial"/>
          <w:lang w:val="en-US"/>
        </w:rPr>
      </w:pPr>
    </w:p>
    <w:p w14:paraId="5C297D1B" w14:textId="39D7A69F" w:rsidR="00A126DE" w:rsidRPr="00745090" w:rsidRDefault="000D3048" w:rsidP="00AB55A4">
      <w:pPr>
        <w:jc w:val="both"/>
        <w:rPr>
          <w:rFonts w:ascii="Arial" w:hAnsi="Arial" w:cs="Arial"/>
          <w:lang w:val="en-US"/>
        </w:rPr>
      </w:pPr>
      <w:r w:rsidRPr="00745090">
        <w:rPr>
          <w:rFonts w:ascii="Arial" w:hAnsi="Arial" w:cs="Arial"/>
          <w:lang w:val="en-US"/>
        </w:rPr>
        <w:t>8</w:t>
      </w:r>
      <w:r w:rsidR="00425A95" w:rsidRPr="00745090">
        <w:rPr>
          <w:rFonts w:ascii="Arial" w:hAnsi="Arial" w:cs="Arial"/>
          <w:lang w:val="en-US"/>
        </w:rPr>
        <w:t>.3</w:t>
      </w:r>
      <w:r w:rsidR="00425A95" w:rsidRPr="00745090">
        <w:rPr>
          <w:rFonts w:ascii="Arial" w:hAnsi="Arial" w:cs="Arial"/>
          <w:lang w:val="en-US"/>
        </w:rPr>
        <w:tab/>
      </w:r>
      <w:r w:rsidR="00A130B2" w:rsidRPr="00745090">
        <w:rPr>
          <w:rFonts w:ascii="Arial" w:hAnsi="Arial" w:cs="Arial"/>
          <w:lang w:val="en-US"/>
        </w:rPr>
        <w:t>Racing days</w:t>
      </w:r>
      <w:r w:rsidR="00030EBD" w:rsidRPr="00745090">
        <w:rPr>
          <w:rFonts w:ascii="Arial" w:hAnsi="Arial" w:cs="Arial"/>
          <w:lang w:val="en-US"/>
        </w:rPr>
        <w:t xml:space="preserve"> (inclu</w:t>
      </w:r>
      <w:r w:rsidR="00A130B2" w:rsidRPr="00745090">
        <w:rPr>
          <w:rFonts w:ascii="Arial" w:hAnsi="Arial" w:cs="Arial"/>
          <w:lang w:val="en-US"/>
        </w:rPr>
        <w:t>ding practice race if needed</w:t>
      </w:r>
      <w:proofErr w:type="gramStart"/>
      <w:r w:rsidR="00030EBD" w:rsidRPr="00745090">
        <w:rPr>
          <w:rFonts w:ascii="Arial" w:hAnsi="Arial" w:cs="Arial"/>
          <w:lang w:val="en-US"/>
        </w:rPr>
        <w:t>)</w:t>
      </w:r>
      <w:r w:rsidR="00A126DE" w:rsidRPr="00745090">
        <w:rPr>
          <w:rFonts w:ascii="Arial" w:hAnsi="Arial" w:cs="Arial"/>
          <w:lang w:val="en-US"/>
        </w:rPr>
        <w:t> :</w:t>
      </w:r>
      <w:proofErr w:type="gramEnd"/>
    </w:p>
    <w:tbl>
      <w:tblPr>
        <w:tblW w:w="789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0"/>
        <w:gridCol w:w="2268"/>
        <w:gridCol w:w="3515"/>
      </w:tblGrid>
      <w:tr w:rsidR="00F500EF" w:rsidRPr="00E7062E" w14:paraId="63E10783" w14:textId="77777777" w:rsidTr="00264AD2">
        <w:tc>
          <w:tcPr>
            <w:tcW w:w="2110" w:type="dxa"/>
          </w:tcPr>
          <w:p w14:paraId="3EB15B76" w14:textId="77777777" w:rsidR="002A2781" w:rsidRPr="004860BE" w:rsidRDefault="002A2781" w:rsidP="00D9485B">
            <w:pPr>
              <w:rPr>
                <w:rFonts w:ascii="Arial" w:hAnsi="Arial" w:cs="Arial"/>
              </w:rPr>
            </w:pPr>
            <w:r w:rsidRPr="004860BE">
              <w:rPr>
                <w:rFonts w:ascii="Arial" w:hAnsi="Arial" w:cs="Arial"/>
              </w:rPr>
              <w:lastRenderedPageBreak/>
              <w:t>Date</w:t>
            </w:r>
          </w:p>
        </w:tc>
        <w:tc>
          <w:tcPr>
            <w:tcW w:w="2268" w:type="dxa"/>
          </w:tcPr>
          <w:p w14:paraId="350E91DD" w14:textId="2E1124A8" w:rsidR="002A2781" w:rsidRPr="00745090" w:rsidRDefault="00A130B2" w:rsidP="00D9485B">
            <w:pPr>
              <w:rPr>
                <w:rFonts w:ascii="Arial" w:hAnsi="Arial" w:cs="Arial"/>
                <w:lang w:val="en-US"/>
              </w:rPr>
            </w:pPr>
            <w:r w:rsidRPr="00745090">
              <w:rPr>
                <w:rFonts w:ascii="Arial" w:hAnsi="Arial" w:cs="Arial"/>
                <w:lang w:val="en-US"/>
              </w:rPr>
              <w:t>Time of 1st warning signal</w:t>
            </w:r>
          </w:p>
        </w:tc>
        <w:tc>
          <w:tcPr>
            <w:tcW w:w="3515" w:type="dxa"/>
          </w:tcPr>
          <w:p w14:paraId="0AFE9684" w14:textId="61E6D9E9" w:rsidR="002A2781" w:rsidRPr="00745090" w:rsidRDefault="002A2781" w:rsidP="0093703F">
            <w:pPr>
              <w:jc w:val="both"/>
              <w:rPr>
                <w:rFonts w:ascii="Arial" w:hAnsi="Arial" w:cs="Arial"/>
                <w:lang w:val="en-US"/>
              </w:rPr>
            </w:pPr>
            <w:r w:rsidRPr="00745090">
              <w:rPr>
                <w:rFonts w:ascii="Arial" w:hAnsi="Arial" w:cs="Arial"/>
                <w:lang w:val="en-US"/>
              </w:rPr>
              <w:t>Fl</w:t>
            </w:r>
            <w:r w:rsidR="00A130B2" w:rsidRPr="00745090">
              <w:rPr>
                <w:rFonts w:ascii="Arial" w:hAnsi="Arial" w:cs="Arial"/>
                <w:lang w:val="en-US"/>
              </w:rPr>
              <w:t>ee</w:t>
            </w:r>
            <w:r w:rsidRPr="00745090">
              <w:rPr>
                <w:rFonts w:ascii="Arial" w:hAnsi="Arial" w:cs="Arial"/>
                <w:lang w:val="en-US"/>
              </w:rPr>
              <w:t>ts /</w:t>
            </w:r>
            <w:r w:rsidR="00A130B2" w:rsidRPr="00745090">
              <w:rPr>
                <w:rFonts w:ascii="Arial" w:hAnsi="Arial" w:cs="Arial"/>
                <w:lang w:val="en-US"/>
              </w:rPr>
              <w:t>Races of the day</w:t>
            </w:r>
          </w:p>
        </w:tc>
      </w:tr>
      <w:tr w:rsidR="00F500EF" w:rsidRPr="004860BE" w14:paraId="42395CE0" w14:textId="77777777" w:rsidTr="00264AD2">
        <w:tc>
          <w:tcPr>
            <w:tcW w:w="2110" w:type="dxa"/>
          </w:tcPr>
          <w:p w14:paraId="4AEA2A52" w14:textId="08C82817" w:rsidR="002A2781" w:rsidRPr="005F5723" w:rsidRDefault="00620BAC" w:rsidP="00623CB9">
            <w:pPr>
              <w:jc w:val="both"/>
              <w:rPr>
                <w:rFonts w:ascii="Arial" w:hAnsi="Arial" w:cs="Arial"/>
              </w:rPr>
            </w:pPr>
            <w:r>
              <w:rPr>
                <w:rFonts w:ascii="Arial" w:hAnsi="Arial" w:cs="Arial"/>
              </w:rPr>
              <w:t>9 May 2026</w:t>
            </w:r>
          </w:p>
        </w:tc>
        <w:tc>
          <w:tcPr>
            <w:tcW w:w="2268" w:type="dxa"/>
          </w:tcPr>
          <w:p w14:paraId="14665DB0" w14:textId="5642DF46" w:rsidR="002A2781" w:rsidRPr="004860BE" w:rsidRDefault="009D51EC" w:rsidP="0093703F">
            <w:pPr>
              <w:jc w:val="both"/>
              <w:rPr>
                <w:rFonts w:ascii="Arial" w:hAnsi="Arial" w:cs="Arial"/>
              </w:rPr>
            </w:pPr>
            <w:r>
              <w:rPr>
                <w:rFonts w:ascii="Arial" w:hAnsi="Arial" w:cs="Arial"/>
              </w:rPr>
              <w:t>1</w:t>
            </w:r>
            <w:r w:rsidR="00620BAC">
              <w:rPr>
                <w:rFonts w:ascii="Arial" w:hAnsi="Arial" w:cs="Arial"/>
              </w:rPr>
              <w:t>0</w:t>
            </w:r>
            <w:r>
              <w:rPr>
                <w:rFonts w:ascii="Arial" w:hAnsi="Arial" w:cs="Arial"/>
              </w:rPr>
              <w:t xml:space="preserve"> :</w:t>
            </w:r>
            <w:r w:rsidR="005F5723">
              <w:rPr>
                <w:rFonts w:ascii="Arial" w:hAnsi="Arial" w:cs="Arial"/>
              </w:rPr>
              <w:t xml:space="preserve">30 </w:t>
            </w:r>
            <w:r w:rsidR="00620BAC">
              <w:rPr>
                <w:rFonts w:ascii="Arial" w:hAnsi="Arial" w:cs="Arial"/>
              </w:rPr>
              <w:t>A</w:t>
            </w:r>
            <w:r w:rsidR="0018068A">
              <w:rPr>
                <w:rFonts w:ascii="Arial" w:hAnsi="Arial" w:cs="Arial"/>
              </w:rPr>
              <w:t>M</w:t>
            </w:r>
          </w:p>
        </w:tc>
        <w:tc>
          <w:tcPr>
            <w:tcW w:w="3515" w:type="dxa"/>
          </w:tcPr>
          <w:p w14:paraId="3624F0DF" w14:textId="6CE848CF" w:rsidR="002A2781" w:rsidRPr="004860BE" w:rsidRDefault="005F5723" w:rsidP="0093703F">
            <w:pPr>
              <w:jc w:val="both"/>
              <w:rPr>
                <w:rFonts w:ascii="Arial" w:hAnsi="Arial" w:cs="Arial"/>
              </w:rPr>
            </w:pPr>
            <w:r>
              <w:rPr>
                <w:rFonts w:ascii="Arial" w:hAnsi="Arial" w:cs="Arial"/>
              </w:rPr>
              <w:t>Fleets to follow</w:t>
            </w:r>
          </w:p>
        </w:tc>
      </w:tr>
      <w:tr w:rsidR="00F500EF" w:rsidRPr="004860BE" w14:paraId="7E733498" w14:textId="77777777" w:rsidTr="00264AD2">
        <w:tc>
          <w:tcPr>
            <w:tcW w:w="2110" w:type="dxa"/>
          </w:tcPr>
          <w:p w14:paraId="2DACCA41" w14:textId="4169B0C4" w:rsidR="002A2781" w:rsidRPr="004860BE" w:rsidRDefault="00620BAC" w:rsidP="00623CB9">
            <w:pPr>
              <w:jc w:val="both"/>
              <w:rPr>
                <w:rFonts w:ascii="Arial" w:hAnsi="Arial" w:cs="Arial"/>
              </w:rPr>
            </w:pPr>
            <w:r>
              <w:rPr>
                <w:rFonts w:ascii="Arial" w:hAnsi="Arial" w:cs="Arial"/>
              </w:rPr>
              <w:t>10-11-12- May 2026</w:t>
            </w:r>
          </w:p>
        </w:tc>
        <w:tc>
          <w:tcPr>
            <w:tcW w:w="2268" w:type="dxa"/>
          </w:tcPr>
          <w:p w14:paraId="58D7E106" w14:textId="6DC4DD26" w:rsidR="002A2781" w:rsidRPr="004860BE" w:rsidRDefault="00F53368" w:rsidP="0093703F">
            <w:pPr>
              <w:jc w:val="both"/>
              <w:rPr>
                <w:rFonts w:ascii="Arial" w:hAnsi="Arial" w:cs="Arial"/>
              </w:rPr>
            </w:pPr>
            <w:r>
              <w:rPr>
                <w:rFonts w:ascii="Arial" w:hAnsi="Arial" w:cs="Arial"/>
              </w:rPr>
              <w:t xml:space="preserve">  </w:t>
            </w:r>
            <w:r w:rsidR="005F5723">
              <w:rPr>
                <w:rFonts w:ascii="Arial" w:hAnsi="Arial" w:cs="Arial"/>
              </w:rPr>
              <w:t>9 :30 AM</w:t>
            </w:r>
          </w:p>
        </w:tc>
        <w:tc>
          <w:tcPr>
            <w:tcW w:w="3515" w:type="dxa"/>
          </w:tcPr>
          <w:p w14:paraId="6CE092F8" w14:textId="2F231AFC" w:rsidR="002A2781" w:rsidRPr="004860BE" w:rsidRDefault="005F5723" w:rsidP="0093703F">
            <w:pPr>
              <w:jc w:val="both"/>
              <w:rPr>
                <w:rFonts w:ascii="Arial" w:hAnsi="Arial" w:cs="Arial"/>
              </w:rPr>
            </w:pPr>
            <w:r>
              <w:rPr>
                <w:rFonts w:ascii="Arial" w:hAnsi="Arial" w:cs="Arial"/>
              </w:rPr>
              <w:t>Fleets to follow</w:t>
            </w:r>
          </w:p>
        </w:tc>
      </w:tr>
    </w:tbl>
    <w:p w14:paraId="24B598D7" w14:textId="09476562" w:rsidR="00AB55A4" w:rsidRPr="00745090" w:rsidRDefault="000D3048" w:rsidP="00AB55A4">
      <w:pPr>
        <w:jc w:val="both"/>
        <w:rPr>
          <w:rFonts w:ascii="Arial" w:hAnsi="Arial" w:cs="Arial"/>
          <w:lang w:val="en-US"/>
        </w:rPr>
      </w:pPr>
      <w:r w:rsidRPr="00745090">
        <w:rPr>
          <w:rFonts w:ascii="Arial" w:hAnsi="Arial" w:cs="Arial"/>
          <w:lang w:val="en-US"/>
        </w:rPr>
        <w:t>8</w:t>
      </w:r>
      <w:r w:rsidR="00425A95" w:rsidRPr="00745090">
        <w:rPr>
          <w:rFonts w:ascii="Arial" w:hAnsi="Arial" w:cs="Arial"/>
          <w:lang w:val="en-US"/>
        </w:rPr>
        <w:t>.4</w:t>
      </w:r>
      <w:r w:rsidR="00425A95" w:rsidRPr="00745090">
        <w:rPr>
          <w:rFonts w:ascii="Arial" w:hAnsi="Arial" w:cs="Arial"/>
          <w:b/>
          <w:lang w:val="en-US"/>
        </w:rPr>
        <w:tab/>
      </w:r>
      <w:r w:rsidR="00DA2A31" w:rsidRPr="00745090">
        <w:rPr>
          <w:rFonts w:ascii="Arial" w:hAnsi="Arial" w:cs="Arial"/>
          <w:lang w:val="en-US"/>
        </w:rPr>
        <w:t xml:space="preserve">On last racing day scheduled, no warning signal will be made </w:t>
      </w:r>
      <w:r w:rsidR="00F82A41" w:rsidRPr="00745090">
        <w:rPr>
          <w:rFonts w:ascii="Arial" w:hAnsi="Arial" w:cs="Arial"/>
          <w:lang w:val="en-US"/>
        </w:rPr>
        <w:t>after:</w:t>
      </w:r>
    </w:p>
    <w:p w14:paraId="7C71F20C" w14:textId="2D5CB082" w:rsidR="005F5723" w:rsidRPr="00745090" w:rsidRDefault="003735FA" w:rsidP="00AB55A4">
      <w:pPr>
        <w:jc w:val="both"/>
        <w:rPr>
          <w:rFonts w:ascii="Arial" w:hAnsi="Arial" w:cs="Arial"/>
          <w:lang w:val="en-US"/>
        </w:rPr>
      </w:pPr>
      <w:r w:rsidRPr="00745090">
        <w:rPr>
          <w:rFonts w:ascii="Arial" w:hAnsi="Arial" w:cs="Arial"/>
          <w:lang w:val="en-US"/>
        </w:rPr>
        <w:tab/>
      </w:r>
      <w:r w:rsidR="005F5723">
        <w:rPr>
          <w:rFonts w:ascii="Arial" w:hAnsi="Arial" w:cs="Arial"/>
          <w:lang w:val="en-US"/>
        </w:rPr>
        <w:t>1:30 PM for a new race</w:t>
      </w:r>
    </w:p>
    <w:p w14:paraId="7FEB4B89" w14:textId="1ABF0D7F" w:rsidR="003735FA" w:rsidRPr="00745090" w:rsidRDefault="00D94B47" w:rsidP="00AB55A4">
      <w:pPr>
        <w:jc w:val="both"/>
        <w:rPr>
          <w:rFonts w:ascii="Arial" w:hAnsi="Arial" w:cs="Arial"/>
          <w:lang w:val="en-US"/>
        </w:rPr>
      </w:pPr>
      <w:r w:rsidRPr="00745090">
        <w:rPr>
          <w:rFonts w:ascii="Arial" w:hAnsi="Arial" w:cs="Arial"/>
          <w:lang w:val="en-US"/>
        </w:rPr>
        <w:tab/>
      </w:r>
      <w:r w:rsidR="005F5723">
        <w:rPr>
          <w:rFonts w:ascii="Arial" w:hAnsi="Arial" w:cs="Arial"/>
          <w:lang w:val="en-US"/>
        </w:rPr>
        <w:t>3:00 PM</w:t>
      </w:r>
      <w:r w:rsidRPr="00745090">
        <w:rPr>
          <w:rFonts w:ascii="Arial" w:hAnsi="Arial" w:cs="Arial"/>
          <w:lang w:val="en-US"/>
        </w:rPr>
        <w:t xml:space="preserve"> for a new fleet</w:t>
      </w:r>
      <w:r w:rsidR="00F53368">
        <w:rPr>
          <w:rFonts w:ascii="Arial" w:hAnsi="Arial" w:cs="Arial"/>
          <w:lang w:val="en-US"/>
        </w:rPr>
        <w:t xml:space="preserve"> </w:t>
      </w:r>
    </w:p>
    <w:p w14:paraId="65B5400D" w14:textId="77777777" w:rsidR="00425A95" w:rsidRPr="00745090" w:rsidRDefault="00425A95" w:rsidP="00030EBD">
      <w:pPr>
        <w:jc w:val="both"/>
        <w:rPr>
          <w:rFonts w:ascii="Arial" w:hAnsi="Arial" w:cs="Arial"/>
          <w:lang w:val="en-US"/>
        </w:rPr>
      </w:pPr>
    </w:p>
    <w:p w14:paraId="75672BA7" w14:textId="1A728CA7" w:rsidR="006043A9" w:rsidRPr="00745090" w:rsidRDefault="000D3048" w:rsidP="00404A06">
      <w:pPr>
        <w:jc w:val="both"/>
        <w:rPr>
          <w:rFonts w:ascii="Arial" w:hAnsi="Arial" w:cs="Arial"/>
          <w:b/>
          <w:szCs w:val="24"/>
          <w:lang w:val="en-US"/>
        </w:rPr>
      </w:pPr>
      <w:r w:rsidRPr="00745090">
        <w:rPr>
          <w:rFonts w:ascii="Arial" w:hAnsi="Arial" w:cs="Arial"/>
          <w:b/>
          <w:szCs w:val="24"/>
          <w:lang w:val="en-US"/>
        </w:rPr>
        <w:t>9</w:t>
      </w:r>
      <w:r w:rsidR="00030EBD" w:rsidRPr="00745090">
        <w:rPr>
          <w:rFonts w:ascii="Arial" w:hAnsi="Arial" w:cs="Arial"/>
          <w:b/>
          <w:szCs w:val="24"/>
          <w:lang w:val="en-US"/>
        </w:rPr>
        <w:t>.</w:t>
      </w:r>
      <w:r w:rsidR="00030EBD" w:rsidRPr="00745090">
        <w:rPr>
          <w:rFonts w:ascii="Arial" w:hAnsi="Arial" w:cs="Arial"/>
          <w:b/>
          <w:szCs w:val="24"/>
          <w:lang w:val="en-US"/>
        </w:rPr>
        <w:tab/>
      </w:r>
      <w:r w:rsidR="00DA2A31" w:rsidRPr="00745090">
        <w:rPr>
          <w:rFonts w:ascii="Arial" w:hAnsi="Arial" w:cs="Arial"/>
          <w:b/>
          <w:szCs w:val="24"/>
          <w:lang w:val="en-US"/>
        </w:rPr>
        <w:t>PENALTY SYSTEM</w:t>
      </w:r>
    </w:p>
    <w:p w14:paraId="1669DE6F" w14:textId="01A3F615" w:rsidR="004E7A0D" w:rsidRPr="00745090" w:rsidRDefault="0018068A" w:rsidP="00D94B47">
      <w:pPr>
        <w:pStyle w:val="Retraitcorpsdetexte"/>
        <w:spacing w:after="0"/>
        <w:ind w:left="708"/>
        <w:jc w:val="both"/>
        <w:rPr>
          <w:rFonts w:ascii="Arial" w:hAnsi="Arial" w:cs="Arial"/>
          <w:shd w:val="clear" w:color="auto" w:fill="FFFFFF" w:themeFill="background1"/>
          <w:lang w:val="en-US"/>
        </w:rPr>
      </w:pPr>
      <w:r>
        <w:rPr>
          <w:rFonts w:ascii="Arial" w:hAnsi="Arial" w:cs="Arial"/>
          <w:bCs/>
          <w:iCs/>
          <w:lang w:val="en-GB"/>
        </w:rPr>
        <w:t>Test rules 2021</w:t>
      </w:r>
      <w:r w:rsidR="00D00AD8">
        <w:rPr>
          <w:rFonts w:ascii="Arial" w:hAnsi="Arial" w:cs="Arial"/>
          <w:bCs/>
          <w:iCs/>
          <w:lang w:val="en-GB"/>
        </w:rPr>
        <w:t>-01</w:t>
      </w:r>
      <w:r>
        <w:rPr>
          <w:rFonts w:ascii="Arial" w:hAnsi="Arial" w:cs="Arial"/>
          <w:bCs/>
          <w:iCs/>
          <w:lang w:val="en-GB"/>
        </w:rPr>
        <w:t xml:space="preserve"> shall apply. Text will be posted on the event’s website</w:t>
      </w:r>
    </w:p>
    <w:p w14:paraId="4F02A69A" w14:textId="77777777" w:rsidR="00D94B47" w:rsidRPr="00745090" w:rsidRDefault="00D94B47" w:rsidP="00D94B47">
      <w:pPr>
        <w:pStyle w:val="Retraitcorpsdetexte"/>
        <w:spacing w:after="0"/>
        <w:ind w:left="708"/>
        <w:jc w:val="both"/>
        <w:rPr>
          <w:rFonts w:ascii="Arial" w:hAnsi="Arial" w:cs="Arial"/>
          <w:lang w:val="en-US"/>
        </w:rPr>
      </w:pPr>
    </w:p>
    <w:p w14:paraId="76870C48" w14:textId="571A8358" w:rsidR="00D82D96" w:rsidRPr="00745090" w:rsidRDefault="00FE2C33" w:rsidP="00404A06">
      <w:pPr>
        <w:jc w:val="both"/>
        <w:rPr>
          <w:rFonts w:ascii="Arial" w:hAnsi="Arial" w:cs="Arial"/>
          <w:b/>
          <w:szCs w:val="24"/>
          <w:lang w:val="en-US"/>
        </w:rPr>
      </w:pPr>
      <w:r w:rsidRPr="00745090">
        <w:rPr>
          <w:rFonts w:ascii="Arial" w:hAnsi="Arial" w:cs="Arial"/>
          <w:b/>
          <w:szCs w:val="24"/>
          <w:lang w:val="en-US"/>
        </w:rPr>
        <w:t>10</w:t>
      </w:r>
      <w:r w:rsidR="004E7A0D" w:rsidRPr="00745090">
        <w:rPr>
          <w:rFonts w:ascii="Arial" w:hAnsi="Arial" w:cs="Arial"/>
          <w:b/>
          <w:szCs w:val="24"/>
          <w:lang w:val="en-US"/>
        </w:rPr>
        <w:t>.</w:t>
      </w:r>
      <w:r w:rsidR="00AB55A4" w:rsidRPr="00745090">
        <w:rPr>
          <w:rFonts w:ascii="Arial" w:hAnsi="Arial" w:cs="Arial"/>
          <w:b/>
          <w:szCs w:val="24"/>
          <w:lang w:val="en-US"/>
        </w:rPr>
        <w:tab/>
      </w:r>
      <w:r w:rsidR="0070120A" w:rsidRPr="00745090">
        <w:rPr>
          <w:rFonts w:ascii="Arial" w:hAnsi="Arial" w:cs="Arial"/>
          <w:b/>
          <w:szCs w:val="24"/>
          <w:lang w:val="en-US"/>
        </w:rPr>
        <w:t>SCORING</w:t>
      </w:r>
    </w:p>
    <w:p w14:paraId="312C99EE" w14:textId="3EAA7775" w:rsidR="004E7A0D" w:rsidRDefault="005F5723" w:rsidP="00735A5B">
      <w:pPr>
        <w:ind w:firstLine="708"/>
        <w:jc w:val="both"/>
        <w:rPr>
          <w:rFonts w:ascii="Arial" w:hAnsi="Arial" w:cs="Arial"/>
          <w:lang w:val="en-US"/>
        </w:rPr>
      </w:pPr>
      <w:r>
        <w:rPr>
          <w:rFonts w:ascii="Arial" w:hAnsi="Arial" w:cs="Arial"/>
          <w:lang w:val="en-US"/>
        </w:rPr>
        <w:t>10.1 - 4</w:t>
      </w:r>
      <w:r w:rsidR="00026179" w:rsidRPr="00745090">
        <w:rPr>
          <w:rFonts w:ascii="Arial" w:hAnsi="Arial" w:cs="Arial"/>
          <w:lang w:val="en-US"/>
        </w:rPr>
        <w:t xml:space="preserve"> </w:t>
      </w:r>
      <w:r w:rsidR="0070120A" w:rsidRPr="00745090">
        <w:rPr>
          <w:rFonts w:ascii="Arial" w:hAnsi="Arial" w:cs="Arial"/>
          <w:lang w:val="en-US"/>
        </w:rPr>
        <w:t>races are required to be completed to complete the regatta</w:t>
      </w:r>
      <w:r w:rsidR="004E7A0D" w:rsidRPr="00745090">
        <w:rPr>
          <w:rFonts w:ascii="Arial" w:hAnsi="Arial" w:cs="Arial"/>
          <w:lang w:val="en-US"/>
        </w:rPr>
        <w:t>.</w:t>
      </w:r>
    </w:p>
    <w:p w14:paraId="2CB5AC41" w14:textId="7B4A0B72" w:rsidR="005F5723" w:rsidRPr="00745090" w:rsidRDefault="005F5723" w:rsidP="00735A5B">
      <w:pPr>
        <w:ind w:firstLine="708"/>
        <w:jc w:val="both"/>
        <w:rPr>
          <w:rFonts w:ascii="Arial" w:hAnsi="Arial" w:cs="Arial"/>
          <w:lang w:val="en-US"/>
        </w:rPr>
      </w:pPr>
      <w:r>
        <w:rPr>
          <w:rFonts w:ascii="Arial" w:hAnsi="Arial" w:cs="Arial"/>
          <w:lang w:val="en-US"/>
        </w:rPr>
        <w:t xml:space="preserve">10.2 – Excluded </w:t>
      </w:r>
      <w:r w:rsidR="009F0CF2">
        <w:rPr>
          <w:rFonts w:ascii="Arial" w:hAnsi="Arial" w:cs="Arial"/>
          <w:lang w:val="en-US"/>
        </w:rPr>
        <w:t>scores:</w:t>
      </w:r>
      <w:r>
        <w:rPr>
          <w:rFonts w:ascii="Arial" w:hAnsi="Arial" w:cs="Arial"/>
          <w:lang w:val="en-US"/>
        </w:rPr>
        <w:t xml:space="preserve"> see HMS 2022</w:t>
      </w:r>
    </w:p>
    <w:p w14:paraId="516F39A1" w14:textId="77777777" w:rsidR="00735A5B" w:rsidRPr="00745090" w:rsidRDefault="00735A5B" w:rsidP="0093703F">
      <w:pPr>
        <w:jc w:val="both"/>
        <w:rPr>
          <w:rFonts w:ascii="Arial" w:hAnsi="Arial" w:cs="Arial"/>
          <w:lang w:val="en-US"/>
        </w:rPr>
      </w:pPr>
    </w:p>
    <w:p w14:paraId="7C7B7956" w14:textId="76767126" w:rsidR="00D82D96" w:rsidRPr="00745090" w:rsidRDefault="004E7A0D" w:rsidP="00404A06">
      <w:pPr>
        <w:jc w:val="both"/>
        <w:rPr>
          <w:rFonts w:ascii="Arial" w:hAnsi="Arial" w:cs="Arial"/>
          <w:b/>
          <w:szCs w:val="24"/>
          <w:lang w:val="en-US"/>
        </w:rPr>
      </w:pPr>
      <w:r w:rsidRPr="00745090">
        <w:rPr>
          <w:rFonts w:ascii="Arial" w:hAnsi="Arial" w:cs="Arial"/>
          <w:b/>
          <w:szCs w:val="24"/>
          <w:lang w:val="en-US"/>
        </w:rPr>
        <w:t>1</w:t>
      </w:r>
      <w:r w:rsidR="00FE2C33" w:rsidRPr="00745090">
        <w:rPr>
          <w:rFonts w:ascii="Arial" w:hAnsi="Arial" w:cs="Arial"/>
          <w:b/>
          <w:szCs w:val="24"/>
          <w:lang w:val="en-US"/>
        </w:rPr>
        <w:t>1</w:t>
      </w:r>
      <w:r w:rsidRPr="00745090">
        <w:rPr>
          <w:rFonts w:ascii="Arial" w:hAnsi="Arial" w:cs="Arial"/>
          <w:b/>
          <w:szCs w:val="24"/>
          <w:lang w:val="en-US"/>
        </w:rPr>
        <w:t>.</w:t>
      </w:r>
      <w:r w:rsidRPr="00745090">
        <w:rPr>
          <w:rFonts w:ascii="Arial" w:hAnsi="Arial" w:cs="Arial"/>
          <w:b/>
          <w:szCs w:val="24"/>
          <w:lang w:val="en-US"/>
        </w:rPr>
        <w:tab/>
      </w:r>
      <w:r w:rsidR="00D82D96" w:rsidRPr="00745090">
        <w:rPr>
          <w:rFonts w:ascii="Arial" w:hAnsi="Arial" w:cs="Arial"/>
          <w:b/>
          <w:szCs w:val="24"/>
          <w:lang w:val="en-US"/>
        </w:rPr>
        <w:t>RADIO</w:t>
      </w:r>
      <w:r w:rsidR="00B273C3" w:rsidRPr="00745090">
        <w:rPr>
          <w:rFonts w:ascii="Arial" w:hAnsi="Arial" w:cs="Arial"/>
          <w:b/>
          <w:szCs w:val="24"/>
          <w:lang w:val="en-US"/>
        </w:rPr>
        <w:t xml:space="preserve"> </w:t>
      </w:r>
    </w:p>
    <w:p w14:paraId="79054D92" w14:textId="70A0CAF3" w:rsidR="00D82D96" w:rsidRDefault="0070120A" w:rsidP="004E7A0D">
      <w:pPr>
        <w:pStyle w:val="Retraitcorpsdetexte"/>
        <w:spacing w:after="0" w:line="240" w:lineRule="exact"/>
        <w:ind w:left="708"/>
        <w:jc w:val="both"/>
        <w:rPr>
          <w:rFonts w:ascii="Arial" w:hAnsi="Arial" w:cs="Arial"/>
          <w:lang w:val="en-US"/>
        </w:rPr>
      </w:pPr>
      <w:r w:rsidRPr="00745090">
        <w:rPr>
          <w:rFonts w:ascii="Arial" w:hAnsi="Arial" w:cs="Arial"/>
          <w:szCs w:val="24"/>
          <w:lang w:val="en-US"/>
        </w:rPr>
        <w:t>[DP] Competitors shall ensure that their radio equipment answers the rules specified by the A</w:t>
      </w:r>
      <w:r w:rsidR="00D82D96" w:rsidRPr="00745090">
        <w:rPr>
          <w:rFonts w:ascii="Arial" w:hAnsi="Arial" w:cs="Arial"/>
          <w:lang w:val="en-US"/>
        </w:rPr>
        <w:t>dministration</w:t>
      </w:r>
      <w:r w:rsidR="00AB55A4" w:rsidRPr="00745090">
        <w:rPr>
          <w:rFonts w:ascii="Arial" w:hAnsi="Arial" w:cs="Arial"/>
          <w:lang w:val="en-US"/>
        </w:rPr>
        <w:t>.</w:t>
      </w:r>
    </w:p>
    <w:p w14:paraId="6396AD75" w14:textId="77777777" w:rsidR="00C239EB" w:rsidRPr="00745090" w:rsidRDefault="00C239EB" w:rsidP="004E7A0D">
      <w:pPr>
        <w:pStyle w:val="Retraitcorpsdetexte"/>
        <w:spacing w:after="0" w:line="240" w:lineRule="exact"/>
        <w:ind w:left="708"/>
        <w:jc w:val="both"/>
        <w:rPr>
          <w:rFonts w:ascii="Arial" w:hAnsi="Arial" w:cs="Arial"/>
          <w:lang w:val="en-US"/>
        </w:rPr>
      </w:pPr>
    </w:p>
    <w:p w14:paraId="5B7DC962" w14:textId="39CD4BE7" w:rsidR="00D82D96" w:rsidRPr="00745090" w:rsidRDefault="00D82D96" w:rsidP="0093703F">
      <w:pPr>
        <w:jc w:val="both"/>
        <w:rPr>
          <w:rFonts w:ascii="Arial" w:hAnsi="Arial" w:cs="Arial"/>
          <w:b/>
          <w:lang w:val="en-US"/>
        </w:rPr>
      </w:pPr>
    </w:p>
    <w:p w14:paraId="03A38B73" w14:textId="06CC132F" w:rsidR="006043A9" w:rsidRPr="00745090" w:rsidRDefault="004E7A0D" w:rsidP="004E7A0D">
      <w:pPr>
        <w:jc w:val="both"/>
        <w:rPr>
          <w:rFonts w:ascii="Arial" w:hAnsi="Arial" w:cs="Arial"/>
          <w:b/>
          <w:szCs w:val="24"/>
          <w:lang w:val="en-US"/>
        </w:rPr>
      </w:pPr>
      <w:r w:rsidRPr="00745090">
        <w:rPr>
          <w:rFonts w:ascii="Arial" w:hAnsi="Arial" w:cs="Arial"/>
          <w:b/>
          <w:szCs w:val="24"/>
          <w:lang w:val="en-US"/>
        </w:rPr>
        <w:t>1</w:t>
      </w:r>
      <w:r w:rsidR="006C3CF6" w:rsidRPr="00745090">
        <w:rPr>
          <w:rFonts w:ascii="Arial" w:hAnsi="Arial" w:cs="Arial"/>
          <w:b/>
          <w:szCs w:val="24"/>
          <w:lang w:val="en-US"/>
        </w:rPr>
        <w:t>2</w:t>
      </w:r>
      <w:r w:rsidRPr="00745090">
        <w:rPr>
          <w:rFonts w:ascii="Arial" w:hAnsi="Arial" w:cs="Arial"/>
          <w:b/>
          <w:szCs w:val="24"/>
          <w:lang w:val="en-US"/>
        </w:rPr>
        <w:t>.</w:t>
      </w:r>
      <w:r w:rsidRPr="00745090">
        <w:rPr>
          <w:rFonts w:ascii="Arial" w:hAnsi="Arial" w:cs="Arial"/>
          <w:b/>
          <w:szCs w:val="24"/>
          <w:lang w:val="en-US"/>
        </w:rPr>
        <w:tab/>
      </w:r>
      <w:r w:rsidR="00781B33" w:rsidRPr="00745090">
        <w:rPr>
          <w:rFonts w:ascii="Arial" w:hAnsi="Arial" w:cs="Arial"/>
          <w:b/>
          <w:szCs w:val="24"/>
          <w:lang w:val="en-US"/>
        </w:rPr>
        <w:t>PRI</w:t>
      </w:r>
      <w:r w:rsidR="0070120A" w:rsidRPr="00745090">
        <w:rPr>
          <w:rFonts w:ascii="Arial" w:hAnsi="Arial" w:cs="Arial"/>
          <w:b/>
          <w:szCs w:val="24"/>
          <w:lang w:val="en-US"/>
        </w:rPr>
        <w:t>ZES</w:t>
      </w:r>
      <w:r w:rsidR="00781B33" w:rsidRPr="00745090">
        <w:rPr>
          <w:rFonts w:ascii="Arial" w:hAnsi="Arial" w:cs="Arial"/>
          <w:b/>
          <w:szCs w:val="24"/>
          <w:lang w:val="en-US"/>
        </w:rPr>
        <w:t xml:space="preserve"> </w:t>
      </w:r>
    </w:p>
    <w:p w14:paraId="71C0789A" w14:textId="12461CC1" w:rsidR="00D94B47" w:rsidRDefault="00620BAC" w:rsidP="004E7A0D">
      <w:pPr>
        <w:spacing w:line="240" w:lineRule="exact"/>
        <w:ind w:firstLine="708"/>
        <w:jc w:val="both"/>
        <w:rPr>
          <w:rFonts w:ascii="Arial" w:hAnsi="Arial" w:cs="Arial"/>
          <w:lang w:val="en-US"/>
        </w:rPr>
      </w:pPr>
      <w:r>
        <w:rPr>
          <w:rFonts w:ascii="Arial" w:hAnsi="Arial" w:cs="Arial"/>
          <w:lang w:val="en-US"/>
        </w:rPr>
        <w:t xml:space="preserve">The title of french champion will be given if there is no less than </w:t>
      </w:r>
      <w:r w:rsidR="00D00AD8">
        <w:rPr>
          <w:rFonts w:ascii="Arial" w:hAnsi="Arial" w:cs="Arial"/>
          <w:lang w:val="en-US"/>
        </w:rPr>
        <w:t>15</w:t>
      </w:r>
      <w:r>
        <w:rPr>
          <w:rFonts w:ascii="Arial" w:hAnsi="Arial" w:cs="Arial"/>
          <w:lang w:val="en-US"/>
        </w:rPr>
        <w:t xml:space="preserve"> boats registered.</w:t>
      </w:r>
    </w:p>
    <w:p w14:paraId="56FC48C9" w14:textId="2E72A645" w:rsidR="00620BAC" w:rsidRDefault="00620BAC" w:rsidP="004E7A0D">
      <w:pPr>
        <w:spacing w:line="240" w:lineRule="exact"/>
        <w:ind w:firstLine="708"/>
        <w:jc w:val="both"/>
        <w:rPr>
          <w:rFonts w:ascii="Arial" w:hAnsi="Arial" w:cs="Arial"/>
          <w:lang w:val="en-US"/>
        </w:rPr>
      </w:pPr>
      <w:r>
        <w:rPr>
          <w:rFonts w:ascii="Arial" w:hAnsi="Arial" w:cs="Arial"/>
          <w:lang w:val="en-US"/>
        </w:rPr>
        <w:t xml:space="preserve">I less of </w:t>
      </w:r>
      <w:r w:rsidR="00D00AD8">
        <w:rPr>
          <w:rFonts w:ascii="Arial" w:hAnsi="Arial" w:cs="Arial"/>
          <w:lang w:val="en-US"/>
        </w:rPr>
        <w:t>15</w:t>
      </w:r>
      <w:r>
        <w:rPr>
          <w:rFonts w:ascii="Arial" w:hAnsi="Arial" w:cs="Arial"/>
          <w:lang w:val="en-US"/>
        </w:rPr>
        <w:t xml:space="preserve"> boats registered, the regatta will be requalified as a national criterium grade 4.</w:t>
      </w:r>
    </w:p>
    <w:p w14:paraId="6E60E010" w14:textId="46B68F94" w:rsidR="00620BAC" w:rsidRDefault="00620BAC" w:rsidP="004E7A0D">
      <w:pPr>
        <w:spacing w:line="240" w:lineRule="exact"/>
        <w:ind w:firstLine="708"/>
        <w:jc w:val="both"/>
        <w:rPr>
          <w:rFonts w:ascii="Arial" w:hAnsi="Arial" w:cs="Arial"/>
          <w:lang w:val="en-US"/>
        </w:rPr>
      </w:pPr>
      <w:r>
        <w:rPr>
          <w:rFonts w:ascii="Arial" w:hAnsi="Arial" w:cs="Arial"/>
          <w:lang w:val="en-US"/>
        </w:rPr>
        <w:t>If the title is given, prices will be given as follow:</w:t>
      </w:r>
    </w:p>
    <w:p w14:paraId="3727518D" w14:textId="0329B701" w:rsidR="00620BAC" w:rsidRDefault="00620BAC" w:rsidP="00620BAC">
      <w:pPr>
        <w:spacing w:line="240" w:lineRule="exact"/>
        <w:ind w:left="708"/>
        <w:jc w:val="both"/>
        <w:rPr>
          <w:rFonts w:ascii="Arial" w:hAnsi="Arial" w:cs="Arial"/>
          <w:lang w:val="en-US"/>
        </w:rPr>
      </w:pPr>
      <w:r>
        <w:rPr>
          <w:rFonts w:ascii="Arial" w:hAnsi="Arial" w:cs="Arial"/>
          <w:lang w:val="en-US"/>
        </w:rPr>
        <w:t xml:space="preserve">Gold medal for the winner of the regatta who will be declared French champion for 2026 </w:t>
      </w:r>
      <w:r w:rsidR="00F53368">
        <w:rPr>
          <w:rFonts w:ascii="Arial" w:hAnsi="Arial" w:cs="Arial"/>
          <w:lang w:val="en-US"/>
        </w:rPr>
        <w:t>of Marblehead</w:t>
      </w:r>
      <w:r>
        <w:rPr>
          <w:rFonts w:ascii="Arial" w:hAnsi="Arial" w:cs="Arial"/>
          <w:lang w:val="en-US"/>
        </w:rPr>
        <w:t xml:space="preserve"> class.</w:t>
      </w:r>
    </w:p>
    <w:p w14:paraId="793F0D8F" w14:textId="583A0EDE" w:rsidR="00620BAC" w:rsidRDefault="00620BAC" w:rsidP="00620BAC">
      <w:pPr>
        <w:spacing w:line="240" w:lineRule="exact"/>
        <w:ind w:left="708"/>
        <w:jc w:val="both"/>
        <w:rPr>
          <w:rFonts w:ascii="Arial" w:hAnsi="Arial" w:cs="Arial"/>
          <w:lang w:val="en-US"/>
        </w:rPr>
      </w:pPr>
      <w:r>
        <w:rPr>
          <w:rFonts w:ascii="Arial" w:hAnsi="Arial" w:cs="Arial"/>
          <w:lang w:val="en-US"/>
        </w:rPr>
        <w:t>Siver medal for the second</w:t>
      </w:r>
    </w:p>
    <w:p w14:paraId="465948B8" w14:textId="28344A6B" w:rsidR="00620BAC" w:rsidRDefault="00620BAC" w:rsidP="00620BAC">
      <w:pPr>
        <w:spacing w:line="240" w:lineRule="exact"/>
        <w:ind w:left="708"/>
        <w:jc w:val="both"/>
        <w:rPr>
          <w:rFonts w:ascii="Arial" w:hAnsi="Arial" w:cs="Arial"/>
          <w:lang w:val="en-US"/>
        </w:rPr>
      </w:pPr>
      <w:r>
        <w:rPr>
          <w:rFonts w:ascii="Arial" w:hAnsi="Arial" w:cs="Arial"/>
          <w:lang w:val="en-US"/>
        </w:rPr>
        <w:t xml:space="preserve">Bronze medal </w:t>
      </w:r>
      <w:r w:rsidR="00F53368">
        <w:rPr>
          <w:rFonts w:ascii="Arial" w:hAnsi="Arial" w:cs="Arial"/>
          <w:lang w:val="en-US"/>
        </w:rPr>
        <w:t>for</w:t>
      </w:r>
      <w:r>
        <w:rPr>
          <w:rFonts w:ascii="Arial" w:hAnsi="Arial" w:cs="Arial"/>
          <w:lang w:val="en-US"/>
        </w:rPr>
        <w:t xml:space="preserve"> the </w:t>
      </w:r>
      <w:r w:rsidR="00F53368">
        <w:rPr>
          <w:rFonts w:ascii="Arial" w:hAnsi="Arial" w:cs="Arial"/>
          <w:lang w:val="en-US"/>
        </w:rPr>
        <w:t>third</w:t>
      </w:r>
    </w:p>
    <w:p w14:paraId="3E51E79F" w14:textId="77777777" w:rsidR="009116B1" w:rsidRPr="00745090" w:rsidRDefault="009116B1" w:rsidP="00620BAC">
      <w:pPr>
        <w:spacing w:line="240" w:lineRule="exact"/>
        <w:ind w:left="708"/>
        <w:jc w:val="both"/>
        <w:rPr>
          <w:rFonts w:ascii="Arial" w:hAnsi="Arial" w:cs="Arial"/>
          <w:lang w:val="en-US"/>
        </w:rPr>
      </w:pPr>
    </w:p>
    <w:p w14:paraId="31B744F9" w14:textId="36D72CE6" w:rsidR="00D406D5" w:rsidRPr="00745090" w:rsidRDefault="00D94B47" w:rsidP="004E7A0D">
      <w:pPr>
        <w:spacing w:line="240" w:lineRule="exact"/>
        <w:ind w:firstLine="708"/>
        <w:jc w:val="both"/>
        <w:rPr>
          <w:rFonts w:ascii="Arial" w:hAnsi="Arial" w:cs="Arial"/>
          <w:bCs/>
          <w:lang w:val="en-US"/>
        </w:rPr>
      </w:pPr>
      <w:r w:rsidRPr="00745090">
        <w:rPr>
          <w:rFonts w:ascii="Arial" w:hAnsi="Arial" w:cs="Arial"/>
          <w:bCs/>
          <w:lang w:val="en-US"/>
        </w:rPr>
        <w:t xml:space="preserve">Attendance awards will be given to all </w:t>
      </w:r>
      <w:r w:rsidR="00992550" w:rsidRPr="00745090">
        <w:rPr>
          <w:rFonts w:ascii="Arial" w:hAnsi="Arial" w:cs="Arial"/>
          <w:bCs/>
          <w:lang w:val="en-US"/>
        </w:rPr>
        <w:t>competitors.</w:t>
      </w:r>
    </w:p>
    <w:p w14:paraId="5EDDC3B2" w14:textId="77777777" w:rsidR="004E7A0D" w:rsidRPr="00745090" w:rsidRDefault="004E7A0D" w:rsidP="004E7A0D">
      <w:pPr>
        <w:jc w:val="both"/>
        <w:rPr>
          <w:rFonts w:ascii="Arial" w:hAnsi="Arial" w:cs="Arial"/>
          <w:b/>
          <w:lang w:val="en-US"/>
        </w:rPr>
      </w:pPr>
    </w:p>
    <w:p w14:paraId="599A71B9" w14:textId="2AA5CF2F" w:rsidR="0070120A" w:rsidRPr="00745090" w:rsidRDefault="0070120A" w:rsidP="0070120A">
      <w:pPr>
        <w:jc w:val="both"/>
        <w:rPr>
          <w:rFonts w:ascii="Arial" w:hAnsi="Arial" w:cs="Arial"/>
          <w:b/>
          <w:lang w:val="en-US"/>
        </w:rPr>
      </w:pPr>
      <w:r w:rsidRPr="00745090">
        <w:rPr>
          <w:rFonts w:ascii="Arial" w:hAnsi="Arial" w:cs="Arial"/>
          <w:b/>
          <w:lang w:val="en-US"/>
        </w:rPr>
        <w:t>13</w:t>
      </w:r>
      <w:r w:rsidRPr="00745090">
        <w:rPr>
          <w:rFonts w:ascii="Arial" w:hAnsi="Arial" w:cs="Arial"/>
          <w:b/>
          <w:lang w:val="en-US"/>
        </w:rPr>
        <w:tab/>
        <w:t xml:space="preserve">DATA PROTECTION </w:t>
      </w:r>
    </w:p>
    <w:p w14:paraId="1509B45B" w14:textId="3B024C2A" w:rsidR="0070120A" w:rsidRPr="0070120A" w:rsidRDefault="0070120A" w:rsidP="0070120A">
      <w:pPr>
        <w:ind w:left="720" w:hanging="720"/>
        <w:jc w:val="both"/>
        <w:rPr>
          <w:rFonts w:ascii="Arial" w:hAnsi="Arial" w:cs="Arial"/>
          <w:lang w:val="en-US"/>
        </w:rPr>
      </w:pPr>
      <w:r w:rsidRPr="0070120A">
        <w:rPr>
          <w:rFonts w:ascii="Arial" w:hAnsi="Arial" w:cs="Arial"/>
          <w:lang w:val="en-US"/>
        </w:rPr>
        <w:t>1</w:t>
      </w:r>
      <w:r>
        <w:rPr>
          <w:rFonts w:ascii="Arial" w:hAnsi="Arial" w:cs="Arial"/>
          <w:lang w:val="en-US"/>
        </w:rPr>
        <w:t>3</w:t>
      </w:r>
      <w:r w:rsidRPr="0070120A">
        <w:rPr>
          <w:rFonts w:ascii="Arial" w:hAnsi="Arial" w:cs="Arial"/>
          <w:lang w:val="en-US"/>
        </w:rPr>
        <w:t>.1</w:t>
      </w:r>
      <w:r w:rsidRPr="0070120A">
        <w:rPr>
          <w:rFonts w:ascii="Arial" w:hAnsi="Arial" w:cs="Arial"/>
          <w:i/>
          <w:lang w:val="en-US"/>
        </w:rPr>
        <w:tab/>
      </w:r>
      <w:r w:rsidRPr="0070120A">
        <w:rPr>
          <w:rFonts w:ascii="Arial" w:hAnsi="Arial" w:cs="Arial"/>
          <w:b/>
          <w:lang w:val="en-US"/>
        </w:rPr>
        <w:t>Image and appearance rights :</w:t>
      </w:r>
      <w:r w:rsidRPr="0070120A">
        <w:rPr>
          <w:rFonts w:ascii="Arial" w:hAnsi="Arial" w:cs="Arial"/>
          <w:lang w:val="en-US"/>
        </w:rPr>
        <w:t xml:space="preserve"> Participating in the competition, the competitor and his legal representative authorize the OA, the FFVoile and their sponsors to use free of charge his image and his name, to show at any time (during and after the competition) static or moving pictures, films or TV recording, as well as other reproduction from himself done during the competition, and this on any support and for any use related to the promotion of their activities. </w:t>
      </w:r>
    </w:p>
    <w:p w14:paraId="3058BAFC" w14:textId="0AB7408F" w:rsidR="0070120A" w:rsidRDefault="0070120A" w:rsidP="0070120A">
      <w:pPr>
        <w:tabs>
          <w:tab w:val="left" w:pos="1150"/>
        </w:tabs>
        <w:ind w:left="720" w:hanging="754"/>
        <w:jc w:val="both"/>
        <w:rPr>
          <w:rFonts w:ascii="Arial" w:hAnsi="Arial" w:cs="Arial"/>
          <w:lang w:val="en-US"/>
        </w:rPr>
      </w:pPr>
      <w:r w:rsidRPr="0070120A">
        <w:rPr>
          <w:rFonts w:ascii="Arial" w:hAnsi="Arial" w:cs="Arial"/>
          <w:lang w:val="en-US"/>
        </w:rPr>
        <w:t>1</w:t>
      </w:r>
      <w:r>
        <w:rPr>
          <w:rFonts w:ascii="Arial" w:hAnsi="Arial" w:cs="Arial"/>
          <w:lang w:val="en-US"/>
        </w:rPr>
        <w:t>3</w:t>
      </w:r>
      <w:r w:rsidRPr="0070120A">
        <w:rPr>
          <w:rFonts w:ascii="Arial" w:hAnsi="Arial" w:cs="Arial"/>
          <w:lang w:val="en-US"/>
        </w:rPr>
        <w:t>.2</w:t>
      </w:r>
      <w:r w:rsidRPr="0070120A">
        <w:rPr>
          <w:rFonts w:ascii="Arial" w:hAnsi="Arial" w:cs="Arial"/>
          <w:b/>
          <w:lang w:val="en-US"/>
        </w:rPr>
        <w:tab/>
        <w:t xml:space="preserve">Use of personal datas of participants: </w:t>
      </w:r>
      <w:r w:rsidRPr="0070120A">
        <w:rPr>
          <w:rFonts w:ascii="Arial" w:hAnsi="Arial" w:cs="Arial"/>
          <w:lang w:val="en-US"/>
        </w:rPr>
        <w:t xml:space="preserve">Participating in this competition, the competitor and his legal representatives agree to and authorize the FFVoile, its sponsors, as well as the OA to use and store, free of charge, his personal datas. These datas may be published by FFVoile and its sponsors. The FFVoile mainly, but also its sponsors may use these datas for the development of softwares or with marketing purposes. In accordance with the « Règlement Général sur la Protection des Données (RGPD) » (General Data Protection Regulation (GDPR)), any competitor having transmitted his personal datas to the FFVoile, may exercice his right  to access to his own datas, have them modified, and, depending on the situations, have them deleted, limited, or to object them, sending an email to </w:t>
      </w:r>
      <w:hyperlink r:id="rId20" w:history="1">
        <w:r w:rsidRPr="0070120A">
          <w:rPr>
            <w:rFonts w:ascii="Arial" w:hAnsi="Arial" w:cs="Arial"/>
            <w:color w:val="0000FF"/>
            <w:u w:val="single"/>
            <w:lang w:val="en-US"/>
          </w:rPr>
          <w:t>dpo@ffvoile.fr</w:t>
        </w:r>
      </w:hyperlink>
      <w:r w:rsidRPr="0070120A">
        <w:rPr>
          <w:rFonts w:ascii="Arial" w:hAnsi="Arial" w:cs="Arial"/>
          <w:lang w:val="en-US"/>
        </w:rPr>
        <w:t xml:space="preserve"> or a letter to the  par courrier au Head Office of the Fédération Française de Voile, mentioning that the request is related to personal datas.</w:t>
      </w:r>
    </w:p>
    <w:p w14:paraId="333468D8" w14:textId="7CA6F776" w:rsidR="007E0942" w:rsidRDefault="007E0942" w:rsidP="0070120A">
      <w:pPr>
        <w:tabs>
          <w:tab w:val="left" w:pos="1150"/>
        </w:tabs>
        <w:ind w:left="720" w:hanging="754"/>
        <w:jc w:val="both"/>
        <w:rPr>
          <w:rFonts w:ascii="Arial" w:hAnsi="Arial" w:cs="Arial"/>
          <w:lang w:val="en-US"/>
        </w:rPr>
      </w:pPr>
    </w:p>
    <w:p w14:paraId="413FC638" w14:textId="480EF614" w:rsidR="0070120A" w:rsidRPr="0070120A" w:rsidRDefault="005C044E" w:rsidP="0070120A">
      <w:pPr>
        <w:jc w:val="both"/>
        <w:rPr>
          <w:rFonts w:ascii="Arial" w:hAnsi="Arial" w:cs="Arial"/>
          <w:b/>
          <w:iCs/>
          <w:lang w:val="en-GB"/>
        </w:rPr>
      </w:pPr>
      <w:r>
        <w:rPr>
          <w:rFonts w:ascii="Arial" w:hAnsi="Arial" w:cs="Arial"/>
          <w:b/>
          <w:lang w:val="en-GB"/>
        </w:rPr>
        <w:t>14</w:t>
      </w:r>
      <w:r w:rsidR="0070120A" w:rsidRPr="0070120A">
        <w:rPr>
          <w:rFonts w:ascii="Arial" w:hAnsi="Arial" w:cs="Arial"/>
          <w:b/>
          <w:lang w:val="en-GB"/>
        </w:rPr>
        <w:t xml:space="preserve">. </w:t>
      </w:r>
      <w:r w:rsidR="0070120A" w:rsidRPr="0070120A">
        <w:rPr>
          <w:rFonts w:ascii="Arial" w:hAnsi="Arial" w:cs="Arial"/>
          <w:b/>
          <w:lang w:val="en-GB"/>
        </w:rPr>
        <w:tab/>
      </w:r>
      <w:r w:rsidR="0070120A" w:rsidRPr="0070120A">
        <w:rPr>
          <w:rFonts w:ascii="Arial" w:hAnsi="Arial" w:cs="Arial"/>
          <w:b/>
          <w:iCs/>
          <w:lang w:val="en-GB"/>
        </w:rPr>
        <w:t>FURTHER INFORMATION</w:t>
      </w:r>
    </w:p>
    <w:p w14:paraId="214D55B3" w14:textId="7AE7594A" w:rsidR="00992550" w:rsidRDefault="0070120A" w:rsidP="00D94B47">
      <w:pPr>
        <w:tabs>
          <w:tab w:val="left" w:pos="6096"/>
        </w:tabs>
        <w:ind w:left="709" w:hanging="1"/>
        <w:jc w:val="both"/>
        <w:rPr>
          <w:rFonts w:ascii="Arial" w:hAnsi="Arial" w:cs="Arial"/>
          <w:lang w:val="en-GB"/>
        </w:rPr>
      </w:pPr>
      <w:r w:rsidRPr="0070120A">
        <w:rPr>
          <w:rFonts w:ascii="Arial" w:hAnsi="Arial" w:cs="Arial"/>
          <w:lang w:val="en-GB"/>
        </w:rPr>
        <w:t xml:space="preserve">For any further information, please contact: </w:t>
      </w:r>
    </w:p>
    <w:p w14:paraId="17C476D6" w14:textId="614B23C4" w:rsidR="00D94B47" w:rsidRPr="00BA678A" w:rsidRDefault="00D94B47" w:rsidP="007E0942">
      <w:pPr>
        <w:tabs>
          <w:tab w:val="left" w:pos="6096"/>
        </w:tabs>
        <w:ind w:left="709" w:hanging="1"/>
        <w:jc w:val="both"/>
        <w:rPr>
          <w:rFonts w:ascii="Arial" w:hAnsi="Arial" w:cs="Arial"/>
        </w:rPr>
      </w:pPr>
      <w:r w:rsidRPr="00BA678A">
        <w:rPr>
          <w:rFonts w:ascii="Arial" w:hAnsi="Arial" w:cs="Arial"/>
        </w:rPr>
        <w:t xml:space="preserve">Pierre </w:t>
      </w:r>
      <w:r w:rsidR="00992550" w:rsidRPr="00BA678A">
        <w:rPr>
          <w:rFonts w:ascii="Arial" w:hAnsi="Arial" w:cs="Arial"/>
        </w:rPr>
        <w:t>Gonnet :</w:t>
      </w:r>
      <w:r w:rsidRPr="00BA678A">
        <w:rPr>
          <w:rFonts w:ascii="Arial" w:hAnsi="Arial" w:cs="Arial"/>
        </w:rPr>
        <w:t xml:space="preserve"> gonnetpierre@hotmail.com            </w:t>
      </w:r>
    </w:p>
    <w:p w14:paraId="5EF1E76F" w14:textId="37E46557" w:rsidR="009116B1" w:rsidRPr="00BA678A" w:rsidRDefault="00992550" w:rsidP="00F53368">
      <w:pPr>
        <w:ind w:left="708"/>
        <w:jc w:val="both"/>
        <w:rPr>
          <w:rFonts w:ascii="Arial" w:hAnsi="Arial" w:cs="Arial"/>
          <w:b/>
          <w:iCs/>
        </w:rPr>
      </w:pPr>
      <w:r w:rsidRPr="00BA678A">
        <w:rPr>
          <w:rStyle w:val="Lienhypertexte"/>
          <w:rFonts w:ascii="Arial" w:hAnsi="Arial" w:cs="Arial"/>
          <w:color w:val="auto"/>
          <w:u w:val="none"/>
        </w:rPr>
        <w:t xml:space="preserve">Jean-Claude Billard : </w:t>
      </w:r>
      <w:r w:rsidRPr="00BA678A">
        <w:rPr>
          <w:rFonts w:ascii="Arial" w:hAnsi="Arial" w:cs="Arial"/>
        </w:rPr>
        <w:t>jeanclaudebillard@gmail.com</w:t>
      </w:r>
      <w:r w:rsidR="00F53368" w:rsidRPr="00BA678A">
        <w:rPr>
          <w:rFonts w:ascii="Arial" w:hAnsi="Arial" w:cs="Arial"/>
          <w:b/>
          <w:iCs/>
        </w:rPr>
        <w:t xml:space="preserve">      </w:t>
      </w:r>
    </w:p>
    <w:p w14:paraId="53EC4DEF" w14:textId="77777777" w:rsidR="009116B1" w:rsidRPr="00BA678A" w:rsidRDefault="009116B1" w:rsidP="00F53368">
      <w:pPr>
        <w:ind w:left="708"/>
        <w:jc w:val="both"/>
        <w:rPr>
          <w:rFonts w:ascii="Arial" w:hAnsi="Arial" w:cs="Arial"/>
          <w:b/>
          <w:iCs/>
        </w:rPr>
      </w:pPr>
    </w:p>
    <w:p w14:paraId="03B913A5" w14:textId="77777777" w:rsidR="009116B1" w:rsidRDefault="009116B1" w:rsidP="00F53368">
      <w:pPr>
        <w:ind w:left="708"/>
        <w:jc w:val="both"/>
        <w:rPr>
          <w:rFonts w:ascii="Arial" w:hAnsi="Arial" w:cs="Arial"/>
          <w:b/>
          <w:iCs/>
        </w:rPr>
      </w:pPr>
    </w:p>
    <w:p w14:paraId="4212205B" w14:textId="77777777" w:rsidR="009116B1" w:rsidRDefault="009116B1" w:rsidP="00F53368">
      <w:pPr>
        <w:ind w:left="708"/>
        <w:jc w:val="both"/>
        <w:rPr>
          <w:rFonts w:ascii="Arial" w:hAnsi="Arial" w:cs="Arial"/>
          <w:b/>
          <w:iCs/>
        </w:rPr>
      </w:pPr>
    </w:p>
    <w:p w14:paraId="012616DB" w14:textId="77777777" w:rsidR="009116B1" w:rsidRDefault="009116B1" w:rsidP="00F53368">
      <w:pPr>
        <w:ind w:left="708"/>
        <w:jc w:val="both"/>
        <w:rPr>
          <w:rFonts w:ascii="Arial" w:hAnsi="Arial" w:cs="Arial"/>
          <w:b/>
          <w:iCs/>
        </w:rPr>
      </w:pPr>
    </w:p>
    <w:p w14:paraId="1B4D26E1" w14:textId="77777777" w:rsidR="00F7151C" w:rsidRPr="00A00BB0" w:rsidRDefault="00F7151C" w:rsidP="00F7151C">
      <w:pPr>
        <w:jc w:val="center"/>
        <w:rPr>
          <w:sz w:val="24"/>
          <w:szCs w:val="24"/>
        </w:rPr>
      </w:pPr>
      <w:r w:rsidRPr="00A00BB0">
        <w:rPr>
          <w:sz w:val="24"/>
          <w:szCs w:val="24"/>
        </w:rPr>
        <w:t>ANNEXE</w:t>
      </w:r>
    </w:p>
    <w:p w14:paraId="79D94EB7" w14:textId="77777777" w:rsidR="00F7151C" w:rsidRPr="002B5EBD" w:rsidRDefault="00F7151C" w:rsidP="00F7151C">
      <w:pPr>
        <w:jc w:val="center"/>
        <w:rPr>
          <w:b/>
          <w:bCs/>
        </w:rPr>
      </w:pPr>
      <w:r w:rsidRPr="002B5EBD">
        <w:rPr>
          <w:b/>
          <w:bCs/>
        </w:rPr>
        <w:lastRenderedPageBreak/>
        <w:t>Prescriptions of the Fédération Française de Voile (FFVoile)</w:t>
      </w:r>
    </w:p>
    <w:p w14:paraId="20ADBF8A" w14:textId="77777777" w:rsidR="00F7151C" w:rsidRPr="00415737" w:rsidRDefault="00F7151C" w:rsidP="00F7151C">
      <w:pPr>
        <w:jc w:val="center"/>
        <w:rPr>
          <w:b/>
          <w:bCs/>
          <w:lang w:val="en-GB"/>
        </w:rPr>
      </w:pPr>
      <w:r w:rsidRPr="00415737">
        <w:rPr>
          <w:b/>
          <w:bCs/>
          <w:lang w:val="en-GB"/>
        </w:rPr>
        <w:t>Racing Rules of Sailing 2025-2028</w:t>
      </w:r>
    </w:p>
    <w:p w14:paraId="4499CAC1" w14:textId="77777777" w:rsidR="00F7151C" w:rsidRPr="00415737" w:rsidRDefault="00F7151C" w:rsidP="00F7151C">
      <w:pPr>
        <w:jc w:val="center"/>
        <w:rPr>
          <w:sz w:val="18"/>
          <w:szCs w:val="18"/>
          <w:lang w:val="en-GB"/>
        </w:rPr>
      </w:pPr>
      <w:r w:rsidRPr="00415737">
        <w:rPr>
          <w:sz w:val="18"/>
          <w:szCs w:val="18"/>
          <w:lang w:val="en-GB"/>
        </w:rPr>
        <w:t>Version of 15th of October 2024</w:t>
      </w:r>
    </w:p>
    <w:p w14:paraId="5B041BBD" w14:textId="77777777" w:rsidR="00F7151C" w:rsidRPr="00415737" w:rsidRDefault="00F7151C" w:rsidP="00F7151C">
      <w:pPr>
        <w:jc w:val="both"/>
        <w:rPr>
          <w:b/>
          <w:bCs/>
          <w:sz w:val="19"/>
          <w:szCs w:val="19"/>
          <w:lang w:val="en-GB"/>
        </w:rPr>
      </w:pPr>
      <w:r w:rsidRPr="00415737">
        <w:rPr>
          <w:b/>
          <w:bCs/>
          <w:sz w:val="19"/>
          <w:szCs w:val="19"/>
          <w:lang w:val="en-GB"/>
        </w:rPr>
        <w:t xml:space="preserve">Prescription 1 </w:t>
      </w:r>
    </w:p>
    <w:p w14:paraId="47A90264" w14:textId="77777777" w:rsidR="00F7151C" w:rsidRPr="00415737" w:rsidRDefault="00F7151C" w:rsidP="00F7151C">
      <w:pPr>
        <w:jc w:val="both"/>
        <w:rPr>
          <w:b/>
          <w:bCs/>
          <w:sz w:val="19"/>
          <w:szCs w:val="19"/>
          <w:lang w:val="en-GB"/>
        </w:rPr>
      </w:pPr>
      <w:r w:rsidRPr="00415737">
        <w:rPr>
          <w:b/>
          <w:bCs/>
          <w:sz w:val="19"/>
          <w:szCs w:val="19"/>
          <w:lang w:val="en-GB"/>
        </w:rPr>
        <w:t>FFVoile Prescription to RRS 25.1 (Notice of race, sailing instructions and signals)</w:t>
      </w:r>
    </w:p>
    <w:p w14:paraId="39CDA346" w14:textId="77777777" w:rsidR="00F7151C" w:rsidRPr="00415737" w:rsidRDefault="00F7151C" w:rsidP="00F7151C">
      <w:pPr>
        <w:jc w:val="both"/>
        <w:rPr>
          <w:sz w:val="19"/>
          <w:szCs w:val="19"/>
          <w:lang w:val="en-GB"/>
        </w:rPr>
      </w:pPr>
      <w:r w:rsidRPr="00415737">
        <w:rPr>
          <w:sz w:val="19"/>
          <w:szCs w:val="19"/>
          <w:lang w:val="en-GB"/>
        </w:rPr>
        <w:t xml:space="preserve">For events graded 4 and 5, standard notices of race and sailing instructions including the specificities of the event shall be used. Events graded 4 may have dispensation for such requirement, after receipt of FFVoile approval, received before the notice of race has been published. For events graded 5, posting of sailing instructions will be considered as meeting the requirements of RRS 25.1 application. These standard documents can be downloaded on the “Arbitrage” website of FFVoile. </w:t>
      </w:r>
      <w:hyperlink r:id="rId21" w:history="1">
        <w:r w:rsidRPr="00415737">
          <w:rPr>
            <w:rStyle w:val="Lienhypertexte"/>
            <w:sz w:val="19"/>
            <w:szCs w:val="19"/>
            <w:lang w:val="en-GB"/>
          </w:rPr>
          <w:t>https://arbitrage.ffvoile.fr</w:t>
        </w:r>
      </w:hyperlink>
    </w:p>
    <w:p w14:paraId="20FD9251" w14:textId="77777777" w:rsidR="00F7151C" w:rsidRPr="00415737" w:rsidRDefault="00F7151C" w:rsidP="00F7151C">
      <w:pPr>
        <w:jc w:val="both"/>
        <w:rPr>
          <w:b/>
          <w:bCs/>
          <w:sz w:val="19"/>
          <w:szCs w:val="19"/>
          <w:lang w:val="en-GB"/>
        </w:rPr>
      </w:pPr>
      <w:r w:rsidRPr="00415737">
        <w:rPr>
          <w:b/>
          <w:bCs/>
          <w:sz w:val="19"/>
          <w:szCs w:val="19"/>
          <w:lang w:val="en-GB"/>
        </w:rPr>
        <w:t xml:space="preserve">Prescription 2 </w:t>
      </w:r>
    </w:p>
    <w:p w14:paraId="3AE2F7C1" w14:textId="77777777" w:rsidR="00F7151C" w:rsidRPr="00415737" w:rsidRDefault="00F7151C" w:rsidP="00F7151C">
      <w:pPr>
        <w:jc w:val="both"/>
        <w:rPr>
          <w:b/>
          <w:bCs/>
          <w:sz w:val="19"/>
          <w:szCs w:val="19"/>
          <w:lang w:val="en-GB"/>
        </w:rPr>
      </w:pPr>
      <w:r w:rsidRPr="00415737">
        <w:rPr>
          <w:b/>
          <w:bCs/>
          <w:sz w:val="19"/>
          <w:szCs w:val="19"/>
          <w:lang w:val="en-GB"/>
        </w:rPr>
        <w:t>(*) FFVoile Prescription to RRS 60.5(d) (Decisions on protests concerning class rules)</w:t>
      </w:r>
    </w:p>
    <w:p w14:paraId="30478826" w14:textId="77777777" w:rsidR="00F7151C" w:rsidRPr="00415737" w:rsidRDefault="00F7151C" w:rsidP="00F7151C">
      <w:pPr>
        <w:jc w:val="both"/>
        <w:rPr>
          <w:sz w:val="19"/>
          <w:szCs w:val="19"/>
          <w:lang w:val="en-GB"/>
        </w:rPr>
      </w:pPr>
      <w:r w:rsidRPr="00415737">
        <w:rPr>
          <w:sz w:val="19"/>
          <w:szCs w:val="19"/>
          <w:lang w:val="en-GB"/>
        </w:rPr>
        <w:t>The protest committee may ask the parties to the protest, prior to checking procedures, a deposit covering the cost of checking arising from a protest concerning class rules.</w:t>
      </w:r>
    </w:p>
    <w:p w14:paraId="433ED5E6" w14:textId="77777777" w:rsidR="00F7151C" w:rsidRPr="00415737" w:rsidRDefault="00F7151C" w:rsidP="00F7151C">
      <w:pPr>
        <w:jc w:val="both"/>
        <w:rPr>
          <w:b/>
          <w:bCs/>
          <w:sz w:val="19"/>
          <w:szCs w:val="19"/>
          <w:lang w:val="en-GB"/>
        </w:rPr>
      </w:pPr>
      <w:r w:rsidRPr="00415737">
        <w:rPr>
          <w:b/>
          <w:bCs/>
          <w:sz w:val="19"/>
          <w:szCs w:val="19"/>
          <w:lang w:val="en-GB"/>
        </w:rPr>
        <w:t xml:space="preserve">Prescription 3 </w:t>
      </w:r>
    </w:p>
    <w:p w14:paraId="5CA0A5F4" w14:textId="77777777" w:rsidR="00F7151C" w:rsidRPr="00415737" w:rsidRDefault="00F7151C" w:rsidP="00F7151C">
      <w:pPr>
        <w:jc w:val="both"/>
        <w:rPr>
          <w:b/>
          <w:bCs/>
          <w:sz w:val="19"/>
          <w:szCs w:val="19"/>
          <w:lang w:val="en-GB"/>
        </w:rPr>
      </w:pPr>
      <w:r w:rsidRPr="00415737">
        <w:rPr>
          <w:b/>
          <w:bCs/>
          <w:sz w:val="19"/>
          <w:szCs w:val="19"/>
          <w:lang w:val="en-GB"/>
        </w:rPr>
        <w:t>(*) FFVoile Prescription to RRS 65.1 (Legal liability)</w:t>
      </w:r>
    </w:p>
    <w:p w14:paraId="1A0B73D5" w14:textId="77777777" w:rsidR="00F7151C" w:rsidRPr="00415737" w:rsidRDefault="00F7151C" w:rsidP="00F7151C">
      <w:pPr>
        <w:jc w:val="both"/>
        <w:rPr>
          <w:sz w:val="19"/>
          <w:szCs w:val="19"/>
          <w:lang w:val="en-GB"/>
        </w:rPr>
      </w:pPr>
      <w:r w:rsidRPr="00415737">
        <w:rPr>
          <w:sz w:val="19"/>
          <w:szCs w:val="19"/>
          <w:lang w:val="en-GB"/>
        </w:rPr>
        <w:t>Any question or request related to legal liability arising from an incident occurred while a boat was bound by the Racing Rules of Sailing depends on the appropriate courts and cannot be examined and dealt by a protest committee. A boat that retires from a race or accepts a penalty does not, by that such action, admit legal liability.</w:t>
      </w:r>
    </w:p>
    <w:p w14:paraId="44678553" w14:textId="77777777" w:rsidR="00F7151C" w:rsidRPr="00415737" w:rsidRDefault="00F7151C" w:rsidP="00F7151C">
      <w:pPr>
        <w:jc w:val="both"/>
        <w:rPr>
          <w:b/>
          <w:bCs/>
          <w:sz w:val="19"/>
          <w:szCs w:val="19"/>
          <w:lang w:val="en-GB"/>
        </w:rPr>
      </w:pPr>
      <w:r w:rsidRPr="00415737">
        <w:rPr>
          <w:b/>
          <w:bCs/>
          <w:sz w:val="19"/>
          <w:szCs w:val="19"/>
          <w:lang w:val="en-GB"/>
        </w:rPr>
        <w:t xml:space="preserve">Prescription 4 </w:t>
      </w:r>
    </w:p>
    <w:p w14:paraId="52729DEA" w14:textId="77777777" w:rsidR="00F7151C" w:rsidRPr="00415737" w:rsidRDefault="00F7151C" w:rsidP="00F7151C">
      <w:pPr>
        <w:jc w:val="both"/>
        <w:rPr>
          <w:b/>
          <w:bCs/>
          <w:sz w:val="19"/>
          <w:szCs w:val="19"/>
          <w:lang w:val="en-GB"/>
        </w:rPr>
      </w:pPr>
      <w:r w:rsidRPr="00415737">
        <w:rPr>
          <w:b/>
          <w:bCs/>
          <w:sz w:val="19"/>
          <w:szCs w:val="19"/>
          <w:lang w:val="en-GB"/>
        </w:rPr>
        <w:t>(*) FFVoile Prescription to RRS 70.3(b) (Appeals and requests to a national authority)</w:t>
      </w:r>
    </w:p>
    <w:p w14:paraId="1220EEE8" w14:textId="77777777" w:rsidR="00F7151C" w:rsidRPr="00415737" w:rsidRDefault="00F7151C" w:rsidP="00F7151C">
      <w:pPr>
        <w:jc w:val="both"/>
        <w:rPr>
          <w:sz w:val="19"/>
          <w:szCs w:val="19"/>
          <w:lang w:val="en-GB"/>
        </w:rPr>
      </w:pPr>
      <w:r w:rsidRPr="00415737">
        <w:rPr>
          <w:sz w:val="19"/>
          <w:szCs w:val="19"/>
          <w:lang w:val="en-GB"/>
        </w:rPr>
        <w:t>The denial of the right of appeal is subject to the written approval of the FFVoile, received at least 2 months before the event. This approval shall be posted on the official notice board during the event.</w:t>
      </w:r>
    </w:p>
    <w:p w14:paraId="1479E60B" w14:textId="77777777" w:rsidR="00F7151C" w:rsidRPr="00415737" w:rsidRDefault="00F7151C" w:rsidP="00F7151C">
      <w:pPr>
        <w:jc w:val="both"/>
        <w:rPr>
          <w:b/>
          <w:bCs/>
          <w:sz w:val="19"/>
          <w:szCs w:val="19"/>
          <w:lang w:val="en-GB"/>
        </w:rPr>
      </w:pPr>
      <w:r w:rsidRPr="00415737">
        <w:rPr>
          <w:b/>
          <w:bCs/>
          <w:sz w:val="19"/>
          <w:szCs w:val="19"/>
          <w:lang w:val="en-GB"/>
        </w:rPr>
        <w:t xml:space="preserve">Prescription 5 </w:t>
      </w:r>
    </w:p>
    <w:p w14:paraId="237AEA79" w14:textId="77777777" w:rsidR="00F7151C" w:rsidRPr="00415737" w:rsidRDefault="00F7151C" w:rsidP="00F7151C">
      <w:pPr>
        <w:jc w:val="both"/>
        <w:rPr>
          <w:b/>
          <w:bCs/>
          <w:sz w:val="19"/>
          <w:szCs w:val="19"/>
          <w:lang w:val="en-GB"/>
        </w:rPr>
      </w:pPr>
      <w:r w:rsidRPr="00415737">
        <w:rPr>
          <w:b/>
          <w:bCs/>
          <w:sz w:val="19"/>
          <w:szCs w:val="19"/>
          <w:lang w:val="en-GB"/>
        </w:rPr>
        <w:t>(*) FFVoile Prescription to RRS 76.1 (Exclusion of boats or competitors)</w:t>
      </w:r>
    </w:p>
    <w:p w14:paraId="3D81D975" w14:textId="77777777" w:rsidR="00F7151C" w:rsidRPr="00415737" w:rsidRDefault="00F7151C" w:rsidP="00F7151C">
      <w:pPr>
        <w:jc w:val="both"/>
        <w:rPr>
          <w:sz w:val="19"/>
          <w:szCs w:val="19"/>
          <w:lang w:val="en-GB"/>
        </w:rPr>
      </w:pPr>
      <w:r w:rsidRPr="00415737">
        <w:rPr>
          <w:sz w:val="19"/>
          <w:szCs w:val="19"/>
          <w:lang w:val="en-GB"/>
        </w:rPr>
        <w:t>An organizing authority or race committee shall not reject or cancel the entry of a boat or exclude a competitor eligible under the notice of race and sailing instructions for an arbitrary reason.</w:t>
      </w:r>
    </w:p>
    <w:p w14:paraId="39802B81" w14:textId="77777777" w:rsidR="00F7151C" w:rsidRPr="00415737" w:rsidRDefault="00F7151C" w:rsidP="00F7151C">
      <w:pPr>
        <w:jc w:val="both"/>
        <w:rPr>
          <w:b/>
          <w:bCs/>
          <w:sz w:val="19"/>
          <w:szCs w:val="19"/>
          <w:lang w:val="en-GB"/>
        </w:rPr>
      </w:pPr>
      <w:r w:rsidRPr="00415737">
        <w:rPr>
          <w:b/>
          <w:bCs/>
          <w:sz w:val="19"/>
          <w:szCs w:val="19"/>
          <w:lang w:val="en-GB"/>
        </w:rPr>
        <w:t xml:space="preserve">Prescription 6 </w:t>
      </w:r>
    </w:p>
    <w:p w14:paraId="0511D114" w14:textId="77777777" w:rsidR="00F7151C" w:rsidRPr="00415737" w:rsidRDefault="00F7151C" w:rsidP="00F7151C">
      <w:pPr>
        <w:jc w:val="both"/>
        <w:rPr>
          <w:b/>
          <w:bCs/>
          <w:sz w:val="19"/>
          <w:szCs w:val="19"/>
          <w:lang w:val="en-GB"/>
        </w:rPr>
      </w:pPr>
      <w:r w:rsidRPr="00415737">
        <w:rPr>
          <w:b/>
          <w:bCs/>
          <w:sz w:val="19"/>
          <w:szCs w:val="19"/>
          <w:lang w:val="en-GB"/>
        </w:rPr>
        <w:t>(*) FFVoile Prescription to RRS 78.1 (Compliance with class rules; certificates)</w:t>
      </w:r>
    </w:p>
    <w:p w14:paraId="178E9E3F" w14:textId="77777777" w:rsidR="00F7151C" w:rsidRPr="00415737" w:rsidRDefault="00F7151C" w:rsidP="00F7151C">
      <w:pPr>
        <w:jc w:val="both"/>
        <w:rPr>
          <w:sz w:val="19"/>
          <w:szCs w:val="19"/>
          <w:lang w:val="en-GB"/>
        </w:rPr>
      </w:pPr>
      <w:r w:rsidRPr="00415737">
        <w:rPr>
          <w:sz w:val="19"/>
          <w:szCs w:val="19"/>
          <w:lang w:val="en-GB"/>
        </w:rPr>
        <w:t>The boat’s owner or other person in charge shall, under his sole responsibility, make sure moreover that his boat complies with the equipment and security rules required by the laws, by-laws and regulations of the Administration.</w:t>
      </w:r>
    </w:p>
    <w:p w14:paraId="55599048" w14:textId="77777777" w:rsidR="00F7151C" w:rsidRPr="00415737" w:rsidRDefault="00F7151C" w:rsidP="00F7151C">
      <w:pPr>
        <w:jc w:val="both"/>
        <w:rPr>
          <w:b/>
          <w:bCs/>
          <w:sz w:val="19"/>
          <w:szCs w:val="19"/>
          <w:lang w:val="en-GB"/>
        </w:rPr>
      </w:pPr>
      <w:r w:rsidRPr="00415737">
        <w:rPr>
          <w:b/>
          <w:bCs/>
          <w:sz w:val="19"/>
          <w:szCs w:val="19"/>
          <w:lang w:val="en-GB"/>
        </w:rPr>
        <w:t xml:space="preserve">Prescription 7 </w:t>
      </w:r>
    </w:p>
    <w:p w14:paraId="6800F93D" w14:textId="77777777" w:rsidR="00F7151C" w:rsidRPr="00415737" w:rsidRDefault="00F7151C" w:rsidP="00F7151C">
      <w:pPr>
        <w:jc w:val="both"/>
        <w:rPr>
          <w:b/>
          <w:bCs/>
          <w:sz w:val="19"/>
          <w:szCs w:val="19"/>
          <w:lang w:val="en-GB"/>
        </w:rPr>
      </w:pPr>
      <w:r w:rsidRPr="00415737">
        <w:rPr>
          <w:b/>
          <w:bCs/>
          <w:sz w:val="19"/>
          <w:szCs w:val="19"/>
          <w:lang w:val="en-GB"/>
        </w:rPr>
        <w:t>(*) FFVoile Prescription to RRS 86.3 (Changes to the racing rules)</w:t>
      </w:r>
    </w:p>
    <w:p w14:paraId="08668642" w14:textId="77777777" w:rsidR="00F7151C" w:rsidRPr="00415737" w:rsidRDefault="00F7151C" w:rsidP="00F7151C">
      <w:pPr>
        <w:jc w:val="both"/>
        <w:rPr>
          <w:sz w:val="19"/>
          <w:szCs w:val="19"/>
          <w:lang w:val="en-GB"/>
        </w:rPr>
      </w:pPr>
      <w:r w:rsidRPr="00415737">
        <w:rPr>
          <w:sz w:val="19"/>
          <w:szCs w:val="19"/>
          <w:lang w:val="en-GB"/>
        </w:rPr>
        <w:t>An organizing authority wishing to change a rule listed in RRS 86.1(a) in order to develop or test new rules shall first submit the changes to the FFVoile, in order to obtain its written approval and shall report the results to FFVoile after the event. Such approval shall be mentioned in the notice of race and in the sailing instructions and shall be posted on the official notice board during the event.</w:t>
      </w:r>
    </w:p>
    <w:p w14:paraId="6039576F" w14:textId="77777777" w:rsidR="00F7151C" w:rsidRPr="00415737" w:rsidRDefault="00F7151C" w:rsidP="00F7151C">
      <w:pPr>
        <w:jc w:val="both"/>
        <w:rPr>
          <w:b/>
          <w:bCs/>
          <w:sz w:val="19"/>
          <w:szCs w:val="19"/>
          <w:lang w:val="en-GB"/>
        </w:rPr>
      </w:pPr>
      <w:r w:rsidRPr="00415737">
        <w:rPr>
          <w:b/>
          <w:bCs/>
          <w:sz w:val="19"/>
          <w:szCs w:val="19"/>
          <w:lang w:val="en-GB"/>
        </w:rPr>
        <w:t xml:space="preserve">Prescription 8 </w:t>
      </w:r>
    </w:p>
    <w:p w14:paraId="12DC25C7" w14:textId="77777777" w:rsidR="00F7151C" w:rsidRPr="00415737" w:rsidRDefault="00F7151C" w:rsidP="00F7151C">
      <w:pPr>
        <w:jc w:val="both"/>
        <w:rPr>
          <w:b/>
          <w:bCs/>
          <w:sz w:val="19"/>
          <w:szCs w:val="19"/>
          <w:lang w:val="en-GB"/>
        </w:rPr>
      </w:pPr>
      <w:r w:rsidRPr="00415737">
        <w:rPr>
          <w:b/>
          <w:bCs/>
          <w:sz w:val="19"/>
          <w:szCs w:val="19"/>
          <w:lang w:val="en-GB"/>
        </w:rPr>
        <w:t>(*) FFVoile Prescription to RRS 88.2 (Changes or deletions to National prescriptions)</w:t>
      </w:r>
    </w:p>
    <w:p w14:paraId="22A1FEB7" w14:textId="77777777" w:rsidR="00F7151C" w:rsidRPr="00415737" w:rsidRDefault="00F7151C" w:rsidP="00F7151C">
      <w:pPr>
        <w:jc w:val="both"/>
        <w:rPr>
          <w:sz w:val="19"/>
          <w:szCs w:val="19"/>
          <w:lang w:val="en-GB"/>
        </w:rPr>
      </w:pPr>
      <w:r w:rsidRPr="00415737">
        <w:rPr>
          <w:sz w:val="19"/>
          <w:szCs w:val="19"/>
          <w:lang w:val="en-GB"/>
        </w:rPr>
        <w:t>Prescriptions of the FFVoile shall not be changed or deleted in the notice of race and sailing instructions, except for events for which an international jury has been appointed. In such case, the prescriptions marked with an asterisk</w:t>
      </w:r>
    </w:p>
    <w:p w14:paraId="3BB56788" w14:textId="77777777" w:rsidR="00F7151C" w:rsidRPr="00415737" w:rsidRDefault="00F7151C" w:rsidP="00F7151C">
      <w:pPr>
        <w:jc w:val="both"/>
        <w:rPr>
          <w:sz w:val="19"/>
          <w:szCs w:val="19"/>
          <w:lang w:val="en-GB"/>
        </w:rPr>
      </w:pPr>
      <w:r w:rsidRPr="00415737">
        <w:rPr>
          <w:sz w:val="19"/>
          <w:szCs w:val="19"/>
          <w:lang w:val="en-GB"/>
        </w:rPr>
        <w:t>(*) shall not be changed in the notice of race and sailing instructions. (The official translation of the prescriptions, downloadable on “Arbitrage” website of FFVoile shall be the only translation used to comply with RRS 90.2(b)).</w:t>
      </w:r>
    </w:p>
    <w:p w14:paraId="395196F6" w14:textId="77777777" w:rsidR="00F7151C" w:rsidRPr="00415737" w:rsidRDefault="00F7151C" w:rsidP="00F7151C">
      <w:pPr>
        <w:jc w:val="both"/>
        <w:rPr>
          <w:b/>
          <w:bCs/>
          <w:sz w:val="19"/>
          <w:szCs w:val="19"/>
          <w:lang w:val="en-GB"/>
        </w:rPr>
      </w:pPr>
      <w:r w:rsidRPr="00415737">
        <w:rPr>
          <w:b/>
          <w:bCs/>
          <w:sz w:val="19"/>
          <w:szCs w:val="19"/>
          <w:lang w:val="en-GB"/>
        </w:rPr>
        <w:t xml:space="preserve">Prescription 9 </w:t>
      </w:r>
    </w:p>
    <w:p w14:paraId="0A192AF2" w14:textId="77777777" w:rsidR="00F7151C" w:rsidRPr="00415737" w:rsidRDefault="00F7151C" w:rsidP="00F7151C">
      <w:pPr>
        <w:jc w:val="both"/>
        <w:rPr>
          <w:b/>
          <w:bCs/>
          <w:sz w:val="19"/>
          <w:szCs w:val="19"/>
          <w:lang w:val="en-GB"/>
        </w:rPr>
      </w:pPr>
      <w:r w:rsidRPr="00415737">
        <w:rPr>
          <w:b/>
          <w:bCs/>
          <w:sz w:val="19"/>
          <w:szCs w:val="19"/>
          <w:lang w:val="en-GB"/>
        </w:rPr>
        <w:t>(*) FFVoile Prescription to RRS 91(a) (Minimum number of protest committee members)</w:t>
      </w:r>
    </w:p>
    <w:p w14:paraId="029135A6" w14:textId="77777777" w:rsidR="00F7151C" w:rsidRPr="00415737" w:rsidRDefault="00F7151C" w:rsidP="00F7151C">
      <w:pPr>
        <w:jc w:val="both"/>
        <w:rPr>
          <w:sz w:val="19"/>
          <w:szCs w:val="19"/>
          <w:lang w:val="en-GB"/>
        </w:rPr>
      </w:pPr>
      <w:r w:rsidRPr="00415737">
        <w:rPr>
          <w:sz w:val="19"/>
          <w:szCs w:val="19"/>
          <w:lang w:val="en-GB"/>
        </w:rPr>
        <w:t>The protest committee shall be composed of a minimum number of committee members in accordance with the provisions of the federal regulations of the FFVoile, unless a derogation is granted by the FFVoile</w:t>
      </w:r>
    </w:p>
    <w:p w14:paraId="17C3C978" w14:textId="77777777" w:rsidR="00F7151C" w:rsidRPr="00415737" w:rsidRDefault="00F7151C" w:rsidP="00F7151C">
      <w:pPr>
        <w:jc w:val="both"/>
        <w:rPr>
          <w:b/>
          <w:bCs/>
          <w:sz w:val="19"/>
          <w:szCs w:val="19"/>
          <w:lang w:val="en-GB"/>
        </w:rPr>
      </w:pPr>
      <w:r w:rsidRPr="00415737">
        <w:rPr>
          <w:b/>
          <w:bCs/>
          <w:sz w:val="19"/>
          <w:szCs w:val="19"/>
          <w:lang w:val="en-GB"/>
        </w:rPr>
        <w:t xml:space="preserve">Prescription 10 </w:t>
      </w:r>
    </w:p>
    <w:p w14:paraId="4D14C1DC" w14:textId="77777777" w:rsidR="00F7151C" w:rsidRPr="00415737" w:rsidRDefault="00F7151C" w:rsidP="00F7151C">
      <w:pPr>
        <w:jc w:val="both"/>
        <w:rPr>
          <w:b/>
          <w:bCs/>
          <w:sz w:val="19"/>
          <w:szCs w:val="19"/>
          <w:lang w:val="en-GB"/>
        </w:rPr>
      </w:pPr>
      <w:r w:rsidRPr="00415737">
        <w:rPr>
          <w:b/>
          <w:bCs/>
          <w:sz w:val="19"/>
          <w:szCs w:val="19"/>
          <w:lang w:val="en-GB"/>
        </w:rPr>
        <w:t>(*) FFVoile Prescription to RRS 91(b) (Appointment of an international jury)</w:t>
      </w:r>
    </w:p>
    <w:p w14:paraId="305DE76B" w14:textId="77777777" w:rsidR="00F7151C" w:rsidRPr="00415737" w:rsidRDefault="00F7151C" w:rsidP="00F7151C">
      <w:pPr>
        <w:jc w:val="both"/>
        <w:rPr>
          <w:sz w:val="19"/>
          <w:szCs w:val="19"/>
          <w:lang w:val="en-GB"/>
        </w:rPr>
      </w:pPr>
      <w:r w:rsidRPr="00415737">
        <w:rPr>
          <w:sz w:val="19"/>
          <w:szCs w:val="19"/>
          <w:lang w:val="en-GB"/>
        </w:rPr>
        <w:t>The appointment of an international jury meeting the requirements of Appendix N is subject to prior written approval of the FFVoile. Such approval shall be posted on the official notice board during the event.</w:t>
      </w:r>
    </w:p>
    <w:p w14:paraId="1D83CD30" w14:textId="77777777" w:rsidR="00F7151C" w:rsidRPr="00415737" w:rsidRDefault="00F7151C" w:rsidP="00F7151C">
      <w:pPr>
        <w:jc w:val="both"/>
        <w:rPr>
          <w:sz w:val="19"/>
          <w:szCs w:val="19"/>
          <w:lang w:val="en-GB"/>
        </w:rPr>
      </w:pPr>
    </w:p>
    <w:p w14:paraId="646371B1" w14:textId="77777777" w:rsidR="00F7151C" w:rsidRPr="00415737" w:rsidRDefault="00F7151C" w:rsidP="00F7151C">
      <w:pPr>
        <w:jc w:val="both"/>
        <w:rPr>
          <w:b/>
          <w:bCs/>
          <w:sz w:val="19"/>
          <w:szCs w:val="19"/>
          <w:lang w:val="en-GB"/>
        </w:rPr>
      </w:pPr>
      <w:r w:rsidRPr="00415737">
        <w:rPr>
          <w:b/>
          <w:bCs/>
          <w:sz w:val="19"/>
          <w:szCs w:val="19"/>
          <w:lang w:val="en-GB"/>
        </w:rPr>
        <w:t>FFVoile Prescription to APPENDIX R (Procedures for appeals and requests)</w:t>
      </w:r>
    </w:p>
    <w:p w14:paraId="560D8989" w14:textId="77777777" w:rsidR="00F7151C" w:rsidRPr="00415737" w:rsidRDefault="00F7151C" w:rsidP="00F7151C">
      <w:pPr>
        <w:jc w:val="both"/>
        <w:rPr>
          <w:lang w:val="en-GB"/>
        </w:rPr>
      </w:pPr>
      <w:r w:rsidRPr="00415737">
        <w:rPr>
          <w:sz w:val="19"/>
          <w:szCs w:val="19"/>
          <w:lang w:val="en-GB"/>
        </w:rPr>
        <w:t xml:space="preserve">Appeals shall be sent to: Fédération Française de Voile, jury </w:t>
      </w:r>
      <w:proofErr w:type="spellStart"/>
      <w:r w:rsidRPr="00415737">
        <w:rPr>
          <w:sz w:val="19"/>
          <w:szCs w:val="19"/>
          <w:lang w:val="en-GB"/>
        </w:rPr>
        <w:t>d’appel</w:t>
      </w:r>
      <w:proofErr w:type="spellEnd"/>
      <w:r w:rsidRPr="00415737">
        <w:rPr>
          <w:sz w:val="19"/>
          <w:szCs w:val="19"/>
          <w:lang w:val="en-GB"/>
        </w:rPr>
        <w:t xml:space="preserve"> - 17 rue Henri Bocquillon, 75015 Paris – email: jury.appel@ffvoile.fr, using preferably the appeal form downloadable on the “Arbitrage” website of FFVoile.</w:t>
      </w:r>
    </w:p>
    <w:p w14:paraId="2B020760" w14:textId="77777777" w:rsidR="009116B1" w:rsidRPr="00F7151C" w:rsidRDefault="009116B1" w:rsidP="00F53368">
      <w:pPr>
        <w:ind w:left="708"/>
        <w:jc w:val="both"/>
        <w:rPr>
          <w:rFonts w:ascii="Arial" w:hAnsi="Arial" w:cs="Arial"/>
          <w:b/>
          <w:iCs/>
          <w:lang w:val="en-GB"/>
        </w:rPr>
      </w:pPr>
    </w:p>
    <w:p w14:paraId="6E9128D3" w14:textId="2D477FE4" w:rsidR="009A3FDE" w:rsidRPr="00F7151C" w:rsidRDefault="00F53368" w:rsidP="00F53368">
      <w:pPr>
        <w:ind w:left="708"/>
        <w:jc w:val="both"/>
        <w:rPr>
          <w:rFonts w:ascii="Arial" w:hAnsi="Arial" w:cs="Arial"/>
          <w:b/>
          <w:lang w:val="en-US"/>
        </w:rPr>
      </w:pPr>
      <w:r w:rsidRPr="00F7151C">
        <w:rPr>
          <w:rFonts w:ascii="Arial" w:hAnsi="Arial" w:cs="Arial"/>
          <w:b/>
          <w:iCs/>
          <w:lang w:val="en-US"/>
        </w:rPr>
        <w:t xml:space="preserve">     </w:t>
      </w:r>
    </w:p>
    <w:sectPr w:rsidR="009A3FDE" w:rsidRPr="00F7151C" w:rsidSect="00E72C13">
      <w:headerReference w:type="default" r:id="rId22"/>
      <w:footerReference w:type="default" r:id="rId23"/>
      <w:headerReference w:type="first" r:id="rId24"/>
      <w:footerReference w:type="first" r:id="rId25"/>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B735F" w14:textId="77777777" w:rsidR="006F241A" w:rsidRDefault="006F241A">
      <w:r>
        <w:separator/>
      </w:r>
    </w:p>
  </w:endnote>
  <w:endnote w:type="continuationSeparator" w:id="0">
    <w:p w14:paraId="5D9E0314" w14:textId="77777777" w:rsidR="006F241A" w:rsidRDefault="006F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5C1AF" w14:textId="2F00A34E" w:rsidR="00E72C13" w:rsidRPr="00E72C13" w:rsidRDefault="00E72C13" w:rsidP="00E72C13">
    <w:pPr>
      <w:pStyle w:val="Pieddepage"/>
      <w:jc w:val="center"/>
      <w:rPr>
        <w:b/>
        <w:bCs/>
        <w:lang w:val="en-US"/>
      </w:rPr>
    </w:pPr>
    <w:r w:rsidRPr="00E72C13">
      <w:rPr>
        <w:b/>
        <w:bCs/>
        <w:lang w:val="en-US"/>
      </w:rPr>
      <w:t xml:space="preserve">NOTICE OF RACE </w:t>
    </w:r>
    <w:r w:rsidR="004D491E">
      <w:rPr>
        <w:b/>
        <w:bCs/>
        <w:lang w:val="en-US"/>
      </w:rPr>
      <w:t>FRENCH CHAMPIONSHIP MARBLEHEAD CLASS 2026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0FD84" w14:textId="20E5AA75" w:rsidR="0076382D" w:rsidRPr="00E72C13" w:rsidRDefault="00E72C13" w:rsidP="00801FC7">
    <w:pPr>
      <w:pStyle w:val="Pieddepage"/>
      <w:jc w:val="center"/>
      <w:rPr>
        <w:b/>
        <w:bCs/>
        <w:lang w:val="en-US"/>
      </w:rPr>
    </w:pPr>
    <w:r w:rsidRPr="00E72C13">
      <w:rPr>
        <w:b/>
        <w:bCs/>
        <w:lang w:val="en-US"/>
      </w:rPr>
      <w:t>NOTICE OF RACE TRICASTIN CUP 2</w:t>
    </w:r>
    <w:r>
      <w:rPr>
        <w:b/>
        <w:bCs/>
        <w:lang w:val="en-US"/>
      </w:rPr>
      <w:t>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EF329" w14:textId="77777777" w:rsidR="006F241A" w:rsidRDefault="006F241A">
      <w:r>
        <w:separator/>
      </w:r>
    </w:p>
  </w:footnote>
  <w:footnote w:type="continuationSeparator" w:id="0">
    <w:p w14:paraId="607BE681" w14:textId="77777777" w:rsidR="006F241A" w:rsidRDefault="006F2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6EEA2" w14:textId="24515DD2" w:rsidR="00F70B19" w:rsidRPr="00F70B19" w:rsidRDefault="00F70B19">
    <w:pPr>
      <w:pStyle w:val="En-tte"/>
      <w:jc w:val="center"/>
      <w:rPr>
        <w:rFonts w:ascii="Arial" w:hAnsi="Arial" w:cs="Arial"/>
      </w:rPr>
    </w:pPr>
  </w:p>
  <w:p w14:paraId="650D6EE7" w14:textId="6088F703" w:rsidR="00EA47E1" w:rsidRPr="005A1DAA" w:rsidRDefault="00EA47E1" w:rsidP="005A1DA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ED344" w14:textId="77777777" w:rsidR="000B789A" w:rsidRDefault="004047B9">
    <w:pPr>
      <w:pStyle w:val="En-tte"/>
    </w:pPr>
    <w:r>
      <w:rPr>
        <w:noProof/>
      </w:rPr>
      <w:drawing>
        <wp:anchor distT="0" distB="0" distL="114300" distR="114300" simplePos="0" relativeHeight="251656704" behindDoc="1" locked="0" layoutInCell="1" allowOverlap="1" wp14:anchorId="1DABE0A9" wp14:editId="64A66E42">
          <wp:simplePos x="0" y="0"/>
          <wp:positionH relativeFrom="column">
            <wp:posOffset>-9433560</wp:posOffset>
          </wp:positionH>
          <wp:positionV relativeFrom="paragraph">
            <wp:posOffset>-681990</wp:posOffset>
          </wp:positionV>
          <wp:extent cx="7593330" cy="2992120"/>
          <wp:effectExtent l="0" t="0" r="0" b="0"/>
          <wp:wrapNone/>
          <wp:docPr id="1" name="Image 3"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3330" cy="2992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E7AC4BD8"/>
    <w:name w:val="WW8Num5"/>
    <w:lvl w:ilvl="0">
      <w:start w:val="3"/>
      <w:numFmt w:val="lowerLetter"/>
      <w:lvlText w:val="(%1)"/>
      <w:lvlJc w:val="left"/>
      <w:pPr>
        <w:tabs>
          <w:tab w:val="num" w:pos="0"/>
        </w:tabs>
        <w:ind w:left="1425" w:hanging="720"/>
      </w:pPr>
      <w:rPr>
        <w:b w:val="0"/>
      </w:rPr>
    </w:lvl>
  </w:abstractNum>
  <w:abstractNum w:abstractNumId="1">
    <w:nsid w:val="03627A92"/>
    <w:multiLevelType w:val="hybridMultilevel"/>
    <w:tmpl w:val="0A9AF4B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03CF4AA7"/>
    <w:multiLevelType w:val="hybridMultilevel"/>
    <w:tmpl w:val="0F405B62"/>
    <w:lvl w:ilvl="0" w:tplc="87E8772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1F29CA"/>
    <w:multiLevelType w:val="hybridMultilevel"/>
    <w:tmpl w:val="AEE619CC"/>
    <w:lvl w:ilvl="0" w:tplc="2EFE2B12">
      <w:start w:val="1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nsid w:val="143B596B"/>
    <w:multiLevelType w:val="multilevel"/>
    <w:tmpl w:val="8A9E3BD6"/>
    <w:lvl w:ilvl="0">
      <w:start w:val="1"/>
      <w:numFmt w:val="decimal"/>
      <w:lvlText w:val="%1."/>
      <w:lvlJc w:val="left"/>
      <w:pPr>
        <w:ind w:left="360" w:hanging="360"/>
      </w:pPr>
      <w:rPr>
        <w:rFonts w:hint="default"/>
        <w:b/>
        <w:color w:val="auto"/>
      </w:rPr>
    </w:lvl>
    <w:lvl w:ilvl="1">
      <w:start w:val="1"/>
      <w:numFmt w:val="decimal"/>
      <w:lvlText w:val="%1.%2."/>
      <w:lvlJc w:val="left"/>
      <w:pPr>
        <w:ind w:left="574" w:hanging="432"/>
      </w:pPr>
      <w:rPr>
        <w:b/>
        <w:i w:val="0"/>
        <w:color w:val="auto"/>
        <w:sz w:val="24"/>
        <w:szCs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5C0057"/>
    <w:multiLevelType w:val="multilevel"/>
    <w:tmpl w:val="484C114A"/>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17A2644F"/>
    <w:multiLevelType w:val="hybridMultilevel"/>
    <w:tmpl w:val="DF8804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1A7059"/>
    <w:multiLevelType w:val="hybridMultilevel"/>
    <w:tmpl w:val="03E84D32"/>
    <w:lvl w:ilvl="0" w:tplc="FAB2203C">
      <w:start w:val="5"/>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nsid w:val="2105751A"/>
    <w:multiLevelType w:val="hybridMultilevel"/>
    <w:tmpl w:val="78D4FB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7341F4A"/>
    <w:multiLevelType w:val="hybridMultilevel"/>
    <w:tmpl w:val="07521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7AC2411"/>
    <w:multiLevelType w:val="multilevel"/>
    <w:tmpl w:val="8D740A5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8601767"/>
    <w:multiLevelType w:val="hybridMultilevel"/>
    <w:tmpl w:val="8A8CB3AC"/>
    <w:lvl w:ilvl="0" w:tplc="040C0001">
      <w:start w:val="1"/>
      <w:numFmt w:val="bullet"/>
      <w:lvlText w:val=""/>
      <w:lvlJc w:val="left"/>
      <w:pPr>
        <w:ind w:left="1776" w:hanging="360"/>
      </w:pPr>
      <w:rPr>
        <w:rFonts w:ascii="Symbol" w:hAnsi="Symbol" w:hint="default"/>
      </w:rPr>
    </w:lvl>
    <w:lvl w:ilvl="1" w:tplc="040C0001">
      <w:start w:val="1"/>
      <w:numFmt w:val="bullet"/>
      <w:lvlText w:val=""/>
      <w:lvlJc w:val="left"/>
      <w:pPr>
        <w:ind w:left="2496" w:hanging="360"/>
      </w:pPr>
      <w:rPr>
        <w:rFonts w:ascii="Symbol" w:hAnsi="Symbol"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nsid w:val="36C67F91"/>
    <w:multiLevelType w:val="multilevel"/>
    <w:tmpl w:val="ADBED6D0"/>
    <w:lvl w:ilvl="0">
      <w:start w:val="1"/>
      <w:numFmt w:val="decimal"/>
      <w:lvlText w:val="%1."/>
      <w:lvlJc w:val="left"/>
      <w:pPr>
        <w:ind w:left="360" w:hanging="360"/>
      </w:pPr>
      <w:rPr>
        <w:b/>
      </w:rPr>
    </w:lvl>
    <w:lvl w:ilvl="1">
      <w:start w:val="1"/>
      <w:numFmt w:val="decimal"/>
      <w:isLgl/>
      <w:lvlText w:val="%1.%2."/>
      <w:lvlJc w:val="left"/>
      <w:pPr>
        <w:ind w:left="360" w:hanging="360"/>
      </w:pPr>
      <w:rPr>
        <w:rFonts w:ascii="Arial" w:hAnsi="Arial" w:cs="Arial" w:hint="default"/>
        <w:b/>
        <w:color w:val="auto"/>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379F1E28"/>
    <w:multiLevelType w:val="hybridMultilevel"/>
    <w:tmpl w:val="0E08B190"/>
    <w:lvl w:ilvl="0" w:tplc="6BAAF950">
      <w:start w:val="14"/>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4">
    <w:nsid w:val="38060642"/>
    <w:multiLevelType w:val="multilevel"/>
    <w:tmpl w:val="1D8600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A71C14"/>
    <w:multiLevelType w:val="hybridMultilevel"/>
    <w:tmpl w:val="B43020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D674B17"/>
    <w:multiLevelType w:val="hybridMultilevel"/>
    <w:tmpl w:val="B08C9834"/>
    <w:lvl w:ilvl="0" w:tplc="9514A8EA">
      <w:start w:val="9"/>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7">
    <w:nsid w:val="412A2710"/>
    <w:multiLevelType w:val="multilevel"/>
    <w:tmpl w:val="007AB9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46E7AC8"/>
    <w:multiLevelType w:val="multilevel"/>
    <w:tmpl w:val="253CF32E"/>
    <w:lvl w:ilvl="0">
      <w:start w:val="9"/>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47303A5E"/>
    <w:multiLevelType w:val="hybridMultilevel"/>
    <w:tmpl w:val="DFF8EE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B537535"/>
    <w:multiLevelType w:val="hybridMultilevel"/>
    <w:tmpl w:val="706C4B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61230F9"/>
    <w:multiLevelType w:val="hybridMultilevel"/>
    <w:tmpl w:val="EE7C8B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CAF6CAC"/>
    <w:multiLevelType w:val="hybridMultilevel"/>
    <w:tmpl w:val="9940B298"/>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3">
    <w:nsid w:val="60335937"/>
    <w:multiLevelType w:val="hybridMultilevel"/>
    <w:tmpl w:val="ABC40B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2C43F39"/>
    <w:multiLevelType w:val="hybridMultilevel"/>
    <w:tmpl w:val="6B7272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DED78DB"/>
    <w:multiLevelType w:val="hybridMultilevel"/>
    <w:tmpl w:val="58B0BB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41B7991"/>
    <w:multiLevelType w:val="multilevel"/>
    <w:tmpl w:val="29E6A980"/>
    <w:lvl w:ilvl="0">
      <w:start w:val="1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7">
    <w:nsid w:val="755D3600"/>
    <w:multiLevelType w:val="hybridMultilevel"/>
    <w:tmpl w:val="146483E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nsid w:val="7E4900DE"/>
    <w:multiLevelType w:val="hybridMultilevel"/>
    <w:tmpl w:val="B92EA9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E88723F"/>
    <w:multiLevelType w:val="hybridMultilevel"/>
    <w:tmpl w:val="580C1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F413059"/>
    <w:multiLevelType w:val="hybridMultilevel"/>
    <w:tmpl w:val="134A5414"/>
    <w:lvl w:ilvl="0" w:tplc="85929FDA">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7"/>
  </w:num>
  <w:num w:numId="2">
    <w:abstractNumId w:val="12"/>
  </w:num>
  <w:num w:numId="3">
    <w:abstractNumId w:val="4"/>
  </w:num>
  <w:num w:numId="4">
    <w:abstractNumId w:val="15"/>
  </w:num>
  <w:num w:numId="5">
    <w:abstractNumId w:val="18"/>
  </w:num>
  <w:num w:numId="6">
    <w:abstractNumId w:val="7"/>
  </w:num>
  <w:num w:numId="7">
    <w:abstractNumId w:val="17"/>
  </w:num>
  <w:num w:numId="8">
    <w:abstractNumId w:val="16"/>
  </w:num>
  <w:num w:numId="9">
    <w:abstractNumId w:val="3"/>
  </w:num>
  <w:num w:numId="10">
    <w:abstractNumId w:val="26"/>
  </w:num>
  <w:num w:numId="11">
    <w:abstractNumId w:val="13"/>
  </w:num>
  <w:num w:numId="12">
    <w:abstractNumId w:val="28"/>
  </w:num>
  <w:num w:numId="13">
    <w:abstractNumId w:val="2"/>
  </w:num>
  <w:num w:numId="14">
    <w:abstractNumId w:val="29"/>
  </w:num>
  <w:num w:numId="15">
    <w:abstractNumId w:val="8"/>
  </w:num>
  <w:num w:numId="16">
    <w:abstractNumId w:val="19"/>
  </w:num>
  <w:num w:numId="17">
    <w:abstractNumId w:val="21"/>
  </w:num>
  <w:num w:numId="18">
    <w:abstractNumId w:val="6"/>
  </w:num>
  <w:num w:numId="19">
    <w:abstractNumId w:val="10"/>
  </w:num>
  <w:num w:numId="20">
    <w:abstractNumId w:val="25"/>
  </w:num>
  <w:num w:numId="21">
    <w:abstractNumId w:val="24"/>
  </w:num>
  <w:num w:numId="22">
    <w:abstractNumId w:val="20"/>
  </w:num>
  <w:num w:numId="23">
    <w:abstractNumId w:val="23"/>
  </w:num>
  <w:num w:numId="24">
    <w:abstractNumId w:val="9"/>
  </w:num>
  <w:num w:numId="25">
    <w:abstractNumId w:val="30"/>
  </w:num>
  <w:num w:numId="26">
    <w:abstractNumId w:val="0"/>
    <w:lvlOverride w:ilvl="0">
      <w:startOverride w:val="3"/>
    </w:lvlOverride>
  </w:num>
  <w:num w:numId="27">
    <w:abstractNumId w:val="14"/>
  </w:num>
  <w:num w:numId="28">
    <w:abstractNumId w:val="1"/>
  </w:num>
  <w:num w:numId="29">
    <w:abstractNumId w:val="5"/>
  </w:num>
  <w:num w:numId="30">
    <w:abstractNumId w:val="2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47C"/>
    <w:rsid w:val="00021BBA"/>
    <w:rsid w:val="00026179"/>
    <w:rsid w:val="00030EBD"/>
    <w:rsid w:val="00032DE9"/>
    <w:rsid w:val="0004630E"/>
    <w:rsid w:val="00060C5C"/>
    <w:rsid w:val="000616FE"/>
    <w:rsid w:val="000634DE"/>
    <w:rsid w:val="000640EF"/>
    <w:rsid w:val="00064F4A"/>
    <w:rsid w:val="000670A5"/>
    <w:rsid w:val="00072900"/>
    <w:rsid w:val="00074936"/>
    <w:rsid w:val="00076212"/>
    <w:rsid w:val="0008299D"/>
    <w:rsid w:val="00083D74"/>
    <w:rsid w:val="00084562"/>
    <w:rsid w:val="00092561"/>
    <w:rsid w:val="00097949"/>
    <w:rsid w:val="000A13DA"/>
    <w:rsid w:val="000A3D29"/>
    <w:rsid w:val="000A4E54"/>
    <w:rsid w:val="000A4F4A"/>
    <w:rsid w:val="000A5666"/>
    <w:rsid w:val="000B0A81"/>
    <w:rsid w:val="000B0C77"/>
    <w:rsid w:val="000B789A"/>
    <w:rsid w:val="000C28C5"/>
    <w:rsid w:val="000C3307"/>
    <w:rsid w:val="000C452E"/>
    <w:rsid w:val="000D3048"/>
    <w:rsid w:val="000D5315"/>
    <w:rsid w:val="000D5BE4"/>
    <w:rsid w:val="000E13DB"/>
    <w:rsid w:val="000F58B9"/>
    <w:rsid w:val="00114364"/>
    <w:rsid w:val="00130C6A"/>
    <w:rsid w:val="001327F1"/>
    <w:rsid w:val="0013298C"/>
    <w:rsid w:val="001352C5"/>
    <w:rsid w:val="00141C60"/>
    <w:rsid w:val="00142743"/>
    <w:rsid w:val="00144AC1"/>
    <w:rsid w:val="00146949"/>
    <w:rsid w:val="00147EC2"/>
    <w:rsid w:val="00151D12"/>
    <w:rsid w:val="00152538"/>
    <w:rsid w:val="00161FCA"/>
    <w:rsid w:val="00176BFE"/>
    <w:rsid w:val="0018068A"/>
    <w:rsid w:val="001845A8"/>
    <w:rsid w:val="00193501"/>
    <w:rsid w:val="0019366D"/>
    <w:rsid w:val="00197C92"/>
    <w:rsid w:val="001A2AA1"/>
    <w:rsid w:val="001A387A"/>
    <w:rsid w:val="001A455F"/>
    <w:rsid w:val="001A5C43"/>
    <w:rsid w:val="001B65D0"/>
    <w:rsid w:val="001C02AA"/>
    <w:rsid w:val="001C259E"/>
    <w:rsid w:val="001C25DE"/>
    <w:rsid w:val="001C3867"/>
    <w:rsid w:val="001C77B1"/>
    <w:rsid w:val="001C7828"/>
    <w:rsid w:val="001D0AF6"/>
    <w:rsid w:val="001D4B1C"/>
    <w:rsid w:val="001F403A"/>
    <w:rsid w:val="001F4B9C"/>
    <w:rsid w:val="001F6C36"/>
    <w:rsid w:val="00206892"/>
    <w:rsid w:val="00207C79"/>
    <w:rsid w:val="00215795"/>
    <w:rsid w:val="00216DC7"/>
    <w:rsid w:val="00223A7B"/>
    <w:rsid w:val="00225F25"/>
    <w:rsid w:val="0022709C"/>
    <w:rsid w:val="0024291E"/>
    <w:rsid w:val="00244037"/>
    <w:rsid w:val="0024654B"/>
    <w:rsid w:val="0025035D"/>
    <w:rsid w:val="0025652D"/>
    <w:rsid w:val="00263BAC"/>
    <w:rsid w:val="00264AD2"/>
    <w:rsid w:val="0027042B"/>
    <w:rsid w:val="00271309"/>
    <w:rsid w:val="00273973"/>
    <w:rsid w:val="00273D35"/>
    <w:rsid w:val="00280F0C"/>
    <w:rsid w:val="00281343"/>
    <w:rsid w:val="00282277"/>
    <w:rsid w:val="00291901"/>
    <w:rsid w:val="002A2781"/>
    <w:rsid w:val="002A356B"/>
    <w:rsid w:val="002B176C"/>
    <w:rsid w:val="002B6583"/>
    <w:rsid w:val="002B78CB"/>
    <w:rsid w:val="002C1893"/>
    <w:rsid w:val="002D4FE6"/>
    <w:rsid w:val="002D7C41"/>
    <w:rsid w:val="002E155A"/>
    <w:rsid w:val="002E4A91"/>
    <w:rsid w:val="002E4F26"/>
    <w:rsid w:val="002E67C1"/>
    <w:rsid w:val="002F4244"/>
    <w:rsid w:val="0030358B"/>
    <w:rsid w:val="00303AE7"/>
    <w:rsid w:val="0030688E"/>
    <w:rsid w:val="003211E9"/>
    <w:rsid w:val="0033093E"/>
    <w:rsid w:val="00332881"/>
    <w:rsid w:val="003355C1"/>
    <w:rsid w:val="00336410"/>
    <w:rsid w:val="003373BF"/>
    <w:rsid w:val="00360D97"/>
    <w:rsid w:val="003635D4"/>
    <w:rsid w:val="00371A6A"/>
    <w:rsid w:val="003735FA"/>
    <w:rsid w:val="003803EC"/>
    <w:rsid w:val="00382E98"/>
    <w:rsid w:val="00383B84"/>
    <w:rsid w:val="00384D08"/>
    <w:rsid w:val="003970CA"/>
    <w:rsid w:val="003A20C9"/>
    <w:rsid w:val="003A2F8C"/>
    <w:rsid w:val="003A4750"/>
    <w:rsid w:val="003B5648"/>
    <w:rsid w:val="003B67F6"/>
    <w:rsid w:val="003B786B"/>
    <w:rsid w:val="003C3441"/>
    <w:rsid w:val="003C491D"/>
    <w:rsid w:val="003D05F8"/>
    <w:rsid w:val="003D3592"/>
    <w:rsid w:val="003D3D5F"/>
    <w:rsid w:val="003F0F3D"/>
    <w:rsid w:val="003F77D5"/>
    <w:rsid w:val="0040165A"/>
    <w:rsid w:val="004047B9"/>
    <w:rsid w:val="00404A06"/>
    <w:rsid w:val="00422FC4"/>
    <w:rsid w:val="00425661"/>
    <w:rsid w:val="00425A95"/>
    <w:rsid w:val="00432F7E"/>
    <w:rsid w:val="00441046"/>
    <w:rsid w:val="00441638"/>
    <w:rsid w:val="00441A52"/>
    <w:rsid w:val="0045288D"/>
    <w:rsid w:val="00454DE4"/>
    <w:rsid w:val="00460FE6"/>
    <w:rsid w:val="00467104"/>
    <w:rsid w:val="0047082B"/>
    <w:rsid w:val="00476A47"/>
    <w:rsid w:val="004860BE"/>
    <w:rsid w:val="004915EE"/>
    <w:rsid w:val="00495649"/>
    <w:rsid w:val="004A5FF8"/>
    <w:rsid w:val="004B3117"/>
    <w:rsid w:val="004B7400"/>
    <w:rsid w:val="004C1151"/>
    <w:rsid w:val="004C4100"/>
    <w:rsid w:val="004C48F8"/>
    <w:rsid w:val="004C5E14"/>
    <w:rsid w:val="004D2519"/>
    <w:rsid w:val="004D491E"/>
    <w:rsid w:val="004D5D1B"/>
    <w:rsid w:val="004E27A2"/>
    <w:rsid w:val="004E693E"/>
    <w:rsid w:val="004E7A0D"/>
    <w:rsid w:val="004F0F64"/>
    <w:rsid w:val="004F632D"/>
    <w:rsid w:val="00507A47"/>
    <w:rsid w:val="00516227"/>
    <w:rsid w:val="00522D9B"/>
    <w:rsid w:val="00527B1C"/>
    <w:rsid w:val="00531BBF"/>
    <w:rsid w:val="00540836"/>
    <w:rsid w:val="00541FC7"/>
    <w:rsid w:val="00544B08"/>
    <w:rsid w:val="0055601C"/>
    <w:rsid w:val="00565750"/>
    <w:rsid w:val="00566F3D"/>
    <w:rsid w:val="00572197"/>
    <w:rsid w:val="005758FA"/>
    <w:rsid w:val="00580F3A"/>
    <w:rsid w:val="00581A79"/>
    <w:rsid w:val="00583FB1"/>
    <w:rsid w:val="005851CA"/>
    <w:rsid w:val="0059403B"/>
    <w:rsid w:val="00596FDA"/>
    <w:rsid w:val="005A1BF6"/>
    <w:rsid w:val="005A1DAA"/>
    <w:rsid w:val="005A59E0"/>
    <w:rsid w:val="005A7CA4"/>
    <w:rsid w:val="005B42BB"/>
    <w:rsid w:val="005B4DB0"/>
    <w:rsid w:val="005C044E"/>
    <w:rsid w:val="005C359B"/>
    <w:rsid w:val="005C577B"/>
    <w:rsid w:val="005C7681"/>
    <w:rsid w:val="005D16D0"/>
    <w:rsid w:val="005E4522"/>
    <w:rsid w:val="005E7505"/>
    <w:rsid w:val="005F5723"/>
    <w:rsid w:val="005F575D"/>
    <w:rsid w:val="005F7F4D"/>
    <w:rsid w:val="006043A9"/>
    <w:rsid w:val="00620BAC"/>
    <w:rsid w:val="00623CB9"/>
    <w:rsid w:val="00623D5B"/>
    <w:rsid w:val="00626F5C"/>
    <w:rsid w:val="00630594"/>
    <w:rsid w:val="0065046A"/>
    <w:rsid w:val="00687FAD"/>
    <w:rsid w:val="00695F8D"/>
    <w:rsid w:val="006A3A9F"/>
    <w:rsid w:val="006A4217"/>
    <w:rsid w:val="006A549E"/>
    <w:rsid w:val="006A5C19"/>
    <w:rsid w:val="006A79CF"/>
    <w:rsid w:val="006C13EC"/>
    <w:rsid w:val="006C1FF1"/>
    <w:rsid w:val="006C3CF6"/>
    <w:rsid w:val="006C3E86"/>
    <w:rsid w:val="006D3114"/>
    <w:rsid w:val="006D44FB"/>
    <w:rsid w:val="006F0F6A"/>
    <w:rsid w:val="006F241A"/>
    <w:rsid w:val="007011D3"/>
    <w:rsid w:val="0070120A"/>
    <w:rsid w:val="00711B67"/>
    <w:rsid w:val="00714AF1"/>
    <w:rsid w:val="0071532E"/>
    <w:rsid w:val="007175E1"/>
    <w:rsid w:val="00720E3D"/>
    <w:rsid w:val="00721484"/>
    <w:rsid w:val="007223F5"/>
    <w:rsid w:val="007300E9"/>
    <w:rsid w:val="00730BE9"/>
    <w:rsid w:val="007338F4"/>
    <w:rsid w:val="00735A5B"/>
    <w:rsid w:val="007406D1"/>
    <w:rsid w:val="00745090"/>
    <w:rsid w:val="00745DC4"/>
    <w:rsid w:val="007470E0"/>
    <w:rsid w:val="00753D03"/>
    <w:rsid w:val="007574E8"/>
    <w:rsid w:val="0076382D"/>
    <w:rsid w:val="00774176"/>
    <w:rsid w:val="0077585B"/>
    <w:rsid w:val="00781B33"/>
    <w:rsid w:val="00787142"/>
    <w:rsid w:val="00793A0F"/>
    <w:rsid w:val="00793AD7"/>
    <w:rsid w:val="00797860"/>
    <w:rsid w:val="007A0907"/>
    <w:rsid w:val="007A2A55"/>
    <w:rsid w:val="007A6FB9"/>
    <w:rsid w:val="007B459B"/>
    <w:rsid w:val="007D2A2C"/>
    <w:rsid w:val="007D2DF8"/>
    <w:rsid w:val="007D3BFE"/>
    <w:rsid w:val="007D579B"/>
    <w:rsid w:val="007E0942"/>
    <w:rsid w:val="007E0A75"/>
    <w:rsid w:val="007E4430"/>
    <w:rsid w:val="007F0151"/>
    <w:rsid w:val="007F548E"/>
    <w:rsid w:val="00801FC7"/>
    <w:rsid w:val="00804A9C"/>
    <w:rsid w:val="0081078B"/>
    <w:rsid w:val="00814B2B"/>
    <w:rsid w:val="00823171"/>
    <w:rsid w:val="008259CB"/>
    <w:rsid w:val="008371EA"/>
    <w:rsid w:val="00841278"/>
    <w:rsid w:val="00852402"/>
    <w:rsid w:val="00870060"/>
    <w:rsid w:val="00870261"/>
    <w:rsid w:val="00877685"/>
    <w:rsid w:val="00880DB9"/>
    <w:rsid w:val="008968BB"/>
    <w:rsid w:val="008A0ABB"/>
    <w:rsid w:val="008A4000"/>
    <w:rsid w:val="008B09A6"/>
    <w:rsid w:val="008B216A"/>
    <w:rsid w:val="008C04C3"/>
    <w:rsid w:val="008C4855"/>
    <w:rsid w:val="008D4ED5"/>
    <w:rsid w:val="008E0134"/>
    <w:rsid w:val="008E6F6D"/>
    <w:rsid w:val="008F69FA"/>
    <w:rsid w:val="00906D83"/>
    <w:rsid w:val="009116B1"/>
    <w:rsid w:val="00912D23"/>
    <w:rsid w:val="009227D0"/>
    <w:rsid w:val="009336A1"/>
    <w:rsid w:val="00933914"/>
    <w:rsid w:val="00934EF9"/>
    <w:rsid w:val="00936652"/>
    <w:rsid w:val="0093703F"/>
    <w:rsid w:val="0095524F"/>
    <w:rsid w:val="00956CD1"/>
    <w:rsid w:val="009622C4"/>
    <w:rsid w:val="00972CCD"/>
    <w:rsid w:val="009840A1"/>
    <w:rsid w:val="0098664F"/>
    <w:rsid w:val="00990733"/>
    <w:rsid w:val="009915AB"/>
    <w:rsid w:val="0099194A"/>
    <w:rsid w:val="00992550"/>
    <w:rsid w:val="00995C9A"/>
    <w:rsid w:val="009A3FDE"/>
    <w:rsid w:val="009A6830"/>
    <w:rsid w:val="009A6FFB"/>
    <w:rsid w:val="009A7044"/>
    <w:rsid w:val="009B10AA"/>
    <w:rsid w:val="009C15EB"/>
    <w:rsid w:val="009C4C20"/>
    <w:rsid w:val="009D363C"/>
    <w:rsid w:val="009D51EC"/>
    <w:rsid w:val="009F0CF2"/>
    <w:rsid w:val="009F770E"/>
    <w:rsid w:val="00A00334"/>
    <w:rsid w:val="00A0141F"/>
    <w:rsid w:val="00A0578E"/>
    <w:rsid w:val="00A103B6"/>
    <w:rsid w:val="00A125C5"/>
    <w:rsid w:val="00A12644"/>
    <w:rsid w:val="00A126DE"/>
    <w:rsid w:val="00A130B2"/>
    <w:rsid w:val="00A304A0"/>
    <w:rsid w:val="00A312D0"/>
    <w:rsid w:val="00A31708"/>
    <w:rsid w:val="00A51583"/>
    <w:rsid w:val="00A55347"/>
    <w:rsid w:val="00A56742"/>
    <w:rsid w:val="00A65874"/>
    <w:rsid w:val="00A67081"/>
    <w:rsid w:val="00A67925"/>
    <w:rsid w:val="00A70760"/>
    <w:rsid w:val="00A80860"/>
    <w:rsid w:val="00A839EF"/>
    <w:rsid w:val="00A914F9"/>
    <w:rsid w:val="00A93E65"/>
    <w:rsid w:val="00A97C37"/>
    <w:rsid w:val="00AA1CD1"/>
    <w:rsid w:val="00AA1DB6"/>
    <w:rsid w:val="00AA3451"/>
    <w:rsid w:val="00AB1C20"/>
    <w:rsid w:val="00AB55A4"/>
    <w:rsid w:val="00AC267A"/>
    <w:rsid w:val="00AC3970"/>
    <w:rsid w:val="00AC6564"/>
    <w:rsid w:val="00AD48F9"/>
    <w:rsid w:val="00AD580B"/>
    <w:rsid w:val="00AE3C72"/>
    <w:rsid w:val="00AE3E9E"/>
    <w:rsid w:val="00AE46B8"/>
    <w:rsid w:val="00AF4C30"/>
    <w:rsid w:val="00AF5110"/>
    <w:rsid w:val="00B06596"/>
    <w:rsid w:val="00B07C5A"/>
    <w:rsid w:val="00B20845"/>
    <w:rsid w:val="00B26774"/>
    <w:rsid w:val="00B273C3"/>
    <w:rsid w:val="00B3248C"/>
    <w:rsid w:val="00B37B90"/>
    <w:rsid w:val="00B4134A"/>
    <w:rsid w:val="00B45ECF"/>
    <w:rsid w:val="00B56B4A"/>
    <w:rsid w:val="00B57525"/>
    <w:rsid w:val="00B706FE"/>
    <w:rsid w:val="00B7326A"/>
    <w:rsid w:val="00B97E07"/>
    <w:rsid w:val="00BA0E18"/>
    <w:rsid w:val="00BA678A"/>
    <w:rsid w:val="00BB0092"/>
    <w:rsid w:val="00BB0D69"/>
    <w:rsid w:val="00BB1E78"/>
    <w:rsid w:val="00BB6163"/>
    <w:rsid w:val="00BB67A8"/>
    <w:rsid w:val="00BB67F8"/>
    <w:rsid w:val="00BB7B5C"/>
    <w:rsid w:val="00BC34D2"/>
    <w:rsid w:val="00BC5D79"/>
    <w:rsid w:val="00BC7366"/>
    <w:rsid w:val="00BF0083"/>
    <w:rsid w:val="00BF0925"/>
    <w:rsid w:val="00C01DA7"/>
    <w:rsid w:val="00C020CF"/>
    <w:rsid w:val="00C15BD5"/>
    <w:rsid w:val="00C22BB6"/>
    <w:rsid w:val="00C239EB"/>
    <w:rsid w:val="00C33CFE"/>
    <w:rsid w:val="00C345E6"/>
    <w:rsid w:val="00C372B3"/>
    <w:rsid w:val="00C4265A"/>
    <w:rsid w:val="00C4338D"/>
    <w:rsid w:val="00C50C87"/>
    <w:rsid w:val="00C65453"/>
    <w:rsid w:val="00C73550"/>
    <w:rsid w:val="00C7471E"/>
    <w:rsid w:val="00C7647C"/>
    <w:rsid w:val="00C860B1"/>
    <w:rsid w:val="00C90836"/>
    <w:rsid w:val="00CA1FB9"/>
    <w:rsid w:val="00CB1ADC"/>
    <w:rsid w:val="00CE3180"/>
    <w:rsid w:val="00CE3AF4"/>
    <w:rsid w:val="00CE7C1F"/>
    <w:rsid w:val="00CF7BA2"/>
    <w:rsid w:val="00D00436"/>
    <w:rsid w:val="00D00AD8"/>
    <w:rsid w:val="00D06C0E"/>
    <w:rsid w:val="00D10ACF"/>
    <w:rsid w:val="00D127CD"/>
    <w:rsid w:val="00D21192"/>
    <w:rsid w:val="00D26E41"/>
    <w:rsid w:val="00D27A47"/>
    <w:rsid w:val="00D406D5"/>
    <w:rsid w:val="00D41439"/>
    <w:rsid w:val="00D470A8"/>
    <w:rsid w:val="00D54046"/>
    <w:rsid w:val="00D55E91"/>
    <w:rsid w:val="00D57248"/>
    <w:rsid w:val="00D61ECE"/>
    <w:rsid w:val="00D64297"/>
    <w:rsid w:val="00D7450E"/>
    <w:rsid w:val="00D8099B"/>
    <w:rsid w:val="00D82D96"/>
    <w:rsid w:val="00D869EA"/>
    <w:rsid w:val="00D92380"/>
    <w:rsid w:val="00D9485B"/>
    <w:rsid w:val="00D94B47"/>
    <w:rsid w:val="00D9538F"/>
    <w:rsid w:val="00D973CB"/>
    <w:rsid w:val="00DA1F35"/>
    <w:rsid w:val="00DA2A31"/>
    <w:rsid w:val="00DB15E4"/>
    <w:rsid w:val="00DB319A"/>
    <w:rsid w:val="00DC1AB0"/>
    <w:rsid w:val="00DD11DD"/>
    <w:rsid w:val="00DD476B"/>
    <w:rsid w:val="00DD543D"/>
    <w:rsid w:val="00DF2388"/>
    <w:rsid w:val="00E036FB"/>
    <w:rsid w:val="00E06AF0"/>
    <w:rsid w:val="00E24FDB"/>
    <w:rsid w:val="00E3202E"/>
    <w:rsid w:val="00E32ACB"/>
    <w:rsid w:val="00E33D07"/>
    <w:rsid w:val="00E40C67"/>
    <w:rsid w:val="00E42018"/>
    <w:rsid w:val="00E44D67"/>
    <w:rsid w:val="00E500C3"/>
    <w:rsid w:val="00E51486"/>
    <w:rsid w:val="00E52D43"/>
    <w:rsid w:val="00E53C89"/>
    <w:rsid w:val="00E7062E"/>
    <w:rsid w:val="00E712B1"/>
    <w:rsid w:val="00E72169"/>
    <w:rsid w:val="00E72C13"/>
    <w:rsid w:val="00E7694E"/>
    <w:rsid w:val="00E80DE7"/>
    <w:rsid w:val="00E8437D"/>
    <w:rsid w:val="00E84842"/>
    <w:rsid w:val="00E8537D"/>
    <w:rsid w:val="00E92BAF"/>
    <w:rsid w:val="00E957B2"/>
    <w:rsid w:val="00EA47E1"/>
    <w:rsid w:val="00EB1C93"/>
    <w:rsid w:val="00EB4704"/>
    <w:rsid w:val="00EC1DD7"/>
    <w:rsid w:val="00ED03AE"/>
    <w:rsid w:val="00ED59DF"/>
    <w:rsid w:val="00ED5AA9"/>
    <w:rsid w:val="00EE2B76"/>
    <w:rsid w:val="00EF25E4"/>
    <w:rsid w:val="00EF2E5A"/>
    <w:rsid w:val="00EF32CD"/>
    <w:rsid w:val="00EF426D"/>
    <w:rsid w:val="00EF53B8"/>
    <w:rsid w:val="00EF6593"/>
    <w:rsid w:val="00F001F9"/>
    <w:rsid w:val="00F053FF"/>
    <w:rsid w:val="00F05FDC"/>
    <w:rsid w:val="00F147C7"/>
    <w:rsid w:val="00F20092"/>
    <w:rsid w:val="00F20CBB"/>
    <w:rsid w:val="00F23712"/>
    <w:rsid w:val="00F25A52"/>
    <w:rsid w:val="00F26252"/>
    <w:rsid w:val="00F30FE4"/>
    <w:rsid w:val="00F500EF"/>
    <w:rsid w:val="00F53368"/>
    <w:rsid w:val="00F5518D"/>
    <w:rsid w:val="00F579E4"/>
    <w:rsid w:val="00F637B6"/>
    <w:rsid w:val="00F64637"/>
    <w:rsid w:val="00F6701A"/>
    <w:rsid w:val="00F70B19"/>
    <w:rsid w:val="00F7151C"/>
    <w:rsid w:val="00F74F51"/>
    <w:rsid w:val="00F82A41"/>
    <w:rsid w:val="00F838A0"/>
    <w:rsid w:val="00F90A42"/>
    <w:rsid w:val="00F90EB9"/>
    <w:rsid w:val="00FB03A3"/>
    <w:rsid w:val="00FC00F0"/>
    <w:rsid w:val="00FC17F1"/>
    <w:rsid w:val="00FD26A0"/>
    <w:rsid w:val="00FE2C33"/>
    <w:rsid w:val="00FF54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7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47C"/>
    <w:rPr>
      <w:rFonts w:ascii="Times New Roman" w:eastAsia="Times New Roman" w:hAnsi="Times New Roman"/>
    </w:rPr>
  </w:style>
  <w:style w:type="paragraph" w:styleId="Titre1">
    <w:name w:val="heading 1"/>
    <w:basedOn w:val="Normal"/>
    <w:next w:val="Normal"/>
    <w:link w:val="Titre1Car"/>
    <w:uiPriority w:val="9"/>
    <w:qFormat/>
    <w:rsid w:val="00C7647C"/>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C7647C"/>
    <w:pPr>
      <w:keepNext/>
      <w:spacing w:line="360" w:lineRule="auto"/>
      <w:ind w:left="1134" w:hanging="431"/>
      <w:jc w:val="both"/>
      <w:outlineLvl w:val="1"/>
    </w:pPr>
    <w:rPr>
      <w:sz w:val="24"/>
    </w:rPr>
  </w:style>
  <w:style w:type="paragraph" w:styleId="Titre3">
    <w:name w:val="heading 3"/>
    <w:basedOn w:val="Normal"/>
    <w:next w:val="Normal"/>
    <w:link w:val="Titre3Car"/>
    <w:uiPriority w:val="9"/>
    <w:qFormat/>
    <w:rsid w:val="001352C5"/>
    <w:pPr>
      <w:keepNext/>
      <w:keepLines/>
      <w:spacing w:before="200"/>
      <w:outlineLvl w:val="2"/>
    </w:pPr>
    <w:rPr>
      <w:rFonts w:ascii="Cambria" w:hAnsi="Cambria"/>
      <w:b/>
      <w:bCs/>
      <w:color w:val="4F81BD"/>
    </w:rPr>
  </w:style>
  <w:style w:type="paragraph" w:styleId="Titre4">
    <w:name w:val="heading 4"/>
    <w:basedOn w:val="Normal"/>
    <w:next w:val="Normal"/>
    <w:link w:val="Titre4Car"/>
    <w:uiPriority w:val="9"/>
    <w:qFormat/>
    <w:rsid w:val="0040165A"/>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
    <w:qFormat/>
    <w:rsid w:val="0040165A"/>
    <w:pPr>
      <w:keepNext/>
      <w:keepLines/>
      <w:spacing w:before="200"/>
      <w:outlineLvl w:val="4"/>
    </w:pPr>
    <w:rPr>
      <w:rFonts w:ascii="Cambria" w:hAnsi="Cambria"/>
      <w:color w:val="243F60"/>
    </w:rPr>
  </w:style>
  <w:style w:type="paragraph" w:styleId="Titre8">
    <w:name w:val="heading 8"/>
    <w:basedOn w:val="Normal"/>
    <w:next w:val="Normal"/>
    <w:link w:val="Titre8Car"/>
    <w:uiPriority w:val="9"/>
    <w:qFormat/>
    <w:rsid w:val="0040165A"/>
    <w:pPr>
      <w:keepNext/>
      <w:keepLines/>
      <w:spacing w:before="200"/>
      <w:outlineLvl w:val="7"/>
    </w:pPr>
    <w:rPr>
      <w:rFonts w:ascii="Cambria" w:hAnsi="Cambria"/>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C7647C"/>
    <w:rPr>
      <w:rFonts w:ascii="Times New Roman" w:eastAsia="Times New Roman" w:hAnsi="Times New Roman" w:cs="Times New Roman"/>
      <w:sz w:val="24"/>
      <w:szCs w:val="20"/>
      <w:lang w:eastAsia="fr-FR"/>
    </w:rPr>
  </w:style>
  <w:style w:type="character" w:customStyle="1" w:styleId="Titre1Car">
    <w:name w:val="Titre 1 Car"/>
    <w:link w:val="Titre1"/>
    <w:uiPriority w:val="9"/>
    <w:rsid w:val="00C7647C"/>
    <w:rPr>
      <w:rFonts w:ascii="Cambria" w:eastAsia="Times New Roman" w:hAnsi="Cambria" w:cs="Times New Roman"/>
      <w:b/>
      <w:bCs/>
      <w:color w:val="365F91"/>
      <w:sz w:val="28"/>
      <w:szCs w:val="28"/>
      <w:lang w:eastAsia="fr-FR"/>
    </w:rPr>
  </w:style>
  <w:style w:type="paragraph" w:styleId="Paragraphedeliste">
    <w:name w:val="List Paragraph"/>
    <w:basedOn w:val="Normal"/>
    <w:uiPriority w:val="34"/>
    <w:qFormat/>
    <w:rsid w:val="00745DC4"/>
    <w:pPr>
      <w:ind w:left="708"/>
    </w:pPr>
  </w:style>
  <w:style w:type="table" w:styleId="Grilledutableau">
    <w:name w:val="Table Grid"/>
    <w:basedOn w:val="TableauNormal"/>
    <w:uiPriority w:val="59"/>
    <w:rsid w:val="008259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rsid w:val="00C01DA7"/>
    <w:pPr>
      <w:jc w:val="both"/>
    </w:pPr>
    <w:rPr>
      <w:i/>
      <w:sz w:val="24"/>
    </w:rPr>
  </w:style>
  <w:style w:type="character" w:customStyle="1" w:styleId="CorpsdetexteCar">
    <w:name w:val="Corps de texte Car"/>
    <w:link w:val="Corpsdetexte"/>
    <w:rsid w:val="00C01DA7"/>
    <w:rPr>
      <w:rFonts w:ascii="Times New Roman" w:eastAsia="Times New Roman" w:hAnsi="Times New Roman"/>
      <w:i/>
      <w:sz w:val="24"/>
    </w:rPr>
  </w:style>
  <w:style w:type="character" w:customStyle="1" w:styleId="Titre3Car">
    <w:name w:val="Titre 3 Car"/>
    <w:link w:val="Titre3"/>
    <w:uiPriority w:val="9"/>
    <w:semiHidden/>
    <w:rsid w:val="001352C5"/>
    <w:rPr>
      <w:rFonts w:ascii="Cambria" w:eastAsia="Times New Roman" w:hAnsi="Cambria" w:cs="Times New Roman"/>
      <w:b/>
      <w:bCs/>
      <w:color w:val="4F81BD"/>
    </w:rPr>
  </w:style>
  <w:style w:type="paragraph" w:styleId="Textedebulles">
    <w:name w:val="Balloon Text"/>
    <w:basedOn w:val="Normal"/>
    <w:link w:val="TextedebullesCar"/>
    <w:uiPriority w:val="99"/>
    <w:semiHidden/>
    <w:unhideWhenUsed/>
    <w:rsid w:val="001352C5"/>
    <w:rPr>
      <w:rFonts w:ascii="Tahoma" w:hAnsi="Tahoma" w:cs="Tahoma"/>
      <w:sz w:val="16"/>
      <w:szCs w:val="16"/>
    </w:rPr>
  </w:style>
  <w:style w:type="character" w:customStyle="1" w:styleId="TextedebullesCar">
    <w:name w:val="Texte de bulles Car"/>
    <w:link w:val="Textedebulles"/>
    <w:uiPriority w:val="99"/>
    <w:semiHidden/>
    <w:rsid w:val="001352C5"/>
    <w:rPr>
      <w:rFonts w:ascii="Tahoma" w:eastAsia="Times New Roman" w:hAnsi="Tahoma" w:cs="Tahoma"/>
      <w:sz w:val="16"/>
      <w:szCs w:val="16"/>
    </w:rPr>
  </w:style>
  <w:style w:type="character" w:customStyle="1" w:styleId="Titre4Car">
    <w:name w:val="Titre 4 Car"/>
    <w:link w:val="Titre4"/>
    <w:uiPriority w:val="9"/>
    <w:semiHidden/>
    <w:rsid w:val="0040165A"/>
    <w:rPr>
      <w:rFonts w:ascii="Cambria" w:eastAsia="Times New Roman" w:hAnsi="Cambria" w:cs="Times New Roman"/>
      <w:b/>
      <w:bCs/>
      <w:i/>
      <w:iCs/>
      <w:color w:val="4F81BD"/>
    </w:rPr>
  </w:style>
  <w:style w:type="character" w:customStyle="1" w:styleId="Titre5Car">
    <w:name w:val="Titre 5 Car"/>
    <w:link w:val="Titre5"/>
    <w:uiPriority w:val="9"/>
    <w:rsid w:val="0040165A"/>
    <w:rPr>
      <w:rFonts w:ascii="Cambria" w:eastAsia="Times New Roman" w:hAnsi="Cambria" w:cs="Times New Roman"/>
      <w:color w:val="243F60"/>
    </w:rPr>
  </w:style>
  <w:style w:type="character" w:customStyle="1" w:styleId="Titre8Car">
    <w:name w:val="Titre 8 Car"/>
    <w:link w:val="Titre8"/>
    <w:uiPriority w:val="9"/>
    <w:semiHidden/>
    <w:rsid w:val="0040165A"/>
    <w:rPr>
      <w:rFonts w:ascii="Cambria" w:eastAsia="Times New Roman" w:hAnsi="Cambria" w:cs="Times New Roman"/>
      <w:color w:val="404040"/>
    </w:rPr>
  </w:style>
  <w:style w:type="paragraph" w:styleId="En-tte">
    <w:name w:val="header"/>
    <w:basedOn w:val="Normal"/>
    <w:link w:val="En-tteCar"/>
    <w:uiPriority w:val="99"/>
    <w:rsid w:val="00A31708"/>
    <w:pPr>
      <w:tabs>
        <w:tab w:val="center" w:pos="4536"/>
        <w:tab w:val="right" w:pos="9072"/>
      </w:tabs>
    </w:pPr>
  </w:style>
  <w:style w:type="paragraph" w:styleId="Pieddepage">
    <w:name w:val="footer"/>
    <w:basedOn w:val="Normal"/>
    <w:link w:val="PieddepageCar"/>
    <w:uiPriority w:val="99"/>
    <w:rsid w:val="00A31708"/>
    <w:pPr>
      <w:tabs>
        <w:tab w:val="center" w:pos="4536"/>
        <w:tab w:val="right" w:pos="9072"/>
      </w:tabs>
    </w:pPr>
  </w:style>
  <w:style w:type="paragraph" w:styleId="Retraitcorpsdetexte">
    <w:name w:val="Body Text Indent"/>
    <w:basedOn w:val="Normal"/>
    <w:rsid w:val="006043A9"/>
    <w:pPr>
      <w:spacing w:after="120"/>
      <w:ind w:left="283"/>
    </w:pPr>
  </w:style>
  <w:style w:type="character" w:styleId="Marquedecommentaire">
    <w:name w:val="annotation reference"/>
    <w:uiPriority w:val="99"/>
    <w:semiHidden/>
    <w:unhideWhenUsed/>
    <w:rsid w:val="00730BE9"/>
    <w:rPr>
      <w:sz w:val="16"/>
      <w:szCs w:val="16"/>
    </w:rPr>
  </w:style>
  <w:style w:type="paragraph" w:styleId="Commentaire">
    <w:name w:val="annotation text"/>
    <w:basedOn w:val="Normal"/>
    <w:link w:val="CommentaireCar"/>
    <w:uiPriority w:val="99"/>
    <w:unhideWhenUsed/>
    <w:rsid w:val="00730BE9"/>
  </w:style>
  <w:style w:type="character" w:customStyle="1" w:styleId="CommentaireCar">
    <w:name w:val="Commentaire Car"/>
    <w:link w:val="Commentaire"/>
    <w:uiPriority w:val="99"/>
    <w:rsid w:val="00730BE9"/>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730BE9"/>
    <w:rPr>
      <w:b/>
      <w:bCs/>
    </w:rPr>
  </w:style>
  <w:style w:type="character" w:customStyle="1" w:styleId="ObjetducommentaireCar">
    <w:name w:val="Objet du commentaire Car"/>
    <w:link w:val="Objetducommentaire"/>
    <w:uiPriority w:val="99"/>
    <w:semiHidden/>
    <w:rsid w:val="00730BE9"/>
    <w:rPr>
      <w:rFonts w:ascii="Times New Roman" w:eastAsia="Times New Roman" w:hAnsi="Times New Roman"/>
      <w:b/>
      <w:bCs/>
    </w:rPr>
  </w:style>
  <w:style w:type="character" w:customStyle="1" w:styleId="En-tteCar">
    <w:name w:val="En-tête Car"/>
    <w:link w:val="En-tte"/>
    <w:uiPriority w:val="99"/>
    <w:rsid w:val="005A1DAA"/>
    <w:rPr>
      <w:rFonts w:ascii="Times New Roman" w:eastAsia="Times New Roman" w:hAnsi="Times New Roman"/>
    </w:rPr>
  </w:style>
  <w:style w:type="character" w:styleId="Lienhypertexte">
    <w:name w:val="Hyperlink"/>
    <w:unhideWhenUsed/>
    <w:rsid w:val="009A3FDE"/>
    <w:rPr>
      <w:color w:val="0000FF"/>
      <w:u w:val="single"/>
    </w:rPr>
  </w:style>
  <w:style w:type="paragraph" w:customStyle="1" w:styleId="MediumGrid1-Accent2">
    <w:name w:val="Medium Grid 1 - Accent 2"/>
    <w:basedOn w:val="Normal"/>
    <w:rsid w:val="00B07C5A"/>
    <w:pPr>
      <w:suppressAutoHyphens/>
      <w:ind w:left="720"/>
    </w:pPr>
    <w:rPr>
      <w:rFonts w:ascii="Arial" w:eastAsia="Calibri" w:hAnsi="Arial" w:cs="Arial"/>
      <w:color w:val="000000"/>
      <w:sz w:val="24"/>
      <w:szCs w:val="24"/>
      <w:lang w:eastAsia="ar-SA"/>
    </w:rPr>
  </w:style>
  <w:style w:type="character" w:customStyle="1" w:styleId="PieddepageCar">
    <w:name w:val="Pied de page Car"/>
    <w:link w:val="Pieddepage"/>
    <w:uiPriority w:val="99"/>
    <w:rsid w:val="00244037"/>
    <w:rPr>
      <w:rFonts w:ascii="Times New Roman" w:eastAsia="Times New Roman" w:hAnsi="Times New Roman"/>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0D3048"/>
    <w:pPr>
      <w:spacing w:before="100" w:beforeAutospacing="1" w:after="100" w:afterAutospacing="1"/>
    </w:pPr>
    <w:rPr>
      <w:sz w:val="24"/>
      <w:szCs w:val="24"/>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0D3048"/>
    <w:pPr>
      <w:spacing w:before="100" w:beforeAutospacing="1" w:after="100" w:afterAutospacing="1"/>
    </w:pPr>
    <w:rPr>
      <w:sz w:val="24"/>
      <w:szCs w:val="24"/>
    </w:rPr>
  </w:style>
  <w:style w:type="character" w:customStyle="1" w:styleId="UnresolvedMention">
    <w:name w:val="Unresolved Mention"/>
    <w:basedOn w:val="Policepardfaut"/>
    <w:uiPriority w:val="99"/>
    <w:semiHidden/>
    <w:unhideWhenUsed/>
    <w:rsid w:val="00D94B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47C"/>
    <w:rPr>
      <w:rFonts w:ascii="Times New Roman" w:eastAsia="Times New Roman" w:hAnsi="Times New Roman"/>
    </w:rPr>
  </w:style>
  <w:style w:type="paragraph" w:styleId="Titre1">
    <w:name w:val="heading 1"/>
    <w:basedOn w:val="Normal"/>
    <w:next w:val="Normal"/>
    <w:link w:val="Titre1Car"/>
    <w:uiPriority w:val="9"/>
    <w:qFormat/>
    <w:rsid w:val="00C7647C"/>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C7647C"/>
    <w:pPr>
      <w:keepNext/>
      <w:spacing w:line="360" w:lineRule="auto"/>
      <w:ind w:left="1134" w:hanging="431"/>
      <w:jc w:val="both"/>
      <w:outlineLvl w:val="1"/>
    </w:pPr>
    <w:rPr>
      <w:sz w:val="24"/>
    </w:rPr>
  </w:style>
  <w:style w:type="paragraph" w:styleId="Titre3">
    <w:name w:val="heading 3"/>
    <w:basedOn w:val="Normal"/>
    <w:next w:val="Normal"/>
    <w:link w:val="Titre3Car"/>
    <w:uiPriority w:val="9"/>
    <w:qFormat/>
    <w:rsid w:val="001352C5"/>
    <w:pPr>
      <w:keepNext/>
      <w:keepLines/>
      <w:spacing w:before="200"/>
      <w:outlineLvl w:val="2"/>
    </w:pPr>
    <w:rPr>
      <w:rFonts w:ascii="Cambria" w:hAnsi="Cambria"/>
      <w:b/>
      <w:bCs/>
      <w:color w:val="4F81BD"/>
    </w:rPr>
  </w:style>
  <w:style w:type="paragraph" w:styleId="Titre4">
    <w:name w:val="heading 4"/>
    <w:basedOn w:val="Normal"/>
    <w:next w:val="Normal"/>
    <w:link w:val="Titre4Car"/>
    <w:uiPriority w:val="9"/>
    <w:qFormat/>
    <w:rsid w:val="0040165A"/>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
    <w:qFormat/>
    <w:rsid w:val="0040165A"/>
    <w:pPr>
      <w:keepNext/>
      <w:keepLines/>
      <w:spacing w:before="200"/>
      <w:outlineLvl w:val="4"/>
    </w:pPr>
    <w:rPr>
      <w:rFonts w:ascii="Cambria" w:hAnsi="Cambria"/>
      <w:color w:val="243F60"/>
    </w:rPr>
  </w:style>
  <w:style w:type="paragraph" w:styleId="Titre8">
    <w:name w:val="heading 8"/>
    <w:basedOn w:val="Normal"/>
    <w:next w:val="Normal"/>
    <w:link w:val="Titre8Car"/>
    <w:uiPriority w:val="9"/>
    <w:qFormat/>
    <w:rsid w:val="0040165A"/>
    <w:pPr>
      <w:keepNext/>
      <w:keepLines/>
      <w:spacing w:before="200"/>
      <w:outlineLvl w:val="7"/>
    </w:pPr>
    <w:rPr>
      <w:rFonts w:ascii="Cambria" w:hAnsi="Cambria"/>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C7647C"/>
    <w:rPr>
      <w:rFonts w:ascii="Times New Roman" w:eastAsia="Times New Roman" w:hAnsi="Times New Roman" w:cs="Times New Roman"/>
      <w:sz w:val="24"/>
      <w:szCs w:val="20"/>
      <w:lang w:eastAsia="fr-FR"/>
    </w:rPr>
  </w:style>
  <w:style w:type="character" w:customStyle="1" w:styleId="Titre1Car">
    <w:name w:val="Titre 1 Car"/>
    <w:link w:val="Titre1"/>
    <w:uiPriority w:val="9"/>
    <w:rsid w:val="00C7647C"/>
    <w:rPr>
      <w:rFonts w:ascii="Cambria" w:eastAsia="Times New Roman" w:hAnsi="Cambria" w:cs="Times New Roman"/>
      <w:b/>
      <w:bCs/>
      <w:color w:val="365F91"/>
      <w:sz w:val="28"/>
      <w:szCs w:val="28"/>
      <w:lang w:eastAsia="fr-FR"/>
    </w:rPr>
  </w:style>
  <w:style w:type="paragraph" w:styleId="Paragraphedeliste">
    <w:name w:val="List Paragraph"/>
    <w:basedOn w:val="Normal"/>
    <w:uiPriority w:val="34"/>
    <w:qFormat/>
    <w:rsid w:val="00745DC4"/>
    <w:pPr>
      <w:ind w:left="708"/>
    </w:pPr>
  </w:style>
  <w:style w:type="table" w:styleId="Grilledutableau">
    <w:name w:val="Table Grid"/>
    <w:basedOn w:val="TableauNormal"/>
    <w:uiPriority w:val="59"/>
    <w:rsid w:val="008259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rsid w:val="00C01DA7"/>
    <w:pPr>
      <w:jc w:val="both"/>
    </w:pPr>
    <w:rPr>
      <w:i/>
      <w:sz w:val="24"/>
    </w:rPr>
  </w:style>
  <w:style w:type="character" w:customStyle="1" w:styleId="CorpsdetexteCar">
    <w:name w:val="Corps de texte Car"/>
    <w:link w:val="Corpsdetexte"/>
    <w:rsid w:val="00C01DA7"/>
    <w:rPr>
      <w:rFonts w:ascii="Times New Roman" w:eastAsia="Times New Roman" w:hAnsi="Times New Roman"/>
      <w:i/>
      <w:sz w:val="24"/>
    </w:rPr>
  </w:style>
  <w:style w:type="character" w:customStyle="1" w:styleId="Titre3Car">
    <w:name w:val="Titre 3 Car"/>
    <w:link w:val="Titre3"/>
    <w:uiPriority w:val="9"/>
    <w:semiHidden/>
    <w:rsid w:val="001352C5"/>
    <w:rPr>
      <w:rFonts w:ascii="Cambria" w:eastAsia="Times New Roman" w:hAnsi="Cambria" w:cs="Times New Roman"/>
      <w:b/>
      <w:bCs/>
      <w:color w:val="4F81BD"/>
    </w:rPr>
  </w:style>
  <w:style w:type="paragraph" w:styleId="Textedebulles">
    <w:name w:val="Balloon Text"/>
    <w:basedOn w:val="Normal"/>
    <w:link w:val="TextedebullesCar"/>
    <w:uiPriority w:val="99"/>
    <w:semiHidden/>
    <w:unhideWhenUsed/>
    <w:rsid w:val="001352C5"/>
    <w:rPr>
      <w:rFonts w:ascii="Tahoma" w:hAnsi="Tahoma" w:cs="Tahoma"/>
      <w:sz w:val="16"/>
      <w:szCs w:val="16"/>
    </w:rPr>
  </w:style>
  <w:style w:type="character" w:customStyle="1" w:styleId="TextedebullesCar">
    <w:name w:val="Texte de bulles Car"/>
    <w:link w:val="Textedebulles"/>
    <w:uiPriority w:val="99"/>
    <w:semiHidden/>
    <w:rsid w:val="001352C5"/>
    <w:rPr>
      <w:rFonts w:ascii="Tahoma" w:eastAsia="Times New Roman" w:hAnsi="Tahoma" w:cs="Tahoma"/>
      <w:sz w:val="16"/>
      <w:szCs w:val="16"/>
    </w:rPr>
  </w:style>
  <w:style w:type="character" w:customStyle="1" w:styleId="Titre4Car">
    <w:name w:val="Titre 4 Car"/>
    <w:link w:val="Titre4"/>
    <w:uiPriority w:val="9"/>
    <w:semiHidden/>
    <w:rsid w:val="0040165A"/>
    <w:rPr>
      <w:rFonts w:ascii="Cambria" w:eastAsia="Times New Roman" w:hAnsi="Cambria" w:cs="Times New Roman"/>
      <w:b/>
      <w:bCs/>
      <w:i/>
      <w:iCs/>
      <w:color w:val="4F81BD"/>
    </w:rPr>
  </w:style>
  <w:style w:type="character" w:customStyle="1" w:styleId="Titre5Car">
    <w:name w:val="Titre 5 Car"/>
    <w:link w:val="Titre5"/>
    <w:uiPriority w:val="9"/>
    <w:rsid w:val="0040165A"/>
    <w:rPr>
      <w:rFonts w:ascii="Cambria" w:eastAsia="Times New Roman" w:hAnsi="Cambria" w:cs="Times New Roman"/>
      <w:color w:val="243F60"/>
    </w:rPr>
  </w:style>
  <w:style w:type="character" w:customStyle="1" w:styleId="Titre8Car">
    <w:name w:val="Titre 8 Car"/>
    <w:link w:val="Titre8"/>
    <w:uiPriority w:val="9"/>
    <w:semiHidden/>
    <w:rsid w:val="0040165A"/>
    <w:rPr>
      <w:rFonts w:ascii="Cambria" w:eastAsia="Times New Roman" w:hAnsi="Cambria" w:cs="Times New Roman"/>
      <w:color w:val="404040"/>
    </w:rPr>
  </w:style>
  <w:style w:type="paragraph" w:styleId="En-tte">
    <w:name w:val="header"/>
    <w:basedOn w:val="Normal"/>
    <w:link w:val="En-tteCar"/>
    <w:uiPriority w:val="99"/>
    <w:rsid w:val="00A31708"/>
    <w:pPr>
      <w:tabs>
        <w:tab w:val="center" w:pos="4536"/>
        <w:tab w:val="right" w:pos="9072"/>
      </w:tabs>
    </w:pPr>
  </w:style>
  <w:style w:type="paragraph" w:styleId="Pieddepage">
    <w:name w:val="footer"/>
    <w:basedOn w:val="Normal"/>
    <w:link w:val="PieddepageCar"/>
    <w:uiPriority w:val="99"/>
    <w:rsid w:val="00A31708"/>
    <w:pPr>
      <w:tabs>
        <w:tab w:val="center" w:pos="4536"/>
        <w:tab w:val="right" w:pos="9072"/>
      </w:tabs>
    </w:pPr>
  </w:style>
  <w:style w:type="paragraph" w:styleId="Retraitcorpsdetexte">
    <w:name w:val="Body Text Indent"/>
    <w:basedOn w:val="Normal"/>
    <w:rsid w:val="006043A9"/>
    <w:pPr>
      <w:spacing w:after="120"/>
      <w:ind w:left="283"/>
    </w:pPr>
  </w:style>
  <w:style w:type="character" w:styleId="Marquedecommentaire">
    <w:name w:val="annotation reference"/>
    <w:uiPriority w:val="99"/>
    <w:semiHidden/>
    <w:unhideWhenUsed/>
    <w:rsid w:val="00730BE9"/>
    <w:rPr>
      <w:sz w:val="16"/>
      <w:szCs w:val="16"/>
    </w:rPr>
  </w:style>
  <w:style w:type="paragraph" w:styleId="Commentaire">
    <w:name w:val="annotation text"/>
    <w:basedOn w:val="Normal"/>
    <w:link w:val="CommentaireCar"/>
    <w:uiPriority w:val="99"/>
    <w:unhideWhenUsed/>
    <w:rsid w:val="00730BE9"/>
  </w:style>
  <w:style w:type="character" w:customStyle="1" w:styleId="CommentaireCar">
    <w:name w:val="Commentaire Car"/>
    <w:link w:val="Commentaire"/>
    <w:uiPriority w:val="99"/>
    <w:rsid w:val="00730BE9"/>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730BE9"/>
    <w:rPr>
      <w:b/>
      <w:bCs/>
    </w:rPr>
  </w:style>
  <w:style w:type="character" w:customStyle="1" w:styleId="ObjetducommentaireCar">
    <w:name w:val="Objet du commentaire Car"/>
    <w:link w:val="Objetducommentaire"/>
    <w:uiPriority w:val="99"/>
    <w:semiHidden/>
    <w:rsid w:val="00730BE9"/>
    <w:rPr>
      <w:rFonts w:ascii="Times New Roman" w:eastAsia="Times New Roman" w:hAnsi="Times New Roman"/>
      <w:b/>
      <w:bCs/>
    </w:rPr>
  </w:style>
  <w:style w:type="character" w:customStyle="1" w:styleId="En-tteCar">
    <w:name w:val="En-tête Car"/>
    <w:link w:val="En-tte"/>
    <w:uiPriority w:val="99"/>
    <w:rsid w:val="005A1DAA"/>
    <w:rPr>
      <w:rFonts w:ascii="Times New Roman" w:eastAsia="Times New Roman" w:hAnsi="Times New Roman"/>
    </w:rPr>
  </w:style>
  <w:style w:type="character" w:styleId="Lienhypertexte">
    <w:name w:val="Hyperlink"/>
    <w:unhideWhenUsed/>
    <w:rsid w:val="009A3FDE"/>
    <w:rPr>
      <w:color w:val="0000FF"/>
      <w:u w:val="single"/>
    </w:rPr>
  </w:style>
  <w:style w:type="paragraph" w:customStyle="1" w:styleId="MediumGrid1-Accent2">
    <w:name w:val="Medium Grid 1 - Accent 2"/>
    <w:basedOn w:val="Normal"/>
    <w:rsid w:val="00B07C5A"/>
    <w:pPr>
      <w:suppressAutoHyphens/>
      <w:ind w:left="720"/>
    </w:pPr>
    <w:rPr>
      <w:rFonts w:ascii="Arial" w:eastAsia="Calibri" w:hAnsi="Arial" w:cs="Arial"/>
      <w:color w:val="000000"/>
      <w:sz w:val="24"/>
      <w:szCs w:val="24"/>
      <w:lang w:eastAsia="ar-SA"/>
    </w:rPr>
  </w:style>
  <w:style w:type="character" w:customStyle="1" w:styleId="PieddepageCar">
    <w:name w:val="Pied de page Car"/>
    <w:link w:val="Pieddepage"/>
    <w:uiPriority w:val="99"/>
    <w:rsid w:val="00244037"/>
    <w:rPr>
      <w:rFonts w:ascii="Times New Roman" w:eastAsia="Times New Roman" w:hAnsi="Times New Roman"/>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0D3048"/>
    <w:pPr>
      <w:spacing w:before="100" w:beforeAutospacing="1" w:after="100" w:afterAutospacing="1"/>
    </w:pPr>
    <w:rPr>
      <w:sz w:val="24"/>
      <w:szCs w:val="24"/>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0D3048"/>
    <w:pPr>
      <w:spacing w:before="100" w:beforeAutospacing="1" w:after="100" w:afterAutospacing="1"/>
    </w:pPr>
    <w:rPr>
      <w:sz w:val="24"/>
      <w:szCs w:val="24"/>
    </w:rPr>
  </w:style>
  <w:style w:type="character" w:customStyle="1" w:styleId="UnresolvedMention">
    <w:name w:val="Unresolved Mention"/>
    <w:basedOn w:val="Policepardfaut"/>
    <w:uiPriority w:val="99"/>
    <w:semiHidden/>
    <w:unhideWhenUsed/>
    <w:rsid w:val="00D9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8637">
      <w:bodyDiv w:val="1"/>
      <w:marLeft w:val="0"/>
      <w:marRight w:val="0"/>
      <w:marTop w:val="0"/>
      <w:marBottom w:val="0"/>
      <w:divBdr>
        <w:top w:val="none" w:sz="0" w:space="0" w:color="auto"/>
        <w:left w:val="none" w:sz="0" w:space="0" w:color="auto"/>
        <w:bottom w:val="none" w:sz="0" w:space="0" w:color="auto"/>
        <w:right w:val="none" w:sz="0" w:space="0" w:color="auto"/>
      </w:divBdr>
    </w:div>
    <w:div w:id="142587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www.helloasso.com/associations/unvmp-section-vr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rbitrage.ffvoile.fr"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vrc-pierrelatte.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rc-pierrelatte.com" TargetMode="External"/><Relationship Id="rId20" Type="http://schemas.openxmlformats.org/officeDocument/2006/relationships/hyperlink" Target="mailto:dpo@ffvoile.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vrc-pierrelatte.com"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helloasso.com/associations/unvmp-section-vrc/"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A1265-3949-4A67-8D6B-0D2998E2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1926</Words>
  <Characters>10599</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Commission Régionale d’Arbitrage</vt:lpstr>
    </vt:vector>
  </TitlesOfParts>
  <Company>Unicornis</Company>
  <LinksUpToDate>false</LinksUpToDate>
  <CharactersWithSpaces>12501</CharactersWithSpaces>
  <SharedDoc>false</SharedDoc>
  <HLinks>
    <vt:vector size="6" baseType="variant">
      <vt:variant>
        <vt:i4>1245233</vt:i4>
      </vt:variant>
      <vt:variant>
        <vt:i4>21</vt:i4>
      </vt:variant>
      <vt:variant>
        <vt:i4>0</vt:i4>
      </vt:variant>
      <vt:variant>
        <vt:i4>5</vt:i4>
      </vt:variant>
      <vt:variant>
        <vt:lpwstr>mailto:dpo@ffvoile.fr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 GBR</dc:title>
  <dc:subject>Avis de Course VRC</dc:subject>
  <dc:creator>Patrick Vilain</dc:creator>
  <cp:lastModifiedBy>jeanclaudebillard@gmail.com</cp:lastModifiedBy>
  <cp:revision>2</cp:revision>
  <cp:lastPrinted>2026-03-11T17:20:00Z</cp:lastPrinted>
  <dcterms:created xsi:type="dcterms:W3CDTF">2026-03-11T17:21:00Z</dcterms:created>
  <dcterms:modified xsi:type="dcterms:W3CDTF">2026-03-11T17:21:00Z</dcterms:modified>
</cp:coreProperties>
</file>